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35F8C" w:rsidRPr="008B4BE5" w:rsidRDefault="00135F8C" w:rsidP="00664608">
      <w:pPr>
        <w:jc w:val="both"/>
        <w:rPr>
          <w:rFonts w:ascii="Times New Roman" w:hAnsi="Times New Roman" w:cs="Times New Roman"/>
          <w:sz w:val="24"/>
          <w:szCs w:val="24"/>
          <w:lang w:val="sr-Cyrl-ME"/>
        </w:rPr>
      </w:pPr>
      <w:r w:rsidRPr="008B4BE5">
        <w:rPr>
          <w:rFonts w:ascii="Times New Roman" w:hAnsi="Times New Roman" w:cs="Times New Roman"/>
          <w:sz w:val="24"/>
          <w:szCs w:val="24"/>
          <w:lang w:val="sr-Cyrl-ME"/>
        </w:rPr>
        <w:t xml:space="preserve">На основу члана 38 Закона о локалној самоуправи („Сл.лист ЦГ“ бр. 2/1/,34/19, 38/20, 50/22 и 84/22), члана 26 Закона о комуналним дјелатностима („ Сл. лист ЦГ“ 55/16 74/16, 2/18, 66/19), члана 39 Статута општине Беране („Службени лист Црне Горе- </w:t>
      </w:r>
      <w:r w:rsidR="00C3063E">
        <w:rPr>
          <w:rFonts w:ascii="Times New Roman" w:hAnsi="Times New Roman" w:cs="Times New Roman"/>
          <w:sz w:val="24"/>
          <w:szCs w:val="24"/>
          <w:lang w:val="sr-Cyrl-RS"/>
        </w:rPr>
        <w:t>О</w:t>
      </w:r>
      <w:r w:rsidRPr="008B4BE5">
        <w:rPr>
          <w:rFonts w:ascii="Times New Roman" w:hAnsi="Times New Roman" w:cs="Times New Roman"/>
          <w:sz w:val="24"/>
          <w:szCs w:val="24"/>
          <w:lang w:val="sr-Cyrl-ME"/>
        </w:rPr>
        <w:t>пштиински прописи“ бр.42/18), на предлог ДОО „Водовод и канализација“ Скупштина општине Беране, на сједници одржаној дана</w:t>
      </w:r>
      <w:r w:rsidR="0096099E">
        <w:rPr>
          <w:rFonts w:ascii="Times New Roman" w:hAnsi="Times New Roman" w:cs="Times New Roman"/>
          <w:sz w:val="24"/>
          <w:szCs w:val="24"/>
          <w:lang w:val="sr-Cyrl-RS"/>
        </w:rPr>
        <w:t xml:space="preserve">, </w:t>
      </w:r>
      <w:r w:rsidR="0096099E" w:rsidRPr="0096099E">
        <w:rPr>
          <w:rFonts w:ascii="Times New Roman" w:hAnsi="Times New Roman" w:cs="Times New Roman"/>
          <w:b/>
          <w:bCs/>
          <w:sz w:val="24"/>
          <w:szCs w:val="24"/>
          <w:lang w:val="sr-Cyrl-RS"/>
        </w:rPr>
        <w:t xml:space="preserve">23.  јануара </w:t>
      </w:r>
      <w:r w:rsidR="00664608" w:rsidRPr="0096099E">
        <w:rPr>
          <w:rFonts w:ascii="Times New Roman" w:hAnsi="Times New Roman" w:cs="Times New Roman"/>
          <w:b/>
          <w:bCs/>
          <w:sz w:val="24"/>
          <w:szCs w:val="24"/>
          <w:lang w:val="sr-Cyrl-RS"/>
        </w:rPr>
        <w:t>2024</w:t>
      </w:r>
      <w:r w:rsidR="00664608">
        <w:rPr>
          <w:rFonts w:ascii="Times New Roman" w:hAnsi="Times New Roman" w:cs="Times New Roman"/>
          <w:sz w:val="24"/>
          <w:szCs w:val="24"/>
          <w:lang w:val="sr-Cyrl-RS"/>
        </w:rPr>
        <w:t xml:space="preserve">. године, </w:t>
      </w:r>
      <w:r w:rsidRPr="008B4BE5">
        <w:rPr>
          <w:rFonts w:ascii="Times New Roman" w:hAnsi="Times New Roman" w:cs="Times New Roman"/>
          <w:sz w:val="24"/>
          <w:szCs w:val="24"/>
          <w:lang w:val="sr-Cyrl-ME"/>
        </w:rPr>
        <w:t xml:space="preserve"> донијела је</w:t>
      </w:r>
    </w:p>
    <w:p w:rsidR="008B4BE5" w:rsidRPr="008B4BE5" w:rsidRDefault="008B4BE5">
      <w:pPr>
        <w:rPr>
          <w:rFonts w:ascii="Times New Roman" w:hAnsi="Times New Roman" w:cs="Times New Roman"/>
          <w:sz w:val="24"/>
          <w:szCs w:val="24"/>
          <w:lang w:val="sr-Cyrl-ME"/>
        </w:rPr>
      </w:pPr>
    </w:p>
    <w:p w:rsidR="00135F8C" w:rsidRPr="008B4BE5" w:rsidRDefault="00135F8C">
      <w:pPr>
        <w:rPr>
          <w:rFonts w:ascii="Times New Roman" w:hAnsi="Times New Roman" w:cs="Times New Roman"/>
          <w:sz w:val="24"/>
          <w:szCs w:val="24"/>
          <w:lang w:val="sr-Cyrl-ME"/>
        </w:rPr>
      </w:pPr>
    </w:p>
    <w:p w:rsidR="00135F8C" w:rsidRPr="0096099E" w:rsidRDefault="00135F8C" w:rsidP="008B4BE5">
      <w:pPr>
        <w:jc w:val="center"/>
        <w:rPr>
          <w:rFonts w:ascii="Times New Roman" w:hAnsi="Times New Roman" w:cs="Times New Roman"/>
          <w:b/>
          <w:sz w:val="24"/>
          <w:szCs w:val="24"/>
          <w:lang w:val="sr-Cyrl-RS"/>
        </w:rPr>
      </w:pPr>
      <w:r w:rsidRPr="008B4BE5">
        <w:rPr>
          <w:rFonts w:ascii="Times New Roman" w:hAnsi="Times New Roman" w:cs="Times New Roman"/>
          <w:b/>
          <w:sz w:val="24"/>
          <w:szCs w:val="24"/>
          <w:lang w:val="sr-Cyrl-ME"/>
        </w:rPr>
        <w:t>О</w:t>
      </w:r>
      <w:r w:rsidR="00664608">
        <w:rPr>
          <w:rFonts w:ascii="Times New Roman" w:hAnsi="Times New Roman" w:cs="Times New Roman"/>
          <w:b/>
          <w:sz w:val="24"/>
          <w:szCs w:val="24"/>
          <w:lang w:val="sr-Cyrl-RS"/>
        </w:rPr>
        <w:t xml:space="preserve"> </w:t>
      </w:r>
      <w:r w:rsidR="0096099E">
        <w:rPr>
          <w:rFonts w:ascii="Times New Roman" w:hAnsi="Times New Roman" w:cs="Times New Roman"/>
          <w:b/>
          <w:sz w:val="24"/>
          <w:szCs w:val="24"/>
          <w:lang w:val="sr-Cyrl-RS"/>
        </w:rPr>
        <w:t>Д Л У К У</w:t>
      </w:r>
    </w:p>
    <w:p w:rsidR="00135F8C" w:rsidRDefault="00664608" w:rsidP="008B4BE5">
      <w:pPr>
        <w:jc w:val="center"/>
        <w:rPr>
          <w:rFonts w:ascii="Times New Roman" w:hAnsi="Times New Roman" w:cs="Times New Roman"/>
          <w:b/>
          <w:sz w:val="24"/>
          <w:szCs w:val="24"/>
          <w:lang w:val="sr-Cyrl-ME"/>
        </w:rPr>
      </w:pPr>
      <w:r>
        <w:rPr>
          <w:rFonts w:ascii="Times New Roman" w:hAnsi="Times New Roman" w:cs="Times New Roman"/>
          <w:b/>
          <w:sz w:val="24"/>
          <w:szCs w:val="24"/>
          <w:lang w:val="sr-Cyrl-RS"/>
        </w:rPr>
        <w:t>о доношењу</w:t>
      </w:r>
      <w:r w:rsidR="00135F8C" w:rsidRPr="008B4BE5">
        <w:rPr>
          <w:rFonts w:ascii="Times New Roman" w:hAnsi="Times New Roman" w:cs="Times New Roman"/>
          <w:b/>
          <w:sz w:val="24"/>
          <w:szCs w:val="24"/>
          <w:lang w:val="sr-Cyrl-ME"/>
        </w:rPr>
        <w:t xml:space="preserve"> Програма обављања комуналних дј</w:t>
      </w:r>
      <w:r w:rsidR="004F372F">
        <w:rPr>
          <w:rFonts w:ascii="Times New Roman" w:hAnsi="Times New Roman" w:cs="Times New Roman"/>
          <w:b/>
          <w:sz w:val="24"/>
          <w:szCs w:val="24"/>
          <w:lang w:val="sr-Cyrl-ME"/>
        </w:rPr>
        <w:t>елатности за 2024. годину ДОО „В</w:t>
      </w:r>
      <w:r w:rsidR="00135F8C" w:rsidRPr="008B4BE5">
        <w:rPr>
          <w:rFonts w:ascii="Times New Roman" w:hAnsi="Times New Roman" w:cs="Times New Roman"/>
          <w:b/>
          <w:sz w:val="24"/>
          <w:szCs w:val="24"/>
          <w:lang w:val="sr-Cyrl-ME"/>
        </w:rPr>
        <w:t>одовод и канализација“ Беране</w:t>
      </w:r>
    </w:p>
    <w:p w:rsidR="008B4BE5" w:rsidRPr="008B4BE5" w:rsidRDefault="008B4BE5" w:rsidP="008B4BE5">
      <w:pPr>
        <w:jc w:val="center"/>
        <w:rPr>
          <w:rFonts w:ascii="Times New Roman" w:hAnsi="Times New Roman" w:cs="Times New Roman"/>
          <w:b/>
          <w:sz w:val="24"/>
          <w:szCs w:val="24"/>
          <w:lang w:val="sr-Cyrl-ME"/>
        </w:rPr>
      </w:pPr>
    </w:p>
    <w:p w:rsidR="008B4BE5" w:rsidRPr="008B4BE5" w:rsidRDefault="008B4BE5" w:rsidP="008B4BE5">
      <w:pPr>
        <w:jc w:val="center"/>
        <w:rPr>
          <w:rFonts w:ascii="Times New Roman" w:hAnsi="Times New Roman" w:cs="Times New Roman"/>
          <w:b/>
          <w:sz w:val="24"/>
          <w:szCs w:val="24"/>
          <w:lang w:val="sr-Cyrl-ME"/>
        </w:rPr>
      </w:pPr>
    </w:p>
    <w:p w:rsidR="00135F8C" w:rsidRDefault="00135F8C" w:rsidP="008B4BE5">
      <w:pPr>
        <w:jc w:val="center"/>
        <w:rPr>
          <w:rFonts w:ascii="Times New Roman" w:hAnsi="Times New Roman" w:cs="Times New Roman"/>
          <w:b/>
          <w:sz w:val="24"/>
          <w:szCs w:val="24"/>
          <w:lang w:val="sr-Cyrl-ME"/>
        </w:rPr>
      </w:pPr>
      <w:r w:rsidRPr="008B4BE5">
        <w:rPr>
          <w:rFonts w:ascii="Times New Roman" w:hAnsi="Times New Roman" w:cs="Times New Roman"/>
          <w:b/>
          <w:sz w:val="24"/>
          <w:szCs w:val="24"/>
          <w:lang w:val="sr-Cyrl-ME"/>
        </w:rPr>
        <w:t>Члан 1</w:t>
      </w:r>
    </w:p>
    <w:p w:rsidR="008B4BE5" w:rsidRPr="008B4BE5" w:rsidRDefault="008B4BE5" w:rsidP="008B4BE5">
      <w:pPr>
        <w:jc w:val="center"/>
        <w:rPr>
          <w:rFonts w:ascii="Times New Roman" w:hAnsi="Times New Roman" w:cs="Times New Roman"/>
          <w:b/>
          <w:sz w:val="24"/>
          <w:szCs w:val="24"/>
          <w:lang w:val="sr-Cyrl-ME"/>
        </w:rPr>
      </w:pPr>
    </w:p>
    <w:p w:rsidR="008B4BE5" w:rsidRPr="008B4BE5" w:rsidRDefault="00664608">
      <w:pPr>
        <w:rPr>
          <w:rFonts w:ascii="Times New Roman" w:hAnsi="Times New Roman" w:cs="Times New Roman"/>
          <w:sz w:val="24"/>
          <w:szCs w:val="24"/>
          <w:lang w:val="sr-Cyrl-ME"/>
        </w:rPr>
      </w:pPr>
      <w:r>
        <w:rPr>
          <w:rFonts w:ascii="Times New Roman" w:hAnsi="Times New Roman" w:cs="Times New Roman"/>
          <w:sz w:val="24"/>
          <w:szCs w:val="24"/>
          <w:lang w:val="sr-Cyrl-RS"/>
        </w:rPr>
        <w:t>Доноси</w:t>
      </w:r>
      <w:r w:rsidR="00135F8C" w:rsidRPr="008B4BE5">
        <w:rPr>
          <w:rFonts w:ascii="Times New Roman" w:hAnsi="Times New Roman" w:cs="Times New Roman"/>
          <w:sz w:val="24"/>
          <w:szCs w:val="24"/>
          <w:lang w:val="sr-Cyrl-ME"/>
        </w:rPr>
        <w:t xml:space="preserve"> се Програм обављања комуналних дјелатности за 2024.годину, ДОО „Водовод и канализација“ Беране</w:t>
      </w:r>
      <w:r>
        <w:rPr>
          <w:rFonts w:ascii="Times New Roman" w:hAnsi="Times New Roman" w:cs="Times New Roman"/>
          <w:sz w:val="24"/>
          <w:szCs w:val="24"/>
          <w:lang w:val="sr-Cyrl-RS"/>
        </w:rPr>
        <w:t xml:space="preserve">. </w:t>
      </w:r>
      <w:r w:rsidR="00135F8C" w:rsidRPr="008B4BE5">
        <w:rPr>
          <w:rFonts w:ascii="Times New Roman" w:hAnsi="Times New Roman" w:cs="Times New Roman"/>
          <w:sz w:val="24"/>
          <w:szCs w:val="24"/>
          <w:lang w:val="sr-Cyrl-ME"/>
        </w:rPr>
        <w:t xml:space="preserve"> </w:t>
      </w:r>
    </w:p>
    <w:p w:rsidR="00135F8C" w:rsidRDefault="00135F8C" w:rsidP="008B4BE5">
      <w:pPr>
        <w:jc w:val="center"/>
        <w:rPr>
          <w:rFonts w:ascii="Times New Roman" w:hAnsi="Times New Roman" w:cs="Times New Roman"/>
          <w:b/>
          <w:sz w:val="24"/>
          <w:szCs w:val="24"/>
          <w:lang w:val="sr-Cyrl-ME"/>
        </w:rPr>
      </w:pPr>
      <w:r w:rsidRPr="008B4BE5">
        <w:rPr>
          <w:rFonts w:ascii="Times New Roman" w:hAnsi="Times New Roman" w:cs="Times New Roman"/>
          <w:b/>
          <w:sz w:val="24"/>
          <w:szCs w:val="24"/>
          <w:lang w:val="sr-Cyrl-ME"/>
        </w:rPr>
        <w:t>Члан 2</w:t>
      </w:r>
    </w:p>
    <w:p w:rsidR="008B4BE5" w:rsidRPr="008B4BE5" w:rsidRDefault="008B4BE5" w:rsidP="008B4BE5">
      <w:pPr>
        <w:jc w:val="center"/>
        <w:rPr>
          <w:rFonts w:ascii="Times New Roman" w:hAnsi="Times New Roman" w:cs="Times New Roman"/>
          <w:b/>
          <w:sz w:val="24"/>
          <w:szCs w:val="24"/>
          <w:lang w:val="sr-Cyrl-ME"/>
        </w:rPr>
      </w:pPr>
    </w:p>
    <w:p w:rsidR="00135F8C" w:rsidRDefault="00135F8C">
      <w:pPr>
        <w:rPr>
          <w:rFonts w:ascii="Times New Roman" w:hAnsi="Times New Roman" w:cs="Times New Roman"/>
          <w:sz w:val="24"/>
          <w:szCs w:val="24"/>
          <w:lang w:val="sr-Cyrl-ME"/>
        </w:rPr>
      </w:pPr>
      <w:r w:rsidRPr="008B4BE5">
        <w:rPr>
          <w:rFonts w:ascii="Times New Roman" w:hAnsi="Times New Roman" w:cs="Times New Roman"/>
          <w:sz w:val="24"/>
          <w:szCs w:val="24"/>
          <w:lang w:val="sr-Cyrl-ME"/>
        </w:rPr>
        <w:t>Одлука ступа на снагу осмог дана од дана објављивања у Службеном листу Црне Горе –Општински прописи.</w:t>
      </w:r>
    </w:p>
    <w:p w:rsidR="008B4BE5" w:rsidRPr="008B4BE5" w:rsidRDefault="008B4BE5">
      <w:pPr>
        <w:rPr>
          <w:rFonts w:ascii="Times New Roman" w:hAnsi="Times New Roman" w:cs="Times New Roman"/>
          <w:sz w:val="24"/>
          <w:szCs w:val="24"/>
          <w:lang w:val="sr-Cyrl-ME"/>
        </w:rPr>
      </w:pPr>
    </w:p>
    <w:p w:rsidR="00135F8C" w:rsidRPr="008B4BE5" w:rsidRDefault="00135F8C">
      <w:pPr>
        <w:rPr>
          <w:rFonts w:ascii="Times New Roman" w:hAnsi="Times New Roman" w:cs="Times New Roman"/>
          <w:sz w:val="24"/>
          <w:szCs w:val="24"/>
          <w:lang w:val="sr-Cyrl-ME"/>
        </w:rPr>
      </w:pPr>
    </w:p>
    <w:p w:rsidR="00135F8C" w:rsidRDefault="00135F8C" w:rsidP="008B4BE5">
      <w:pPr>
        <w:jc w:val="center"/>
        <w:rPr>
          <w:rFonts w:ascii="Times New Roman" w:hAnsi="Times New Roman" w:cs="Times New Roman"/>
          <w:b/>
          <w:sz w:val="24"/>
          <w:szCs w:val="24"/>
          <w:lang w:val="sr-Cyrl-ME"/>
        </w:rPr>
      </w:pPr>
      <w:r w:rsidRPr="008B4BE5">
        <w:rPr>
          <w:rFonts w:ascii="Times New Roman" w:hAnsi="Times New Roman" w:cs="Times New Roman"/>
          <w:b/>
          <w:sz w:val="24"/>
          <w:szCs w:val="24"/>
          <w:lang w:val="sr-Cyrl-ME"/>
        </w:rPr>
        <w:t>СКУПШТИНА ОПШТИНЕ БЕРАНЕ</w:t>
      </w:r>
    </w:p>
    <w:p w:rsidR="008B4BE5" w:rsidRPr="008B4BE5" w:rsidRDefault="008B4BE5" w:rsidP="008B4BE5">
      <w:pPr>
        <w:jc w:val="center"/>
        <w:rPr>
          <w:rFonts w:ascii="Times New Roman" w:hAnsi="Times New Roman" w:cs="Times New Roman"/>
          <w:b/>
          <w:sz w:val="24"/>
          <w:szCs w:val="24"/>
          <w:lang w:val="sr-Cyrl-ME"/>
        </w:rPr>
      </w:pPr>
    </w:p>
    <w:p w:rsidR="008B4BE5" w:rsidRPr="008B4BE5" w:rsidRDefault="008B4BE5" w:rsidP="008B4BE5">
      <w:pPr>
        <w:jc w:val="center"/>
        <w:rPr>
          <w:rFonts w:ascii="Times New Roman" w:hAnsi="Times New Roman" w:cs="Times New Roman"/>
          <w:b/>
          <w:sz w:val="24"/>
          <w:szCs w:val="24"/>
          <w:lang w:val="sr-Cyrl-ME"/>
        </w:rPr>
      </w:pPr>
    </w:p>
    <w:p w:rsidR="008B4BE5" w:rsidRPr="0096099E" w:rsidRDefault="008B4BE5" w:rsidP="0096099E">
      <w:pPr>
        <w:pStyle w:val="NoSpacing"/>
        <w:rPr>
          <w:rFonts w:ascii="Times New Roman" w:hAnsi="Times New Roman" w:cs="Times New Roman"/>
          <w:b/>
          <w:bCs/>
          <w:sz w:val="24"/>
          <w:szCs w:val="24"/>
          <w:lang w:val="sr-Cyrl-ME"/>
        </w:rPr>
      </w:pPr>
    </w:p>
    <w:p w:rsidR="00135F8C" w:rsidRPr="0096099E" w:rsidRDefault="00135F8C" w:rsidP="0096099E">
      <w:pPr>
        <w:pStyle w:val="NoSpacing"/>
        <w:rPr>
          <w:rFonts w:ascii="Times New Roman" w:hAnsi="Times New Roman" w:cs="Times New Roman"/>
          <w:b/>
          <w:bCs/>
          <w:sz w:val="24"/>
          <w:szCs w:val="24"/>
          <w:lang w:val="sr-Cyrl-ME"/>
        </w:rPr>
      </w:pPr>
      <w:r w:rsidRPr="0096099E">
        <w:rPr>
          <w:rFonts w:ascii="Times New Roman" w:hAnsi="Times New Roman" w:cs="Times New Roman"/>
          <w:b/>
          <w:bCs/>
          <w:sz w:val="24"/>
          <w:szCs w:val="24"/>
          <w:lang w:val="sr-Cyrl-ME"/>
        </w:rPr>
        <w:t xml:space="preserve">Број: 01-016/24- </w:t>
      </w:r>
      <w:r w:rsidR="0020673D">
        <w:rPr>
          <w:rFonts w:ascii="Times New Roman" w:hAnsi="Times New Roman" w:cs="Times New Roman"/>
          <w:b/>
          <w:bCs/>
          <w:sz w:val="24"/>
          <w:szCs w:val="24"/>
          <w:lang w:val="sr-Cyrl-RS"/>
        </w:rPr>
        <w:t>44</w:t>
      </w:r>
      <w:r w:rsidRPr="0096099E">
        <w:rPr>
          <w:rFonts w:ascii="Times New Roman" w:hAnsi="Times New Roman" w:cs="Times New Roman"/>
          <w:b/>
          <w:bCs/>
          <w:sz w:val="24"/>
          <w:szCs w:val="24"/>
          <w:lang w:val="sr-Cyrl-ME"/>
        </w:rPr>
        <w:t xml:space="preserve">                                       </w:t>
      </w:r>
      <w:r w:rsidR="0020673D">
        <w:rPr>
          <w:rFonts w:ascii="Times New Roman" w:hAnsi="Times New Roman" w:cs="Times New Roman"/>
          <w:b/>
          <w:bCs/>
          <w:sz w:val="24"/>
          <w:szCs w:val="24"/>
          <w:lang w:val="sr-Cyrl-RS"/>
        </w:rPr>
        <w:t xml:space="preserve">         </w:t>
      </w:r>
      <w:r w:rsidR="00914089">
        <w:rPr>
          <w:rFonts w:ascii="Times New Roman" w:hAnsi="Times New Roman" w:cs="Times New Roman"/>
          <w:b/>
          <w:bCs/>
          <w:sz w:val="24"/>
          <w:szCs w:val="24"/>
          <w:lang w:val="sr-Cyrl-RS"/>
        </w:rPr>
        <w:t xml:space="preserve">   </w:t>
      </w:r>
      <w:r w:rsidRPr="0096099E">
        <w:rPr>
          <w:rFonts w:ascii="Times New Roman" w:hAnsi="Times New Roman" w:cs="Times New Roman"/>
          <w:b/>
          <w:bCs/>
          <w:sz w:val="24"/>
          <w:szCs w:val="24"/>
          <w:lang w:val="sr-Cyrl-ME"/>
        </w:rPr>
        <w:t>ПРЕДСЈЕДНИК СКУПШТИНЕ</w:t>
      </w:r>
    </w:p>
    <w:p w:rsidR="001861B1" w:rsidRPr="0096099E" w:rsidRDefault="00135F8C" w:rsidP="0096099E">
      <w:pPr>
        <w:pStyle w:val="NoSpacing"/>
        <w:rPr>
          <w:rFonts w:ascii="Times New Roman" w:hAnsi="Times New Roman" w:cs="Times New Roman"/>
          <w:b/>
          <w:bCs/>
          <w:sz w:val="24"/>
          <w:szCs w:val="24"/>
          <w:lang w:val="sr-Cyrl-ME"/>
        </w:rPr>
      </w:pPr>
      <w:r w:rsidRPr="0096099E">
        <w:rPr>
          <w:rFonts w:ascii="Times New Roman" w:hAnsi="Times New Roman" w:cs="Times New Roman"/>
          <w:b/>
          <w:bCs/>
          <w:sz w:val="24"/>
          <w:szCs w:val="24"/>
          <w:lang w:val="sr-Cyrl-ME"/>
        </w:rPr>
        <w:t xml:space="preserve">Беране, </w:t>
      </w:r>
      <w:r w:rsidR="0096099E" w:rsidRPr="0096099E">
        <w:rPr>
          <w:rFonts w:ascii="Times New Roman" w:hAnsi="Times New Roman" w:cs="Times New Roman"/>
          <w:b/>
          <w:bCs/>
          <w:sz w:val="24"/>
          <w:szCs w:val="24"/>
          <w:lang w:val="sr-Cyrl-RS"/>
        </w:rPr>
        <w:t xml:space="preserve">24. 01. </w:t>
      </w:r>
      <w:r w:rsidR="00664608" w:rsidRPr="0096099E">
        <w:rPr>
          <w:rFonts w:ascii="Times New Roman" w:hAnsi="Times New Roman" w:cs="Times New Roman"/>
          <w:b/>
          <w:bCs/>
          <w:sz w:val="24"/>
          <w:szCs w:val="24"/>
          <w:lang w:val="sr-Cyrl-RS"/>
        </w:rPr>
        <w:t>2024.</w:t>
      </w:r>
      <w:r w:rsidR="0096099E" w:rsidRPr="0096099E">
        <w:rPr>
          <w:rFonts w:ascii="Times New Roman" w:hAnsi="Times New Roman" w:cs="Times New Roman"/>
          <w:b/>
          <w:bCs/>
          <w:sz w:val="24"/>
          <w:szCs w:val="24"/>
          <w:lang w:val="sr-Cyrl-RS"/>
        </w:rPr>
        <w:t xml:space="preserve"> године</w:t>
      </w:r>
      <w:r w:rsidRPr="0096099E">
        <w:rPr>
          <w:rFonts w:ascii="Times New Roman" w:hAnsi="Times New Roman" w:cs="Times New Roman"/>
          <w:b/>
          <w:bCs/>
          <w:sz w:val="24"/>
          <w:szCs w:val="24"/>
          <w:lang w:val="sr-Cyrl-ME"/>
        </w:rPr>
        <w:t xml:space="preserve">                          </w:t>
      </w:r>
      <w:r w:rsidR="001861B1" w:rsidRPr="0096099E">
        <w:rPr>
          <w:rFonts w:ascii="Times New Roman" w:hAnsi="Times New Roman" w:cs="Times New Roman"/>
          <w:b/>
          <w:bCs/>
          <w:sz w:val="24"/>
          <w:szCs w:val="24"/>
          <w:lang w:val="sr-Cyrl-ME"/>
        </w:rPr>
        <w:t xml:space="preserve">                            Милун Рмуш</w:t>
      </w:r>
    </w:p>
    <w:p w:rsidR="001861B1" w:rsidRDefault="001861B1">
      <w:pPr>
        <w:rPr>
          <w:rFonts w:ascii="Times New Roman" w:hAnsi="Times New Roman" w:cs="Times New Roman"/>
          <w:b/>
          <w:sz w:val="24"/>
          <w:szCs w:val="24"/>
          <w:lang w:val="sr-Cyrl-ME"/>
        </w:rPr>
      </w:pPr>
    </w:p>
    <w:p w:rsidR="001861B1" w:rsidRDefault="001861B1">
      <w:pPr>
        <w:rPr>
          <w:rFonts w:ascii="Times New Roman" w:hAnsi="Times New Roman" w:cs="Times New Roman"/>
          <w:b/>
          <w:sz w:val="24"/>
          <w:szCs w:val="24"/>
          <w:lang w:val="sr-Cyrl-ME"/>
        </w:rPr>
      </w:pPr>
    </w:p>
    <w:p w:rsidR="001861B1" w:rsidRDefault="001861B1">
      <w:pPr>
        <w:rPr>
          <w:rFonts w:ascii="Times New Roman" w:hAnsi="Times New Roman" w:cs="Times New Roman"/>
          <w:b/>
          <w:sz w:val="24"/>
          <w:szCs w:val="24"/>
          <w:lang w:val="sr-Cyrl-ME"/>
        </w:rPr>
      </w:pPr>
    </w:p>
    <w:p w:rsidR="001861B1" w:rsidRDefault="001861B1">
      <w:pPr>
        <w:rPr>
          <w:rFonts w:ascii="Times New Roman" w:hAnsi="Times New Roman" w:cs="Times New Roman"/>
          <w:b/>
          <w:sz w:val="24"/>
          <w:szCs w:val="24"/>
          <w:lang w:val="sr-Cyrl-ME"/>
        </w:rPr>
      </w:pPr>
    </w:p>
    <w:p w:rsidR="00664608" w:rsidRDefault="00664608" w:rsidP="001861B1">
      <w:pPr>
        <w:jc w:val="center"/>
        <w:rPr>
          <w:rFonts w:ascii="Times New Roman" w:hAnsi="Times New Roman" w:cs="Times New Roman"/>
          <w:b/>
          <w:i/>
          <w:sz w:val="24"/>
          <w:szCs w:val="24"/>
          <w:lang w:val="sr-Cyrl-ME"/>
        </w:rPr>
      </w:pPr>
    </w:p>
    <w:p w:rsidR="00664608" w:rsidRDefault="00664608" w:rsidP="001861B1">
      <w:pPr>
        <w:jc w:val="center"/>
        <w:rPr>
          <w:rFonts w:ascii="Times New Roman" w:hAnsi="Times New Roman" w:cs="Times New Roman"/>
          <w:b/>
          <w:i/>
          <w:sz w:val="24"/>
          <w:szCs w:val="24"/>
          <w:lang w:val="sr-Cyrl-ME"/>
        </w:rPr>
      </w:pPr>
    </w:p>
    <w:p w:rsidR="001861B1" w:rsidRDefault="001861B1" w:rsidP="001861B1">
      <w:pPr>
        <w:jc w:val="center"/>
        <w:rPr>
          <w:rFonts w:ascii="Times New Roman" w:hAnsi="Times New Roman" w:cs="Times New Roman"/>
          <w:b/>
          <w:i/>
          <w:sz w:val="24"/>
          <w:szCs w:val="24"/>
          <w:lang w:val="sr-Cyrl-ME"/>
        </w:rPr>
      </w:pPr>
      <w:r w:rsidRPr="001861B1">
        <w:rPr>
          <w:rFonts w:ascii="Times New Roman" w:hAnsi="Times New Roman" w:cs="Times New Roman"/>
          <w:b/>
          <w:i/>
          <w:sz w:val="24"/>
          <w:szCs w:val="24"/>
          <w:lang w:val="sr-Cyrl-ME"/>
        </w:rPr>
        <w:lastRenderedPageBreak/>
        <w:t>Образложење</w:t>
      </w:r>
    </w:p>
    <w:p w:rsidR="001861B1" w:rsidRPr="001861B1" w:rsidRDefault="001861B1" w:rsidP="001861B1">
      <w:pPr>
        <w:jc w:val="center"/>
        <w:rPr>
          <w:rFonts w:ascii="Times New Roman" w:hAnsi="Times New Roman" w:cs="Times New Roman"/>
          <w:b/>
          <w:i/>
          <w:sz w:val="24"/>
          <w:szCs w:val="24"/>
          <w:lang w:val="sr-Cyrl-ME"/>
        </w:rPr>
      </w:pPr>
    </w:p>
    <w:p w:rsidR="001861B1" w:rsidRDefault="001861B1">
      <w:pPr>
        <w:rPr>
          <w:rFonts w:ascii="Times New Roman" w:hAnsi="Times New Roman" w:cs="Times New Roman"/>
          <w:sz w:val="24"/>
          <w:szCs w:val="24"/>
          <w:lang w:val="sr-Cyrl-ME"/>
        </w:rPr>
      </w:pPr>
      <w:r>
        <w:rPr>
          <w:rFonts w:ascii="Times New Roman" w:hAnsi="Times New Roman" w:cs="Times New Roman"/>
          <w:sz w:val="24"/>
          <w:szCs w:val="24"/>
          <w:lang w:val="sr-Cyrl-ME"/>
        </w:rPr>
        <w:t>Правни основ за доношење ове Одлуке садржан је у члану 38 став 1 алинеја 2 Закона о локалној самоуправи којом је прописано да Скупштина доноси прописе и друге опште акте. Чланом 39 Статута општине Беране прописано је да у вршењу послова из своје надлежности Скупштина доноси Статут општине, пословник, одлуке, програме и друге акте. Чланом 26 Закона о комуналним дјелатностима прецизирано је да се комуналне дјелатности обављају на основу годишњег програма обављања комуналне дјелатности, које на предлог вршилаца комуналних дјелатности доноси Скупштина јединице локалне самоуправе до краја текуће, за наредну годину.</w:t>
      </w:r>
    </w:p>
    <w:p w:rsidR="001861B1" w:rsidRPr="001861B1" w:rsidRDefault="001861B1" w:rsidP="001861B1">
      <w:pPr>
        <w:jc w:val="both"/>
        <w:rPr>
          <w:rFonts w:ascii="Times New Roman" w:hAnsi="Times New Roman" w:cs="Times New Roman"/>
          <w:sz w:val="24"/>
          <w:szCs w:val="24"/>
          <w:lang w:val="sr-Cyrl-ME"/>
        </w:rPr>
      </w:pPr>
      <w:r>
        <w:rPr>
          <w:rFonts w:ascii="Times New Roman" w:hAnsi="Times New Roman" w:cs="Times New Roman"/>
          <w:sz w:val="24"/>
          <w:szCs w:val="24"/>
          <w:lang w:val="sr-Cyrl-ME"/>
        </w:rPr>
        <w:t>Како је ДОО „Водовод и канализација“ доставио Програм обављања комуналних дјелатности за 2024.годину, који је усвојио Одбор директора  ДОО“Водовод и канализација“ Беране 20. децембра 2023.године,</w:t>
      </w:r>
      <w:r w:rsidR="00D04C30">
        <w:rPr>
          <w:rFonts w:ascii="Times New Roman" w:hAnsi="Times New Roman" w:cs="Times New Roman"/>
          <w:sz w:val="24"/>
          <w:szCs w:val="24"/>
          <w:lang w:val="sr-Cyrl-ME"/>
        </w:rPr>
        <w:t xml:space="preserve"> Одлуком број 2349/1 то је неопходно </w:t>
      </w:r>
      <w:r>
        <w:rPr>
          <w:rFonts w:ascii="Times New Roman" w:hAnsi="Times New Roman" w:cs="Times New Roman"/>
          <w:sz w:val="24"/>
          <w:szCs w:val="24"/>
          <w:lang w:val="sr-Cyrl-ME"/>
        </w:rPr>
        <w:t xml:space="preserve"> да Скупштина донесе Одлуку о усвајању Програма</w:t>
      </w:r>
      <w:r>
        <w:rPr>
          <w:rFonts w:ascii="Times New Roman" w:hAnsi="Times New Roman" w:cs="Times New Roman"/>
          <w:b/>
          <w:sz w:val="24"/>
          <w:szCs w:val="24"/>
          <w:lang w:val="sr-Cyrl-ME"/>
        </w:rPr>
        <w:t xml:space="preserve">  </w:t>
      </w:r>
      <w:r w:rsidRPr="001861B1">
        <w:rPr>
          <w:rFonts w:ascii="Times New Roman" w:hAnsi="Times New Roman" w:cs="Times New Roman"/>
          <w:sz w:val="24"/>
          <w:szCs w:val="24"/>
          <w:lang w:val="sr-Cyrl-ME"/>
        </w:rPr>
        <w:t>обављања комуналних дјелатности за 2024. годину ДОО „Водовод и канализација“ Беране</w:t>
      </w:r>
      <w:r>
        <w:rPr>
          <w:rFonts w:ascii="Times New Roman" w:hAnsi="Times New Roman" w:cs="Times New Roman"/>
          <w:sz w:val="24"/>
          <w:szCs w:val="24"/>
          <w:lang w:val="sr-Cyrl-ME"/>
        </w:rPr>
        <w:t>, као у тексту предлога.</w:t>
      </w:r>
    </w:p>
    <w:p w:rsidR="001861B1" w:rsidRPr="001861B1" w:rsidRDefault="00135F8C" w:rsidP="001861B1">
      <w:pPr>
        <w:jc w:val="both"/>
        <w:rPr>
          <w:rFonts w:ascii="Times New Roman" w:hAnsi="Times New Roman" w:cs="Times New Roman"/>
          <w:sz w:val="24"/>
          <w:szCs w:val="24"/>
          <w:lang w:val="sr-Cyrl-ME"/>
        </w:rPr>
      </w:pPr>
      <w:r w:rsidRPr="001861B1">
        <w:rPr>
          <w:rFonts w:ascii="Times New Roman" w:hAnsi="Times New Roman" w:cs="Times New Roman"/>
          <w:sz w:val="24"/>
          <w:szCs w:val="24"/>
          <w:lang w:val="sr-Cyrl-ME"/>
        </w:rPr>
        <w:t xml:space="preserve">                                                    </w:t>
      </w:r>
    </w:p>
    <w:p w:rsidR="00CE6BCE" w:rsidRPr="008B4BE5" w:rsidRDefault="00CE6BCE" w:rsidP="001861B1">
      <w:pPr>
        <w:jc w:val="both"/>
        <w:rPr>
          <w:rFonts w:ascii="Times New Roman" w:hAnsi="Times New Roman" w:cs="Times New Roman"/>
          <w:b/>
          <w:sz w:val="24"/>
          <w:szCs w:val="24"/>
          <w:lang w:val="sr-Cyrl-ME"/>
        </w:rPr>
      </w:pPr>
    </w:p>
    <w:sectPr w:rsidR="00CE6BCE" w:rsidRPr="008B4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F8C"/>
    <w:rsid w:val="00135F8C"/>
    <w:rsid w:val="001861B1"/>
    <w:rsid w:val="0020673D"/>
    <w:rsid w:val="004F372F"/>
    <w:rsid w:val="00664608"/>
    <w:rsid w:val="008B4BE5"/>
    <w:rsid w:val="00914089"/>
    <w:rsid w:val="0096099E"/>
    <w:rsid w:val="00C3063E"/>
    <w:rsid w:val="00CE6BCE"/>
    <w:rsid w:val="00D0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CC4B"/>
  <w15:chartTrackingRefBased/>
  <w15:docId w15:val="{C2F22E93-10DB-4B51-8B33-2719E3D2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72F"/>
    <w:rPr>
      <w:rFonts w:ascii="Segoe UI" w:hAnsi="Segoe UI" w:cs="Segoe UI"/>
      <w:sz w:val="18"/>
      <w:szCs w:val="18"/>
    </w:rPr>
  </w:style>
  <w:style w:type="paragraph" w:styleId="NoSpacing">
    <w:name w:val="No Spacing"/>
    <w:uiPriority w:val="1"/>
    <w:qFormat/>
    <w:rsid w:val="00960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ANAJ</dc:creator>
  <cp:keywords/>
  <dc:description/>
  <cp:lastModifiedBy>korisnik</cp:lastModifiedBy>
  <cp:revision>12</cp:revision>
  <cp:lastPrinted>2024-01-23T14:10:00Z</cp:lastPrinted>
  <dcterms:created xsi:type="dcterms:W3CDTF">2024-01-09T11:08:00Z</dcterms:created>
  <dcterms:modified xsi:type="dcterms:W3CDTF">2024-01-24T13:03:00Z</dcterms:modified>
</cp:coreProperties>
</file>