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1B" w:rsidRPr="005850DD" w:rsidRDefault="00627C1B" w:rsidP="00627C1B">
      <w:pPr>
        <w:pStyle w:val="NoSpacing"/>
        <w:jc w:val="center"/>
        <w:rPr>
          <w:rFonts w:ascii="Times New Roman" w:hAnsi="Times New Roman" w:cs="Times New Roman"/>
          <w:sz w:val="28"/>
          <w:szCs w:val="28"/>
        </w:rPr>
      </w:pPr>
    </w:p>
    <w:p w:rsidR="00627C1B" w:rsidRPr="008565D9" w:rsidRDefault="00627C1B" w:rsidP="00627C1B">
      <w:pPr>
        <w:pStyle w:val="NoSpacing"/>
        <w:jc w:val="center"/>
        <w:rPr>
          <w:rFonts w:ascii="Times New Roman" w:hAnsi="Times New Roman" w:cs="Times New Roman"/>
          <w:b/>
          <w:sz w:val="32"/>
          <w:szCs w:val="32"/>
        </w:rPr>
      </w:pPr>
      <w:r>
        <w:rPr>
          <w:rFonts w:ascii="Times New Roman" w:hAnsi="Times New Roman" w:cs="Times New Roman"/>
          <w:b/>
          <w:sz w:val="32"/>
          <w:szCs w:val="32"/>
        </w:rPr>
        <w:t>СКУПШТИНА</w:t>
      </w:r>
      <w:r w:rsidRPr="008565D9">
        <w:rPr>
          <w:rFonts w:ascii="Times New Roman" w:hAnsi="Times New Roman" w:cs="Times New Roman"/>
          <w:b/>
          <w:sz w:val="32"/>
          <w:szCs w:val="32"/>
        </w:rPr>
        <w:t xml:space="preserve"> </w:t>
      </w:r>
      <w:r>
        <w:rPr>
          <w:rFonts w:ascii="Times New Roman" w:hAnsi="Times New Roman" w:cs="Times New Roman"/>
          <w:b/>
          <w:sz w:val="32"/>
          <w:szCs w:val="32"/>
        </w:rPr>
        <w:t>ОПШТИНЕ</w:t>
      </w:r>
      <w:r w:rsidRPr="008565D9">
        <w:rPr>
          <w:rFonts w:ascii="Times New Roman" w:hAnsi="Times New Roman" w:cs="Times New Roman"/>
          <w:b/>
          <w:sz w:val="32"/>
          <w:szCs w:val="32"/>
        </w:rPr>
        <w:t xml:space="preserve"> </w:t>
      </w:r>
      <w:r>
        <w:rPr>
          <w:rFonts w:ascii="Times New Roman" w:hAnsi="Times New Roman" w:cs="Times New Roman"/>
          <w:b/>
          <w:sz w:val="32"/>
          <w:szCs w:val="32"/>
        </w:rPr>
        <w:t>БЕРАНЕ</w:t>
      </w:r>
    </w:p>
    <w:p w:rsidR="00627C1B" w:rsidRPr="00A845D4" w:rsidRDefault="00627C1B" w:rsidP="00627C1B">
      <w:pPr>
        <w:pStyle w:val="NoSpacing"/>
        <w:rPr>
          <w:rFonts w:ascii="Times New Roman" w:hAnsi="Times New Roman" w:cs="Times New Roman"/>
          <w:sz w:val="28"/>
          <w:szCs w:val="28"/>
        </w:rPr>
      </w:pPr>
    </w:p>
    <w:p w:rsidR="00627C1B" w:rsidRPr="00A845D4" w:rsidRDefault="00627C1B" w:rsidP="00627C1B">
      <w:pPr>
        <w:pStyle w:val="NoSpacing"/>
        <w:jc w:val="center"/>
        <w:rPr>
          <w:rFonts w:ascii="Times New Roman" w:hAnsi="Times New Roman" w:cs="Times New Roman"/>
          <w:sz w:val="28"/>
          <w:szCs w:val="28"/>
        </w:rPr>
      </w:pPr>
    </w:p>
    <w:p w:rsidR="00627C1B" w:rsidRPr="00A845D4" w:rsidRDefault="00627C1B" w:rsidP="00627C1B">
      <w:pPr>
        <w:pStyle w:val="NoSpacing"/>
        <w:rPr>
          <w:rFonts w:ascii="Times New Roman" w:hAnsi="Times New Roman" w:cs="Times New Roman"/>
          <w:sz w:val="28"/>
          <w:szCs w:val="28"/>
        </w:rPr>
      </w:pPr>
    </w:p>
    <w:p w:rsidR="00627C1B" w:rsidRDefault="00627C1B" w:rsidP="00627C1B">
      <w:pPr>
        <w:pStyle w:val="NoSpacing"/>
        <w:jc w:val="center"/>
        <w:rPr>
          <w:rFonts w:ascii="Times New Roman" w:hAnsi="Times New Roman" w:cs="Times New Roman"/>
          <w:sz w:val="28"/>
          <w:szCs w:val="28"/>
          <w:lang w:val="sr-Cyrl-CS"/>
        </w:rPr>
      </w:pPr>
      <w:r w:rsidRPr="00A845D4">
        <w:rPr>
          <w:rFonts w:ascii="Times New Roman" w:hAnsi="Times New Roman" w:cs="Times New Roman"/>
          <w:noProof/>
          <w:sz w:val="28"/>
          <w:szCs w:val="28"/>
        </w:rPr>
        <w:drawing>
          <wp:inline distT="0" distB="0" distL="0" distR="0">
            <wp:extent cx="962025" cy="1285875"/>
            <wp:effectExtent l="19050" t="0" r="9525" b="0"/>
            <wp:docPr id="1" name="Picture 1" descr="C:\Users\Jasmina\Desktop\GRB_BE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a\Desktop\GRB_BERANE.png"/>
                    <pic:cNvPicPr>
                      <a:picLocks noChangeAspect="1" noChangeArrowheads="1"/>
                    </pic:cNvPicPr>
                  </pic:nvPicPr>
                  <pic:blipFill>
                    <a:blip r:embed="rId8"/>
                    <a:srcRect/>
                    <a:stretch>
                      <a:fillRect/>
                    </a:stretch>
                  </pic:blipFill>
                  <pic:spPr bwMode="auto">
                    <a:xfrm>
                      <a:off x="0" y="0"/>
                      <a:ext cx="962025" cy="1285875"/>
                    </a:xfrm>
                    <a:prstGeom prst="rect">
                      <a:avLst/>
                    </a:prstGeom>
                    <a:noFill/>
                    <a:ln w="9525">
                      <a:noFill/>
                      <a:miter lim="800000"/>
                      <a:headEnd/>
                      <a:tailEnd/>
                    </a:ln>
                  </pic:spPr>
                </pic:pic>
              </a:graphicData>
            </a:graphic>
          </wp:inline>
        </w:drawing>
      </w:r>
    </w:p>
    <w:p w:rsidR="00627C1B" w:rsidRDefault="00627C1B" w:rsidP="00627C1B">
      <w:pPr>
        <w:pStyle w:val="NoSpacing"/>
        <w:rPr>
          <w:rFonts w:ascii="Times New Roman" w:hAnsi="Times New Roman" w:cs="Times New Roman"/>
          <w:sz w:val="28"/>
          <w:szCs w:val="28"/>
          <w:lang w:val="sr-Cyrl-CS"/>
        </w:rPr>
      </w:pPr>
    </w:p>
    <w:p w:rsidR="00627C1B" w:rsidRDefault="00627C1B" w:rsidP="00627C1B">
      <w:pPr>
        <w:pStyle w:val="NoSpacing"/>
        <w:rPr>
          <w:rFonts w:ascii="Times New Roman" w:hAnsi="Times New Roman" w:cs="Times New Roman"/>
          <w:sz w:val="28"/>
          <w:szCs w:val="28"/>
          <w:lang w:val="sr-Cyrl-CS"/>
        </w:rPr>
      </w:pPr>
    </w:p>
    <w:p w:rsidR="00627C1B" w:rsidRPr="006E7903" w:rsidRDefault="00627C1B" w:rsidP="00627C1B">
      <w:pPr>
        <w:pStyle w:val="NoSpacing"/>
        <w:rPr>
          <w:rFonts w:ascii="Times New Roman" w:hAnsi="Times New Roman" w:cs="Times New Roman"/>
          <w:sz w:val="28"/>
          <w:szCs w:val="28"/>
          <w:lang w:val="sr-Cyrl-CS"/>
        </w:rPr>
      </w:pPr>
    </w:p>
    <w:p w:rsidR="00627C1B" w:rsidRPr="00A845D4" w:rsidRDefault="00627C1B" w:rsidP="00627C1B">
      <w:pPr>
        <w:pStyle w:val="NoSpacing"/>
        <w:rPr>
          <w:rFonts w:ascii="Times New Roman" w:hAnsi="Times New Roman" w:cs="Times New Roman"/>
          <w:sz w:val="28"/>
          <w:szCs w:val="28"/>
        </w:rPr>
      </w:pPr>
    </w:p>
    <w:p w:rsidR="00627C1B" w:rsidRPr="00A845D4" w:rsidRDefault="00627C1B" w:rsidP="00627C1B">
      <w:pPr>
        <w:pStyle w:val="NoSpacing"/>
        <w:rPr>
          <w:rFonts w:ascii="Times New Roman" w:hAnsi="Times New Roman" w:cs="Times New Roman"/>
          <w:sz w:val="28"/>
          <w:szCs w:val="28"/>
        </w:rPr>
      </w:pPr>
    </w:p>
    <w:p w:rsidR="00627C1B" w:rsidRPr="00A845D4" w:rsidRDefault="00627C1B" w:rsidP="00627C1B">
      <w:pPr>
        <w:pStyle w:val="NoSpacing"/>
        <w:rPr>
          <w:rFonts w:ascii="Times New Roman" w:hAnsi="Times New Roman" w:cs="Times New Roman"/>
          <w:sz w:val="28"/>
          <w:szCs w:val="28"/>
        </w:rPr>
      </w:pPr>
    </w:p>
    <w:p w:rsidR="00627C1B" w:rsidRPr="00A845D4" w:rsidRDefault="00627C1B" w:rsidP="00627C1B">
      <w:pPr>
        <w:pStyle w:val="NoSpacing"/>
        <w:rPr>
          <w:rFonts w:ascii="Times New Roman" w:hAnsi="Times New Roman" w:cs="Times New Roman"/>
          <w:sz w:val="28"/>
          <w:szCs w:val="28"/>
        </w:rPr>
      </w:pPr>
    </w:p>
    <w:p w:rsidR="00627C1B" w:rsidRPr="008565D9" w:rsidRDefault="00627C1B" w:rsidP="00627C1B">
      <w:pPr>
        <w:pStyle w:val="NoSpacing"/>
        <w:jc w:val="center"/>
        <w:rPr>
          <w:rFonts w:ascii="Times New Roman" w:hAnsi="Times New Roman" w:cs="Times New Roman"/>
          <w:b/>
          <w:sz w:val="32"/>
          <w:szCs w:val="32"/>
        </w:rPr>
      </w:pPr>
      <w:r>
        <w:rPr>
          <w:rFonts w:ascii="Times New Roman" w:hAnsi="Times New Roman" w:cs="Times New Roman"/>
          <w:b/>
          <w:sz w:val="32"/>
          <w:szCs w:val="32"/>
        </w:rPr>
        <w:t>И</w:t>
      </w:r>
      <w:r w:rsidRPr="008565D9">
        <w:rPr>
          <w:rFonts w:ascii="Times New Roman" w:hAnsi="Times New Roman" w:cs="Times New Roman"/>
          <w:b/>
          <w:sz w:val="32"/>
          <w:szCs w:val="32"/>
        </w:rPr>
        <w:t xml:space="preserve"> </w:t>
      </w:r>
      <w:r>
        <w:rPr>
          <w:rFonts w:ascii="Times New Roman" w:hAnsi="Times New Roman" w:cs="Times New Roman"/>
          <w:b/>
          <w:sz w:val="32"/>
          <w:szCs w:val="32"/>
        </w:rPr>
        <w:t>З</w:t>
      </w:r>
      <w:r w:rsidRPr="008565D9">
        <w:rPr>
          <w:rFonts w:ascii="Times New Roman" w:hAnsi="Times New Roman" w:cs="Times New Roman"/>
          <w:b/>
          <w:sz w:val="32"/>
          <w:szCs w:val="32"/>
        </w:rPr>
        <w:t xml:space="preserve"> </w:t>
      </w:r>
      <w:r>
        <w:rPr>
          <w:rFonts w:ascii="Times New Roman" w:hAnsi="Times New Roman" w:cs="Times New Roman"/>
          <w:b/>
          <w:sz w:val="32"/>
          <w:szCs w:val="32"/>
        </w:rPr>
        <w:t>В</w:t>
      </w:r>
      <w:r w:rsidRPr="008565D9">
        <w:rPr>
          <w:rFonts w:ascii="Times New Roman" w:hAnsi="Times New Roman" w:cs="Times New Roman"/>
          <w:b/>
          <w:sz w:val="32"/>
          <w:szCs w:val="32"/>
        </w:rPr>
        <w:t xml:space="preserve"> </w:t>
      </w:r>
      <w:r>
        <w:rPr>
          <w:rFonts w:ascii="Times New Roman" w:hAnsi="Times New Roman" w:cs="Times New Roman"/>
          <w:b/>
          <w:sz w:val="32"/>
          <w:szCs w:val="32"/>
        </w:rPr>
        <w:t>Ј</w:t>
      </w:r>
      <w:r w:rsidRPr="008565D9">
        <w:rPr>
          <w:rFonts w:ascii="Times New Roman" w:hAnsi="Times New Roman" w:cs="Times New Roman"/>
          <w:b/>
          <w:sz w:val="32"/>
          <w:szCs w:val="32"/>
        </w:rPr>
        <w:t xml:space="preserve"> </w:t>
      </w:r>
      <w:r>
        <w:rPr>
          <w:rFonts w:ascii="Times New Roman" w:hAnsi="Times New Roman" w:cs="Times New Roman"/>
          <w:b/>
          <w:sz w:val="32"/>
          <w:szCs w:val="32"/>
        </w:rPr>
        <w:t>Е</w:t>
      </w:r>
      <w:r w:rsidRPr="008565D9">
        <w:rPr>
          <w:rFonts w:ascii="Times New Roman" w:hAnsi="Times New Roman" w:cs="Times New Roman"/>
          <w:b/>
          <w:sz w:val="32"/>
          <w:szCs w:val="32"/>
        </w:rPr>
        <w:t xml:space="preserve"> </w:t>
      </w:r>
      <w:r>
        <w:rPr>
          <w:rFonts w:ascii="Times New Roman" w:hAnsi="Times New Roman" w:cs="Times New Roman"/>
          <w:b/>
          <w:sz w:val="32"/>
          <w:szCs w:val="32"/>
        </w:rPr>
        <w:t>Ш</w:t>
      </w:r>
      <w:r w:rsidRPr="008565D9">
        <w:rPr>
          <w:rFonts w:ascii="Times New Roman" w:hAnsi="Times New Roman" w:cs="Times New Roman"/>
          <w:b/>
          <w:sz w:val="32"/>
          <w:szCs w:val="32"/>
        </w:rPr>
        <w:t xml:space="preserve"> </w:t>
      </w:r>
      <w:r>
        <w:rPr>
          <w:rFonts w:ascii="Times New Roman" w:hAnsi="Times New Roman" w:cs="Times New Roman"/>
          <w:b/>
          <w:sz w:val="32"/>
          <w:szCs w:val="32"/>
        </w:rPr>
        <w:t>ТА</w:t>
      </w:r>
      <w:r w:rsidRPr="008565D9">
        <w:rPr>
          <w:rFonts w:ascii="Times New Roman" w:hAnsi="Times New Roman" w:cs="Times New Roman"/>
          <w:b/>
          <w:sz w:val="32"/>
          <w:szCs w:val="32"/>
        </w:rPr>
        <w:t xml:space="preserve"> </w:t>
      </w:r>
      <w:r>
        <w:rPr>
          <w:rFonts w:ascii="Times New Roman" w:hAnsi="Times New Roman" w:cs="Times New Roman"/>
          <w:b/>
          <w:sz w:val="32"/>
          <w:szCs w:val="32"/>
        </w:rPr>
        <w:t>Ј</w:t>
      </w:r>
    </w:p>
    <w:p w:rsidR="00627C1B" w:rsidRDefault="00627C1B" w:rsidP="00627C1B">
      <w:pPr>
        <w:pStyle w:val="NoSpacing"/>
        <w:jc w:val="center"/>
        <w:rPr>
          <w:rFonts w:ascii="Times New Roman" w:hAnsi="Times New Roman" w:cs="Times New Roman"/>
          <w:sz w:val="32"/>
          <w:szCs w:val="32"/>
          <w:lang w:val="sr-Cyrl-CS"/>
        </w:rPr>
      </w:pPr>
    </w:p>
    <w:p w:rsidR="00627C1B" w:rsidRDefault="00627C1B" w:rsidP="00627C1B">
      <w:pPr>
        <w:pStyle w:val="NoSpacing"/>
        <w:jc w:val="center"/>
        <w:rPr>
          <w:rFonts w:ascii="Times New Roman" w:hAnsi="Times New Roman" w:cs="Times New Roman"/>
          <w:b/>
          <w:sz w:val="32"/>
          <w:szCs w:val="32"/>
          <w:lang w:val="sr-Cyrl-CS"/>
        </w:rPr>
      </w:pPr>
      <w:r>
        <w:rPr>
          <w:rFonts w:ascii="Times New Roman" w:hAnsi="Times New Roman" w:cs="Times New Roman"/>
          <w:b/>
          <w:sz w:val="32"/>
          <w:szCs w:val="32"/>
          <w:lang w:val="sr-Cyrl-CS"/>
        </w:rPr>
        <w:t xml:space="preserve">О РАДУ </w:t>
      </w:r>
      <w:r>
        <w:rPr>
          <w:rFonts w:ascii="Times New Roman" w:hAnsi="Times New Roman" w:cs="Times New Roman"/>
          <w:b/>
          <w:sz w:val="32"/>
          <w:szCs w:val="32"/>
        </w:rPr>
        <w:t>КОМИСИЈЕ ЗА ПРЕИСПИТИВАЊЕ</w:t>
      </w:r>
      <w:r>
        <w:rPr>
          <w:rFonts w:ascii="Times New Roman" w:hAnsi="Times New Roman" w:cs="Times New Roman"/>
          <w:b/>
          <w:sz w:val="32"/>
          <w:szCs w:val="32"/>
          <w:lang w:val="sr-Cyrl-CS"/>
        </w:rPr>
        <w:t xml:space="preserve"> </w:t>
      </w:r>
      <w:r>
        <w:rPr>
          <w:rFonts w:ascii="Times New Roman" w:hAnsi="Times New Roman" w:cs="Times New Roman"/>
          <w:b/>
          <w:sz w:val="32"/>
          <w:szCs w:val="32"/>
        </w:rPr>
        <w:t>ЗАКОНИТОСТИ</w:t>
      </w:r>
      <w:r w:rsidRPr="008565D9">
        <w:rPr>
          <w:rFonts w:ascii="Times New Roman" w:hAnsi="Times New Roman" w:cs="Times New Roman"/>
          <w:b/>
          <w:sz w:val="32"/>
          <w:szCs w:val="32"/>
        </w:rPr>
        <w:t xml:space="preserve"> </w:t>
      </w:r>
      <w:r>
        <w:rPr>
          <w:rFonts w:ascii="Times New Roman" w:hAnsi="Times New Roman" w:cs="Times New Roman"/>
          <w:b/>
          <w:sz w:val="32"/>
          <w:szCs w:val="32"/>
        </w:rPr>
        <w:t>ПОСТУПКА</w:t>
      </w:r>
      <w:r w:rsidRPr="008565D9">
        <w:rPr>
          <w:rFonts w:ascii="Times New Roman" w:hAnsi="Times New Roman" w:cs="Times New Roman"/>
          <w:b/>
          <w:sz w:val="32"/>
          <w:szCs w:val="32"/>
        </w:rPr>
        <w:t xml:space="preserve"> </w:t>
      </w:r>
      <w:r>
        <w:rPr>
          <w:rFonts w:ascii="Times New Roman" w:hAnsi="Times New Roman" w:cs="Times New Roman"/>
          <w:b/>
          <w:sz w:val="32"/>
          <w:szCs w:val="32"/>
        </w:rPr>
        <w:t>РАСПОДЈЕЛЕ</w:t>
      </w:r>
      <w:r w:rsidRPr="008565D9">
        <w:rPr>
          <w:rFonts w:ascii="Times New Roman" w:hAnsi="Times New Roman" w:cs="Times New Roman"/>
          <w:b/>
          <w:sz w:val="32"/>
          <w:szCs w:val="32"/>
        </w:rPr>
        <w:t xml:space="preserve"> </w:t>
      </w:r>
      <w:r>
        <w:rPr>
          <w:rFonts w:ascii="Times New Roman" w:hAnsi="Times New Roman" w:cs="Times New Roman"/>
          <w:b/>
          <w:sz w:val="32"/>
          <w:szCs w:val="32"/>
        </w:rPr>
        <w:t>КАДРОВСКИХ</w:t>
      </w:r>
      <w:r w:rsidRPr="008565D9">
        <w:rPr>
          <w:rFonts w:ascii="Times New Roman" w:hAnsi="Times New Roman" w:cs="Times New Roman"/>
          <w:b/>
          <w:sz w:val="32"/>
          <w:szCs w:val="32"/>
        </w:rPr>
        <w:t xml:space="preserve"> </w:t>
      </w:r>
      <w:r>
        <w:rPr>
          <w:rFonts w:ascii="Times New Roman" w:hAnsi="Times New Roman" w:cs="Times New Roman"/>
          <w:b/>
          <w:sz w:val="32"/>
          <w:szCs w:val="32"/>
        </w:rPr>
        <w:t>СТАНОВА</w:t>
      </w:r>
      <w:r w:rsidRPr="008565D9">
        <w:rPr>
          <w:rFonts w:ascii="Times New Roman" w:hAnsi="Times New Roman" w:cs="Times New Roman"/>
          <w:b/>
          <w:sz w:val="32"/>
          <w:szCs w:val="32"/>
        </w:rPr>
        <w:t xml:space="preserve"> </w:t>
      </w:r>
      <w:r>
        <w:rPr>
          <w:rFonts w:ascii="Times New Roman" w:hAnsi="Times New Roman" w:cs="Times New Roman"/>
          <w:b/>
          <w:sz w:val="32"/>
          <w:szCs w:val="32"/>
        </w:rPr>
        <w:t>И</w:t>
      </w:r>
      <w:r w:rsidRPr="008565D9">
        <w:rPr>
          <w:rFonts w:ascii="Times New Roman" w:hAnsi="Times New Roman" w:cs="Times New Roman"/>
          <w:b/>
          <w:sz w:val="32"/>
          <w:szCs w:val="32"/>
        </w:rPr>
        <w:t xml:space="preserve"> </w:t>
      </w:r>
      <w:r>
        <w:rPr>
          <w:rFonts w:ascii="Times New Roman" w:hAnsi="Times New Roman" w:cs="Times New Roman"/>
          <w:b/>
          <w:sz w:val="32"/>
          <w:szCs w:val="32"/>
        </w:rPr>
        <w:t>СТАНОВА</w:t>
      </w:r>
      <w:r w:rsidRPr="008565D9">
        <w:rPr>
          <w:rFonts w:ascii="Times New Roman" w:hAnsi="Times New Roman" w:cs="Times New Roman"/>
          <w:b/>
          <w:sz w:val="32"/>
          <w:szCs w:val="32"/>
        </w:rPr>
        <w:t xml:space="preserve"> </w:t>
      </w:r>
      <w:r>
        <w:rPr>
          <w:rFonts w:ascii="Times New Roman" w:hAnsi="Times New Roman" w:cs="Times New Roman"/>
          <w:b/>
          <w:sz w:val="32"/>
          <w:szCs w:val="32"/>
        </w:rPr>
        <w:t>ЗА</w:t>
      </w:r>
      <w:r w:rsidRPr="008565D9">
        <w:rPr>
          <w:rFonts w:ascii="Times New Roman" w:hAnsi="Times New Roman" w:cs="Times New Roman"/>
          <w:b/>
          <w:sz w:val="32"/>
          <w:szCs w:val="32"/>
        </w:rPr>
        <w:t xml:space="preserve"> </w:t>
      </w:r>
      <w:r>
        <w:rPr>
          <w:rFonts w:ascii="Times New Roman" w:hAnsi="Times New Roman" w:cs="Times New Roman"/>
          <w:b/>
          <w:sz w:val="32"/>
          <w:szCs w:val="32"/>
        </w:rPr>
        <w:t>СЛУЖБЕНИКЕ</w:t>
      </w:r>
      <w:r w:rsidRPr="008565D9">
        <w:rPr>
          <w:rFonts w:ascii="Times New Roman" w:hAnsi="Times New Roman" w:cs="Times New Roman"/>
          <w:b/>
          <w:sz w:val="32"/>
          <w:szCs w:val="32"/>
        </w:rPr>
        <w:t xml:space="preserve"> </w:t>
      </w:r>
    </w:p>
    <w:p w:rsidR="00627C1B" w:rsidRPr="008565D9" w:rsidRDefault="00627C1B" w:rsidP="00627C1B">
      <w:pPr>
        <w:pStyle w:val="NoSpacing"/>
        <w:jc w:val="center"/>
        <w:rPr>
          <w:rFonts w:ascii="Times New Roman" w:hAnsi="Times New Roman" w:cs="Times New Roman"/>
          <w:b/>
          <w:sz w:val="32"/>
          <w:szCs w:val="32"/>
        </w:rPr>
      </w:pPr>
      <w:r>
        <w:rPr>
          <w:rFonts w:ascii="Times New Roman" w:hAnsi="Times New Roman" w:cs="Times New Roman"/>
          <w:b/>
          <w:sz w:val="32"/>
          <w:szCs w:val="32"/>
        </w:rPr>
        <w:t>И</w:t>
      </w:r>
      <w:r w:rsidRPr="008565D9">
        <w:rPr>
          <w:rFonts w:ascii="Times New Roman" w:hAnsi="Times New Roman" w:cs="Times New Roman"/>
          <w:b/>
          <w:sz w:val="32"/>
          <w:szCs w:val="32"/>
        </w:rPr>
        <w:t xml:space="preserve"> </w:t>
      </w:r>
      <w:r>
        <w:rPr>
          <w:rFonts w:ascii="Times New Roman" w:hAnsi="Times New Roman" w:cs="Times New Roman"/>
          <w:b/>
          <w:sz w:val="32"/>
          <w:szCs w:val="32"/>
        </w:rPr>
        <w:t>НАМЈЕШТЕНИКЕ</w:t>
      </w:r>
    </w:p>
    <w:p w:rsidR="00627C1B" w:rsidRPr="008565D9" w:rsidRDefault="00627C1B" w:rsidP="00627C1B">
      <w:pPr>
        <w:pStyle w:val="NoSpacing"/>
        <w:jc w:val="center"/>
        <w:rPr>
          <w:rFonts w:ascii="Times New Roman" w:hAnsi="Times New Roman" w:cs="Times New Roman"/>
          <w:b/>
          <w:sz w:val="32"/>
          <w:szCs w:val="32"/>
        </w:rPr>
      </w:pPr>
    </w:p>
    <w:p w:rsidR="00627C1B" w:rsidRPr="008565D9" w:rsidRDefault="00627C1B" w:rsidP="00627C1B">
      <w:pPr>
        <w:pStyle w:val="NoSpacing"/>
        <w:jc w:val="center"/>
        <w:rPr>
          <w:rFonts w:ascii="Times New Roman" w:hAnsi="Times New Roman" w:cs="Times New Roman"/>
          <w:b/>
          <w:sz w:val="32"/>
          <w:szCs w:val="32"/>
        </w:rPr>
      </w:pPr>
    </w:p>
    <w:p w:rsidR="00627C1B" w:rsidRPr="00A845D4" w:rsidRDefault="00627C1B" w:rsidP="00627C1B">
      <w:pPr>
        <w:pStyle w:val="NoSpacing"/>
        <w:jc w:val="center"/>
        <w:rPr>
          <w:rFonts w:ascii="Times New Roman" w:hAnsi="Times New Roman" w:cs="Times New Roman"/>
          <w:b/>
          <w:sz w:val="28"/>
          <w:szCs w:val="28"/>
        </w:rPr>
      </w:pPr>
    </w:p>
    <w:p w:rsidR="00627C1B" w:rsidRPr="00A845D4" w:rsidRDefault="00627C1B" w:rsidP="00627C1B">
      <w:pPr>
        <w:pStyle w:val="NoSpacing"/>
        <w:jc w:val="center"/>
        <w:rPr>
          <w:rFonts w:ascii="Times New Roman" w:hAnsi="Times New Roman" w:cs="Times New Roman"/>
          <w:b/>
          <w:sz w:val="28"/>
          <w:szCs w:val="28"/>
        </w:rPr>
      </w:pPr>
    </w:p>
    <w:p w:rsidR="00627C1B" w:rsidRPr="00A845D4" w:rsidRDefault="00627C1B" w:rsidP="00627C1B">
      <w:pPr>
        <w:pStyle w:val="NoSpacing"/>
        <w:jc w:val="center"/>
        <w:rPr>
          <w:rFonts w:ascii="Times New Roman" w:hAnsi="Times New Roman" w:cs="Times New Roman"/>
          <w:b/>
          <w:sz w:val="28"/>
          <w:szCs w:val="28"/>
        </w:rPr>
      </w:pPr>
    </w:p>
    <w:p w:rsidR="00627C1B" w:rsidRPr="00A845D4" w:rsidRDefault="00627C1B" w:rsidP="00627C1B">
      <w:pPr>
        <w:pStyle w:val="NoSpacing"/>
        <w:jc w:val="center"/>
        <w:rPr>
          <w:rFonts w:ascii="Times New Roman" w:hAnsi="Times New Roman" w:cs="Times New Roman"/>
          <w:b/>
          <w:sz w:val="28"/>
          <w:szCs w:val="28"/>
        </w:rPr>
      </w:pPr>
    </w:p>
    <w:p w:rsidR="00627C1B" w:rsidRPr="00A845D4" w:rsidRDefault="00627C1B" w:rsidP="00627C1B">
      <w:pPr>
        <w:pStyle w:val="NoSpacing"/>
        <w:jc w:val="center"/>
        <w:rPr>
          <w:rFonts w:ascii="Times New Roman" w:hAnsi="Times New Roman" w:cs="Times New Roman"/>
          <w:b/>
          <w:sz w:val="28"/>
          <w:szCs w:val="28"/>
        </w:rPr>
      </w:pPr>
    </w:p>
    <w:p w:rsidR="00627C1B" w:rsidRPr="00A845D4" w:rsidRDefault="00627C1B" w:rsidP="00627C1B">
      <w:pPr>
        <w:pStyle w:val="NoSpacing"/>
        <w:jc w:val="center"/>
        <w:rPr>
          <w:rFonts w:ascii="Times New Roman" w:hAnsi="Times New Roman" w:cs="Times New Roman"/>
          <w:b/>
          <w:sz w:val="28"/>
          <w:szCs w:val="28"/>
        </w:rPr>
      </w:pPr>
    </w:p>
    <w:p w:rsidR="00627C1B" w:rsidRPr="00A845D4" w:rsidRDefault="00627C1B" w:rsidP="00627C1B">
      <w:pPr>
        <w:pStyle w:val="NoSpacing"/>
        <w:rPr>
          <w:rFonts w:ascii="Times New Roman" w:hAnsi="Times New Roman" w:cs="Times New Roman"/>
          <w:b/>
          <w:sz w:val="28"/>
          <w:szCs w:val="28"/>
        </w:rPr>
      </w:pPr>
    </w:p>
    <w:p w:rsidR="00627C1B" w:rsidRPr="00A845D4" w:rsidRDefault="00627C1B" w:rsidP="00627C1B">
      <w:pPr>
        <w:pStyle w:val="NoSpacing"/>
        <w:jc w:val="center"/>
        <w:rPr>
          <w:rFonts w:ascii="Times New Roman" w:hAnsi="Times New Roman" w:cs="Times New Roman"/>
          <w:b/>
          <w:sz w:val="28"/>
          <w:szCs w:val="28"/>
        </w:rPr>
      </w:pPr>
    </w:p>
    <w:p w:rsidR="00627C1B" w:rsidRPr="00A845D4" w:rsidRDefault="00627C1B" w:rsidP="00627C1B">
      <w:pPr>
        <w:pStyle w:val="NoSpacing"/>
        <w:jc w:val="center"/>
        <w:rPr>
          <w:rFonts w:ascii="Times New Roman" w:hAnsi="Times New Roman" w:cs="Times New Roman"/>
          <w:b/>
          <w:sz w:val="28"/>
          <w:szCs w:val="28"/>
        </w:rPr>
      </w:pPr>
    </w:p>
    <w:p w:rsidR="00627C1B" w:rsidRDefault="00627C1B" w:rsidP="00627C1B">
      <w:pPr>
        <w:pStyle w:val="NoSpacing"/>
        <w:rPr>
          <w:rFonts w:ascii="Times New Roman" w:hAnsi="Times New Roman" w:cs="Times New Roman"/>
          <w:b/>
          <w:sz w:val="28"/>
          <w:szCs w:val="28"/>
        </w:rPr>
      </w:pPr>
    </w:p>
    <w:p w:rsidR="00627C1B" w:rsidRPr="00F41CD4" w:rsidRDefault="00627C1B" w:rsidP="00627C1B">
      <w:pPr>
        <w:pStyle w:val="NoSpacing"/>
        <w:rPr>
          <w:rFonts w:ascii="Times New Roman" w:hAnsi="Times New Roman" w:cs="Times New Roman"/>
          <w:b/>
          <w:sz w:val="28"/>
          <w:szCs w:val="28"/>
          <w:lang w:val="sr-Cyrl-CS"/>
        </w:rPr>
      </w:pPr>
    </w:p>
    <w:p w:rsidR="00627C1B" w:rsidRPr="008565D9" w:rsidRDefault="00627C1B" w:rsidP="00627C1B">
      <w:pPr>
        <w:pStyle w:val="NoSpacing"/>
        <w:jc w:val="center"/>
        <w:rPr>
          <w:rFonts w:ascii="Times New Roman" w:hAnsi="Times New Roman" w:cs="Times New Roman"/>
          <w:b/>
          <w:sz w:val="28"/>
          <w:szCs w:val="28"/>
          <w:lang w:val="sr-Cyrl-CS"/>
        </w:rPr>
      </w:pPr>
      <w:r>
        <w:rPr>
          <w:rFonts w:ascii="Times New Roman" w:hAnsi="Times New Roman" w:cs="Times New Roman"/>
          <w:b/>
          <w:sz w:val="28"/>
          <w:szCs w:val="28"/>
        </w:rPr>
        <w:t>Беране, Октобар 2015. година</w:t>
      </w:r>
    </w:p>
    <w:p w:rsidR="00A13D29" w:rsidRPr="00CE2ED0" w:rsidRDefault="00A13D29" w:rsidP="00CE2ED0">
      <w:pPr>
        <w:pStyle w:val="NoSpacing"/>
        <w:rPr>
          <w:rFonts w:ascii="Times New Roman" w:hAnsi="Times New Roman" w:cs="Times New Roman"/>
          <w:b/>
          <w:sz w:val="32"/>
          <w:szCs w:val="32"/>
          <w:lang w:val="sr-Cyrl-CS"/>
        </w:rPr>
      </w:pPr>
    </w:p>
    <w:p w:rsidR="00A13D29" w:rsidRPr="00D52C9B" w:rsidRDefault="00A13D29" w:rsidP="00A13D29">
      <w:pPr>
        <w:pStyle w:val="NoSpacing"/>
        <w:jc w:val="center"/>
        <w:rPr>
          <w:rFonts w:ascii="Times New Roman" w:hAnsi="Times New Roman" w:cs="Times New Roman"/>
          <w:b/>
          <w:sz w:val="32"/>
          <w:szCs w:val="32"/>
        </w:rPr>
      </w:pPr>
      <w:r w:rsidRPr="00D52C9B">
        <w:rPr>
          <w:rFonts w:ascii="Times New Roman" w:hAnsi="Times New Roman" w:cs="Times New Roman"/>
          <w:b/>
          <w:sz w:val="32"/>
          <w:szCs w:val="32"/>
        </w:rPr>
        <w:lastRenderedPageBreak/>
        <w:t>У В О Д</w:t>
      </w:r>
    </w:p>
    <w:p w:rsidR="00A13D29" w:rsidRPr="00D52C9B" w:rsidRDefault="00A13D29" w:rsidP="00A13D29">
      <w:pPr>
        <w:pStyle w:val="NoSpacing"/>
        <w:jc w:val="center"/>
        <w:rPr>
          <w:rFonts w:ascii="Times New Roman" w:hAnsi="Times New Roman" w:cs="Times New Roman"/>
          <w:b/>
          <w:sz w:val="32"/>
          <w:szCs w:val="32"/>
        </w:rPr>
      </w:pPr>
    </w:p>
    <w:p w:rsidR="002F4B0A" w:rsidRDefault="00A13D29" w:rsidP="00A13D29">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Скупштина општина Беране је на сједници одржаној 06.04.2015. године, формирала Комисију за преиспитивање законитости поступка расподјеле кадровских станова и станов</w:t>
      </w:r>
      <w:r w:rsidR="002F4B0A">
        <w:rPr>
          <w:rFonts w:ascii="Times New Roman" w:hAnsi="Times New Roman" w:cs="Times New Roman"/>
          <w:sz w:val="32"/>
          <w:szCs w:val="32"/>
        </w:rPr>
        <w:t>а за службенике и намјештенике</w:t>
      </w:r>
      <w:r w:rsidR="002F4B0A">
        <w:rPr>
          <w:rFonts w:ascii="Times New Roman" w:hAnsi="Times New Roman" w:cs="Times New Roman"/>
          <w:sz w:val="32"/>
          <w:szCs w:val="32"/>
          <w:lang w:val="sr-Cyrl-CS"/>
        </w:rPr>
        <w:t xml:space="preserve"> у саставу:</w:t>
      </w:r>
    </w:p>
    <w:p w:rsidR="002F4B0A" w:rsidRDefault="002F4B0A" w:rsidP="00A13D29">
      <w:pPr>
        <w:pStyle w:val="NoSpacing"/>
        <w:ind w:firstLine="720"/>
        <w:jc w:val="both"/>
        <w:rPr>
          <w:rFonts w:ascii="Times New Roman" w:hAnsi="Times New Roman" w:cs="Times New Roman"/>
          <w:sz w:val="32"/>
          <w:szCs w:val="32"/>
          <w:lang w:val="sr-Cyrl-CS"/>
        </w:rPr>
      </w:pPr>
    </w:p>
    <w:p w:rsidR="002F4B0A" w:rsidRPr="00D52C9B" w:rsidRDefault="002F4B0A" w:rsidP="002F4B0A">
      <w:pPr>
        <w:pStyle w:val="NoSpacing"/>
        <w:numPr>
          <w:ilvl w:val="0"/>
          <w:numId w:val="3"/>
        </w:numPr>
        <w:jc w:val="both"/>
        <w:rPr>
          <w:rFonts w:ascii="Times New Roman" w:hAnsi="Times New Roman" w:cs="Times New Roman"/>
          <w:sz w:val="32"/>
          <w:szCs w:val="32"/>
        </w:rPr>
      </w:pPr>
      <w:r w:rsidRPr="00FD6790">
        <w:rPr>
          <w:rFonts w:ascii="Times New Roman" w:hAnsi="Times New Roman" w:cs="Times New Roman"/>
          <w:b/>
          <w:sz w:val="32"/>
          <w:szCs w:val="32"/>
        </w:rPr>
        <w:t>Вида Ивановић</w:t>
      </w:r>
      <w:r w:rsidRPr="00D52C9B">
        <w:rPr>
          <w:rFonts w:ascii="Times New Roman" w:hAnsi="Times New Roman" w:cs="Times New Roman"/>
          <w:sz w:val="32"/>
          <w:szCs w:val="32"/>
        </w:rPr>
        <w:t>, предсједница,</w:t>
      </w:r>
    </w:p>
    <w:p w:rsidR="002F4B0A" w:rsidRPr="00D52C9B" w:rsidRDefault="002F4B0A" w:rsidP="002F4B0A">
      <w:pPr>
        <w:pStyle w:val="NoSpacing"/>
        <w:numPr>
          <w:ilvl w:val="0"/>
          <w:numId w:val="3"/>
        </w:numPr>
        <w:jc w:val="both"/>
        <w:rPr>
          <w:rFonts w:ascii="Times New Roman" w:hAnsi="Times New Roman" w:cs="Times New Roman"/>
          <w:sz w:val="32"/>
          <w:szCs w:val="32"/>
        </w:rPr>
      </w:pPr>
      <w:r w:rsidRPr="00FD6790">
        <w:rPr>
          <w:rFonts w:ascii="Times New Roman" w:hAnsi="Times New Roman" w:cs="Times New Roman"/>
          <w:b/>
          <w:sz w:val="32"/>
          <w:szCs w:val="32"/>
        </w:rPr>
        <w:t>Драгомир Ђукић</w:t>
      </w:r>
      <w:r w:rsidRPr="00D52C9B">
        <w:rPr>
          <w:rFonts w:ascii="Times New Roman" w:hAnsi="Times New Roman" w:cs="Times New Roman"/>
          <w:sz w:val="32"/>
          <w:szCs w:val="32"/>
        </w:rPr>
        <w:t>, члан,</w:t>
      </w:r>
    </w:p>
    <w:p w:rsidR="002F4B0A" w:rsidRPr="00D52C9B" w:rsidRDefault="002F4B0A" w:rsidP="002F4B0A">
      <w:pPr>
        <w:pStyle w:val="NoSpacing"/>
        <w:numPr>
          <w:ilvl w:val="0"/>
          <w:numId w:val="3"/>
        </w:numPr>
        <w:jc w:val="both"/>
        <w:rPr>
          <w:rFonts w:ascii="Times New Roman" w:hAnsi="Times New Roman" w:cs="Times New Roman"/>
          <w:sz w:val="32"/>
          <w:szCs w:val="32"/>
        </w:rPr>
      </w:pPr>
      <w:r w:rsidRPr="00FD6790">
        <w:rPr>
          <w:rFonts w:ascii="Times New Roman" w:hAnsi="Times New Roman" w:cs="Times New Roman"/>
          <w:b/>
          <w:sz w:val="32"/>
          <w:szCs w:val="32"/>
        </w:rPr>
        <w:t>Велимир Ђуришић</w:t>
      </w:r>
      <w:r w:rsidRPr="00D52C9B">
        <w:rPr>
          <w:rFonts w:ascii="Times New Roman" w:hAnsi="Times New Roman" w:cs="Times New Roman"/>
          <w:sz w:val="32"/>
          <w:szCs w:val="32"/>
        </w:rPr>
        <w:t>, члан,</w:t>
      </w:r>
    </w:p>
    <w:p w:rsidR="002F4B0A" w:rsidRPr="00D52C9B" w:rsidRDefault="002F4B0A" w:rsidP="002F4B0A">
      <w:pPr>
        <w:pStyle w:val="NoSpacing"/>
        <w:numPr>
          <w:ilvl w:val="0"/>
          <w:numId w:val="3"/>
        </w:numPr>
        <w:jc w:val="both"/>
        <w:rPr>
          <w:rFonts w:ascii="Times New Roman" w:hAnsi="Times New Roman" w:cs="Times New Roman"/>
          <w:sz w:val="32"/>
          <w:szCs w:val="32"/>
        </w:rPr>
      </w:pPr>
      <w:r w:rsidRPr="00FD6790">
        <w:rPr>
          <w:rFonts w:ascii="Times New Roman" w:hAnsi="Times New Roman" w:cs="Times New Roman"/>
          <w:b/>
          <w:sz w:val="32"/>
          <w:szCs w:val="32"/>
        </w:rPr>
        <w:t>Гордана Ђукић</w:t>
      </w:r>
      <w:r w:rsidRPr="00D52C9B">
        <w:rPr>
          <w:rFonts w:ascii="Times New Roman" w:hAnsi="Times New Roman" w:cs="Times New Roman"/>
          <w:sz w:val="32"/>
          <w:szCs w:val="32"/>
        </w:rPr>
        <w:t>, члан,</w:t>
      </w:r>
    </w:p>
    <w:p w:rsidR="002F4B0A" w:rsidRPr="00A22F56" w:rsidRDefault="002F4B0A" w:rsidP="002F4B0A">
      <w:pPr>
        <w:pStyle w:val="NoSpacing"/>
        <w:numPr>
          <w:ilvl w:val="0"/>
          <w:numId w:val="3"/>
        </w:numPr>
        <w:jc w:val="both"/>
        <w:rPr>
          <w:rFonts w:ascii="Times New Roman" w:hAnsi="Times New Roman" w:cs="Times New Roman"/>
          <w:sz w:val="32"/>
          <w:szCs w:val="32"/>
        </w:rPr>
      </w:pPr>
      <w:r w:rsidRPr="00FD6790">
        <w:rPr>
          <w:rFonts w:ascii="Times New Roman" w:hAnsi="Times New Roman" w:cs="Times New Roman"/>
          <w:b/>
          <w:sz w:val="32"/>
          <w:szCs w:val="32"/>
        </w:rPr>
        <w:t>Богдан Јоксимовић</w:t>
      </w:r>
      <w:r>
        <w:rPr>
          <w:rFonts w:ascii="Times New Roman" w:hAnsi="Times New Roman" w:cs="Times New Roman"/>
          <w:sz w:val="32"/>
          <w:szCs w:val="32"/>
          <w:lang w:val="sr-Cyrl-CS"/>
        </w:rPr>
        <w:t>,</w:t>
      </w:r>
      <w:r w:rsidRPr="00D52C9B">
        <w:rPr>
          <w:rFonts w:ascii="Times New Roman" w:hAnsi="Times New Roman" w:cs="Times New Roman"/>
          <w:sz w:val="32"/>
          <w:szCs w:val="32"/>
        </w:rPr>
        <w:t xml:space="preserve"> члан.</w:t>
      </w:r>
    </w:p>
    <w:p w:rsidR="002F4B0A" w:rsidRPr="002F4B0A" w:rsidRDefault="002F4B0A" w:rsidP="00570BD2">
      <w:pPr>
        <w:pStyle w:val="NoSpacing"/>
        <w:jc w:val="both"/>
        <w:rPr>
          <w:rFonts w:ascii="Times New Roman" w:hAnsi="Times New Roman" w:cs="Times New Roman"/>
          <w:sz w:val="32"/>
          <w:szCs w:val="32"/>
          <w:lang w:val="sr-Cyrl-CS"/>
        </w:rPr>
      </w:pPr>
    </w:p>
    <w:p w:rsidR="00A13D29" w:rsidRPr="00D12FDD" w:rsidRDefault="002F4B0A" w:rsidP="00996D03">
      <w:pPr>
        <w:pStyle w:val="NoSpacing"/>
        <w:ind w:firstLine="720"/>
        <w:jc w:val="both"/>
        <w:rPr>
          <w:rFonts w:ascii="Times New Roman" w:hAnsi="Times New Roman" w:cs="Times New Roman"/>
          <w:sz w:val="32"/>
          <w:szCs w:val="32"/>
          <w:lang w:val="sr-Cyrl-CS"/>
        </w:rPr>
      </w:pPr>
      <w:r>
        <w:rPr>
          <w:rFonts w:ascii="Times New Roman" w:hAnsi="Times New Roman" w:cs="Times New Roman"/>
          <w:sz w:val="32"/>
          <w:szCs w:val="32"/>
          <w:lang w:val="sr-Cyrl-CS"/>
        </w:rPr>
        <w:t>З</w:t>
      </w:r>
      <w:r w:rsidR="00A13D29" w:rsidRPr="00D52C9B">
        <w:rPr>
          <w:rFonts w:ascii="Times New Roman" w:hAnsi="Times New Roman" w:cs="Times New Roman"/>
          <w:sz w:val="32"/>
          <w:szCs w:val="32"/>
        </w:rPr>
        <w:t xml:space="preserve">адатак </w:t>
      </w:r>
      <w:r>
        <w:rPr>
          <w:rFonts w:ascii="Times New Roman" w:hAnsi="Times New Roman" w:cs="Times New Roman"/>
          <w:sz w:val="32"/>
          <w:szCs w:val="32"/>
          <w:lang w:val="sr-Cyrl-CS"/>
        </w:rPr>
        <w:t xml:space="preserve">Комисије за </w:t>
      </w:r>
      <w:r w:rsidR="00A13D29" w:rsidRPr="00D52C9B">
        <w:rPr>
          <w:rFonts w:ascii="Times New Roman" w:hAnsi="Times New Roman" w:cs="Times New Roman"/>
          <w:sz w:val="32"/>
          <w:szCs w:val="32"/>
        </w:rPr>
        <w:t>преиспитивање законитости поступка расподјеле кадровских станова (по Одлуци бр. 01-031-1952  и  Одлуци бр. 01-031-2125) и поступка расподјеле станова за службенике и намјештен</w:t>
      </w:r>
      <w:r w:rsidR="00A22F56">
        <w:rPr>
          <w:rFonts w:ascii="Times New Roman" w:hAnsi="Times New Roman" w:cs="Times New Roman"/>
          <w:sz w:val="32"/>
          <w:szCs w:val="32"/>
        </w:rPr>
        <w:t xml:space="preserve">ике  (по Одлуци бр.07-070-28) </w:t>
      </w:r>
      <w:r w:rsidR="00A22F56">
        <w:rPr>
          <w:rFonts w:ascii="Times New Roman" w:hAnsi="Times New Roman" w:cs="Times New Roman"/>
          <w:sz w:val="32"/>
          <w:szCs w:val="32"/>
          <w:lang w:val="sr-Cyrl-CS"/>
        </w:rPr>
        <w:t xml:space="preserve">је </w:t>
      </w:r>
      <w:r w:rsidR="00A13D29" w:rsidRPr="00D52C9B">
        <w:rPr>
          <w:rFonts w:ascii="Times New Roman" w:hAnsi="Times New Roman" w:cs="Times New Roman"/>
          <w:sz w:val="32"/>
          <w:szCs w:val="32"/>
        </w:rPr>
        <w:t>да увидом у документацију преиспита да ли је у поступку расподјеле станова било неправилности, односно да ли је у потпуности испоштована законска процедура.</w:t>
      </w:r>
      <w:r>
        <w:rPr>
          <w:rFonts w:ascii="Times New Roman" w:hAnsi="Times New Roman" w:cs="Times New Roman"/>
          <w:sz w:val="32"/>
          <w:szCs w:val="32"/>
          <w:lang w:val="sr-Cyrl-CS"/>
        </w:rPr>
        <w:t xml:space="preserve"> Комисија је дужна да у року од 5 мјесеци од формирања припреми Извјештај</w:t>
      </w:r>
      <w:r w:rsidR="00CC24E2">
        <w:rPr>
          <w:rFonts w:ascii="Times New Roman" w:hAnsi="Times New Roman" w:cs="Times New Roman"/>
          <w:sz w:val="32"/>
          <w:szCs w:val="32"/>
          <w:lang w:val="sr-Cyrl-CS"/>
        </w:rPr>
        <w:t xml:space="preserve"> о раду</w:t>
      </w:r>
      <w:r>
        <w:rPr>
          <w:rFonts w:ascii="Times New Roman" w:hAnsi="Times New Roman" w:cs="Times New Roman"/>
          <w:sz w:val="32"/>
          <w:szCs w:val="32"/>
          <w:lang w:val="sr-Cyrl-CS"/>
        </w:rPr>
        <w:t xml:space="preserve"> и поднесе га Скупштини Општине</w:t>
      </w:r>
      <w:r w:rsidR="00BC7802">
        <w:rPr>
          <w:rFonts w:ascii="Times New Roman" w:hAnsi="Times New Roman" w:cs="Times New Roman"/>
          <w:sz w:val="32"/>
          <w:szCs w:val="32"/>
          <w:lang w:val="sr-Cyrl-CS"/>
        </w:rPr>
        <w:t xml:space="preserve"> на усвајање</w:t>
      </w:r>
      <w:r>
        <w:rPr>
          <w:rFonts w:ascii="Times New Roman" w:hAnsi="Times New Roman" w:cs="Times New Roman"/>
          <w:sz w:val="32"/>
          <w:szCs w:val="32"/>
          <w:lang w:val="sr-Cyrl-CS"/>
        </w:rPr>
        <w:t>.</w:t>
      </w:r>
    </w:p>
    <w:p w:rsidR="005B481F" w:rsidRDefault="00A13D29" w:rsidP="007257A0">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Комисија је за 5 мјесеци одржала је 8 сједница, на којима је једногласно донијела 28 закључака.</w:t>
      </w:r>
      <w:r w:rsidR="00C4066D">
        <w:rPr>
          <w:rFonts w:ascii="Times New Roman" w:hAnsi="Times New Roman" w:cs="Times New Roman"/>
          <w:sz w:val="32"/>
          <w:szCs w:val="32"/>
          <w:lang w:val="sr-Cyrl-CS"/>
        </w:rPr>
        <w:t xml:space="preserve"> На Осмој сједници Комисије </w:t>
      </w:r>
      <w:r w:rsidR="00427C7B">
        <w:rPr>
          <w:rFonts w:ascii="Times New Roman" w:hAnsi="Times New Roman" w:cs="Times New Roman"/>
          <w:sz w:val="32"/>
          <w:szCs w:val="32"/>
          <w:lang w:val="sr-Cyrl-CS"/>
        </w:rPr>
        <w:t xml:space="preserve">са 3 гласа ''за'' и 2 гласа ''против'' </w:t>
      </w:r>
      <w:r w:rsidR="00C4066D">
        <w:rPr>
          <w:rFonts w:ascii="Times New Roman" w:hAnsi="Times New Roman" w:cs="Times New Roman"/>
          <w:sz w:val="32"/>
          <w:szCs w:val="32"/>
          <w:lang w:val="sr-Cyrl-CS"/>
        </w:rPr>
        <w:t>усвојен је Извјештај</w:t>
      </w:r>
      <w:r w:rsidR="00427C7B">
        <w:rPr>
          <w:rFonts w:ascii="Times New Roman" w:hAnsi="Times New Roman" w:cs="Times New Roman"/>
          <w:sz w:val="32"/>
          <w:szCs w:val="32"/>
          <w:lang w:val="sr-Cyrl-CS"/>
        </w:rPr>
        <w:t xml:space="preserve"> </w:t>
      </w:r>
      <w:r w:rsidR="00A141C3">
        <w:rPr>
          <w:rFonts w:ascii="Times New Roman" w:hAnsi="Times New Roman" w:cs="Times New Roman"/>
          <w:sz w:val="32"/>
          <w:szCs w:val="32"/>
          <w:lang w:val="sr-Cyrl-CS"/>
        </w:rPr>
        <w:t xml:space="preserve">о раду </w:t>
      </w:r>
      <w:r w:rsidR="005B481F">
        <w:rPr>
          <w:rFonts w:ascii="Times New Roman" w:hAnsi="Times New Roman" w:cs="Times New Roman"/>
          <w:sz w:val="32"/>
          <w:szCs w:val="32"/>
          <w:lang w:val="sr-Cyrl-CS"/>
        </w:rPr>
        <w:t>Комисије за преиспитивање законитости поступка расподјеле кадровских станова и станова за службенике и намјештенике.</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Раду комисије присуствовали су и свој допринос дали потпредсједници Општине Раде Кљајић и Драгутин Јоксимовић, секретарка Скупштине Јасмина Ђукић, секретар Секретаријата за финансије и економски развој Светомир Аковић, руководилац Службе предсједника Дубравка Јованчевић, савјетник предсједника Општине Бранкица Томчић, директор Управе за наплату локалних јавних прихода Зоран Јелић, бивша секретарка Секретаријата за финансије и економски развој Драгана Делевић, предсједник Комисије за додјелу кадровских станова Веселин Чукић, члан </w:t>
      </w:r>
      <w:r w:rsidRPr="00D52C9B">
        <w:rPr>
          <w:rFonts w:ascii="Times New Roman" w:hAnsi="Times New Roman" w:cs="Times New Roman"/>
          <w:sz w:val="32"/>
          <w:szCs w:val="32"/>
        </w:rPr>
        <w:lastRenderedPageBreak/>
        <w:t>Комисије за рјешавање стамбених потреба за службенике и намјештенике Горан Бојовић, Драгић Милошевић и Елвис Рамусовић, странке у спору Биљана Лакићевић и Фатима Беговић Међедовић.</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У вишемјесе</w:t>
      </w:r>
      <w:r w:rsidR="00F6662E" w:rsidRPr="00D52C9B">
        <w:rPr>
          <w:rFonts w:ascii="Times New Roman" w:hAnsi="Times New Roman" w:cs="Times New Roman"/>
          <w:sz w:val="32"/>
          <w:szCs w:val="32"/>
        </w:rPr>
        <w:t>чном раду Комисија је послала 70</w:t>
      </w:r>
      <w:r w:rsidRPr="00D52C9B">
        <w:rPr>
          <w:rFonts w:ascii="Times New Roman" w:hAnsi="Times New Roman" w:cs="Times New Roman"/>
          <w:sz w:val="32"/>
          <w:szCs w:val="32"/>
        </w:rPr>
        <w:t xml:space="preserve"> дописа разним инс</w:t>
      </w:r>
      <w:r w:rsidR="00223F39">
        <w:rPr>
          <w:rFonts w:ascii="Times New Roman" w:hAnsi="Times New Roman" w:cs="Times New Roman"/>
          <w:sz w:val="32"/>
          <w:szCs w:val="32"/>
          <w:lang w:val="sr-Cyrl-CS"/>
        </w:rPr>
        <w:t>т</w:t>
      </w:r>
      <w:r w:rsidRPr="00D52C9B">
        <w:rPr>
          <w:rFonts w:ascii="Times New Roman" w:hAnsi="Times New Roman" w:cs="Times New Roman"/>
          <w:sz w:val="32"/>
          <w:szCs w:val="32"/>
        </w:rPr>
        <w:t>итуцијама и појединцима како би дошла до података и документације неопходне за свој рад.</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Комисија је дописе слала Црногорском Фонду за солидарно стамбену изградњу, Влади Црне Горе, Служб</w:t>
      </w:r>
      <w:r w:rsidR="00E46E82">
        <w:rPr>
          <w:rFonts w:ascii="Times New Roman" w:hAnsi="Times New Roman" w:cs="Times New Roman"/>
          <w:sz w:val="32"/>
          <w:szCs w:val="32"/>
          <w:lang w:val="sr-Cyrl-CS"/>
        </w:rPr>
        <w:t>и</w:t>
      </w:r>
      <w:r w:rsidRPr="00D52C9B">
        <w:rPr>
          <w:rFonts w:ascii="Times New Roman" w:hAnsi="Times New Roman" w:cs="Times New Roman"/>
          <w:sz w:val="32"/>
          <w:szCs w:val="32"/>
        </w:rPr>
        <w:t xml:space="preserve"> Скупштине, Служби предсједника, Дирекцији за имовину, Секретаријату за финансије и економски развој, Секретаријату за планирање и уређење простора, Управи за наплату локалних јавних прихода, Управи за некретнине, ЕПЦГ </w:t>
      </w:r>
      <w:r w:rsidR="00686949">
        <w:rPr>
          <w:rFonts w:ascii="Times New Roman" w:hAnsi="Times New Roman" w:cs="Times New Roman"/>
          <w:sz w:val="32"/>
          <w:szCs w:val="32"/>
          <w:lang w:val="sr-Cyrl-CS"/>
        </w:rPr>
        <w:t xml:space="preserve">АД </w:t>
      </w:r>
      <w:r w:rsidRPr="00D52C9B">
        <w:rPr>
          <w:rFonts w:ascii="Times New Roman" w:hAnsi="Times New Roman" w:cs="Times New Roman"/>
          <w:sz w:val="32"/>
          <w:szCs w:val="32"/>
        </w:rPr>
        <w:t>Никшић, Агенцији за инвестиције и развој Берана, Д.О.О „Комунално“ Беране, Д.О.О „Водовод и канализација“ Беране, Савезу Синдиката, Д.О.О “МД Момо”, нотару Харуну Адровићу, управницима зграде „Парк 7“- ламеле Б и Ц, предсједнику Комисије Веселину Чукићу, као и Фатими Међедовић</w:t>
      </w:r>
      <w:r w:rsidR="00B06B7B">
        <w:rPr>
          <w:rFonts w:ascii="Times New Roman" w:hAnsi="Times New Roman" w:cs="Times New Roman"/>
          <w:sz w:val="32"/>
          <w:szCs w:val="32"/>
          <w:lang w:val="sr-Cyrl-CS"/>
        </w:rPr>
        <w:t>-Беговић</w:t>
      </w:r>
      <w:r w:rsidRPr="00D52C9B">
        <w:rPr>
          <w:rFonts w:ascii="Times New Roman" w:hAnsi="Times New Roman" w:cs="Times New Roman"/>
          <w:sz w:val="32"/>
          <w:szCs w:val="32"/>
        </w:rPr>
        <w:t>, Биљани Лакићевић, и Драгану Радићу судском вјештаку за процјену имовине.</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Од већине поменутих добијали смо одговоре, осим </w:t>
      </w:r>
      <w:r w:rsidR="002A1454" w:rsidRPr="00D52C9B">
        <w:rPr>
          <w:rFonts w:ascii="Times New Roman" w:hAnsi="Times New Roman" w:cs="Times New Roman"/>
          <w:sz w:val="32"/>
          <w:szCs w:val="32"/>
        </w:rPr>
        <w:t xml:space="preserve">од </w:t>
      </w:r>
      <w:r w:rsidRPr="00D52C9B">
        <w:rPr>
          <w:rFonts w:ascii="Times New Roman" w:hAnsi="Times New Roman" w:cs="Times New Roman"/>
          <w:sz w:val="32"/>
          <w:szCs w:val="32"/>
        </w:rPr>
        <w:t>ЦФССИ којем смо упорно тражили са преко 10 послатих дописа и више ургенција пројектну документацију и инициј</w:t>
      </w:r>
      <w:r w:rsidR="00977573">
        <w:rPr>
          <w:rFonts w:ascii="Times New Roman" w:hAnsi="Times New Roman" w:cs="Times New Roman"/>
          <w:sz w:val="32"/>
          <w:szCs w:val="32"/>
        </w:rPr>
        <w:t xml:space="preserve">ални уговор уколимко је </w:t>
      </w:r>
      <w:r w:rsidR="00977573">
        <w:rPr>
          <w:rFonts w:ascii="Times New Roman" w:hAnsi="Times New Roman" w:cs="Times New Roman"/>
          <w:sz w:val="32"/>
          <w:szCs w:val="32"/>
          <w:lang w:val="sr-Cyrl-CS"/>
        </w:rPr>
        <w:t>закључен</w:t>
      </w:r>
      <w:r w:rsidRPr="00D52C9B">
        <w:rPr>
          <w:rFonts w:ascii="Times New Roman" w:hAnsi="Times New Roman" w:cs="Times New Roman"/>
          <w:sz w:val="32"/>
          <w:szCs w:val="32"/>
        </w:rPr>
        <w:t xml:space="preserve"> између Општине Беране и ЦФССИ</w:t>
      </w:r>
      <w:r w:rsidR="002A1454" w:rsidRPr="00D52C9B">
        <w:rPr>
          <w:rFonts w:ascii="Times New Roman" w:hAnsi="Times New Roman" w:cs="Times New Roman"/>
          <w:sz w:val="32"/>
          <w:szCs w:val="32"/>
        </w:rPr>
        <w:t>. М</w:t>
      </w:r>
      <w:r w:rsidRPr="00D52C9B">
        <w:rPr>
          <w:rFonts w:ascii="Times New Roman" w:hAnsi="Times New Roman" w:cs="Times New Roman"/>
          <w:sz w:val="32"/>
          <w:szCs w:val="32"/>
        </w:rPr>
        <w:t>еђутим</w:t>
      </w:r>
      <w:r w:rsidR="002A1454" w:rsidRPr="00D52C9B">
        <w:rPr>
          <w:rFonts w:ascii="Times New Roman" w:hAnsi="Times New Roman" w:cs="Times New Roman"/>
          <w:sz w:val="32"/>
          <w:szCs w:val="32"/>
        </w:rPr>
        <w:t>,</w:t>
      </w:r>
      <w:r w:rsidRPr="00D52C9B">
        <w:rPr>
          <w:rFonts w:ascii="Times New Roman" w:hAnsi="Times New Roman" w:cs="Times New Roman"/>
          <w:sz w:val="32"/>
          <w:szCs w:val="32"/>
        </w:rPr>
        <w:t xml:space="preserve"> до сачињавања овог Извјештаја, одговоре нисмо добили, што наводи на сумњу да ЦФССИ крије документа. Са истим захтјевом у којем тражи пројектну документацију</w:t>
      </w:r>
      <w:r w:rsidR="00B06B7B">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Комисија се обратила и</w:t>
      </w:r>
      <w:r w:rsidR="002A1454" w:rsidRPr="00D52C9B">
        <w:rPr>
          <w:rFonts w:ascii="Times New Roman" w:hAnsi="Times New Roman" w:cs="Times New Roman"/>
          <w:sz w:val="32"/>
          <w:szCs w:val="32"/>
        </w:rPr>
        <w:t>звођачу радова  Д.О.О „МД Момо“, м</w:t>
      </w:r>
      <w:r w:rsidRPr="00D52C9B">
        <w:rPr>
          <w:rFonts w:ascii="Times New Roman" w:hAnsi="Times New Roman" w:cs="Times New Roman"/>
          <w:sz w:val="32"/>
          <w:szCs w:val="32"/>
        </w:rPr>
        <w:t>еђутим</w:t>
      </w:r>
      <w:r w:rsidR="002A1454" w:rsidRPr="00D52C9B">
        <w:rPr>
          <w:rFonts w:ascii="Times New Roman" w:hAnsi="Times New Roman" w:cs="Times New Roman"/>
          <w:sz w:val="32"/>
          <w:szCs w:val="32"/>
        </w:rPr>
        <w:t>,</w:t>
      </w:r>
      <w:r w:rsidRPr="00D52C9B">
        <w:rPr>
          <w:rFonts w:ascii="Times New Roman" w:hAnsi="Times New Roman" w:cs="Times New Roman"/>
          <w:sz w:val="32"/>
          <w:szCs w:val="32"/>
        </w:rPr>
        <w:t xml:space="preserve"> одговорено нам је да је пројектна документација враћена ЦФССИ и да они исту не посједују. На нашу ургенцију да нам достави број акта под којим је предата пројектна документација</w:t>
      </w:r>
      <w:r w:rsidR="002A1454" w:rsidRPr="00D52C9B">
        <w:rPr>
          <w:rFonts w:ascii="Times New Roman" w:hAnsi="Times New Roman" w:cs="Times New Roman"/>
          <w:sz w:val="32"/>
          <w:szCs w:val="32"/>
        </w:rPr>
        <w:t>, ЦФССИ</w:t>
      </w:r>
      <w:r w:rsidRPr="00D52C9B">
        <w:rPr>
          <w:rFonts w:ascii="Times New Roman" w:hAnsi="Times New Roman" w:cs="Times New Roman"/>
          <w:sz w:val="32"/>
          <w:szCs w:val="32"/>
        </w:rPr>
        <w:t xml:space="preserve"> нам није доставио одговор. У сусрет нам није изашао ни нотар Харун Адровић, од којег смо тражили Уговоре закључене између службеника и намјеште</w:t>
      </w:r>
      <w:r w:rsidR="00B06B7B">
        <w:rPr>
          <w:rFonts w:ascii="Times New Roman" w:hAnsi="Times New Roman" w:cs="Times New Roman"/>
          <w:sz w:val="32"/>
          <w:szCs w:val="32"/>
        </w:rPr>
        <w:t xml:space="preserve">ника, као и кадрова који су по </w:t>
      </w:r>
      <w:r w:rsidR="00B06B7B">
        <w:rPr>
          <w:rFonts w:ascii="Times New Roman" w:hAnsi="Times New Roman" w:cs="Times New Roman"/>
          <w:sz w:val="32"/>
          <w:szCs w:val="32"/>
          <w:lang w:val="sr-Cyrl-CS"/>
        </w:rPr>
        <w:t>с</w:t>
      </w:r>
      <w:r w:rsidR="00B06B7B">
        <w:rPr>
          <w:rFonts w:ascii="Times New Roman" w:hAnsi="Times New Roman" w:cs="Times New Roman"/>
          <w:sz w:val="32"/>
          <w:szCs w:val="32"/>
        </w:rPr>
        <w:t xml:space="preserve">купштинским </w:t>
      </w:r>
      <w:r w:rsidR="00B06B7B">
        <w:rPr>
          <w:rFonts w:ascii="Times New Roman" w:hAnsi="Times New Roman" w:cs="Times New Roman"/>
          <w:sz w:val="32"/>
          <w:szCs w:val="32"/>
          <w:lang w:val="sr-Cyrl-CS"/>
        </w:rPr>
        <w:t>о</w:t>
      </w:r>
      <w:r w:rsidRPr="00D52C9B">
        <w:rPr>
          <w:rFonts w:ascii="Times New Roman" w:hAnsi="Times New Roman" w:cs="Times New Roman"/>
          <w:sz w:val="32"/>
          <w:szCs w:val="32"/>
        </w:rPr>
        <w:t>длукама</w:t>
      </w:r>
      <w:r w:rsidR="002A1454" w:rsidRPr="00D52C9B">
        <w:rPr>
          <w:rFonts w:ascii="Times New Roman" w:hAnsi="Times New Roman" w:cs="Times New Roman"/>
          <w:sz w:val="32"/>
          <w:szCs w:val="32"/>
        </w:rPr>
        <w:t xml:space="preserve"> добили станове. Господин Харун</w:t>
      </w:r>
      <w:r w:rsidRPr="00D52C9B">
        <w:rPr>
          <w:rFonts w:ascii="Times New Roman" w:hAnsi="Times New Roman" w:cs="Times New Roman"/>
          <w:sz w:val="32"/>
          <w:szCs w:val="32"/>
        </w:rPr>
        <w:t xml:space="preserve"> Адровић нам је послао допис дана 28.05.2015. године,  у којем нас је обавијестио да су сви Уговори</w:t>
      </w:r>
      <w:r w:rsidR="002A1454" w:rsidRPr="00D52C9B">
        <w:rPr>
          <w:rFonts w:ascii="Times New Roman" w:hAnsi="Times New Roman" w:cs="Times New Roman"/>
          <w:sz w:val="32"/>
          <w:szCs w:val="32"/>
        </w:rPr>
        <w:t xml:space="preserve"> предати Општини Беране. У</w:t>
      </w:r>
      <w:r w:rsidRPr="00D52C9B">
        <w:rPr>
          <w:rFonts w:ascii="Times New Roman" w:hAnsi="Times New Roman" w:cs="Times New Roman"/>
          <w:sz w:val="32"/>
          <w:szCs w:val="32"/>
        </w:rPr>
        <w:t xml:space="preserve"> Општини се не налази ни један од </w:t>
      </w:r>
      <w:r w:rsidRPr="00D52C9B">
        <w:rPr>
          <w:rFonts w:ascii="Times New Roman" w:hAnsi="Times New Roman" w:cs="Times New Roman"/>
          <w:sz w:val="32"/>
          <w:szCs w:val="32"/>
        </w:rPr>
        <w:lastRenderedPageBreak/>
        <w:t>тражених Уговора. Захтјев, а касније и ургенцију</w:t>
      </w:r>
      <w:r w:rsidR="002A1454" w:rsidRPr="00D52C9B">
        <w:rPr>
          <w:rFonts w:ascii="Times New Roman" w:hAnsi="Times New Roman" w:cs="Times New Roman"/>
          <w:sz w:val="32"/>
          <w:szCs w:val="32"/>
        </w:rPr>
        <w:t>,</w:t>
      </w:r>
      <w:r w:rsidRPr="00D52C9B">
        <w:rPr>
          <w:rFonts w:ascii="Times New Roman" w:hAnsi="Times New Roman" w:cs="Times New Roman"/>
          <w:sz w:val="32"/>
          <w:szCs w:val="32"/>
        </w:rPr>
        <w:t xml:space="preserve"> послали смо управнику зграде „Парк 7“ ламеле Б да нам достави списак станара, на које исти није одговарао. О</w:t>
      </w:r>
      <w:r w:rsidR="002A1454" w:rsidRPr="00D52C9B">
        <w:rPr>
          <w:rFonts w:ascii="Times New Roman" w:hAnsi="Times New Roman" w:cs="Times New Roman"/>
          <w:sz w:val="32"/>
          <w:szCs w:val="32"/>
        </w:rPr>
        <w:t xml:space="preserve">братили смо се захтјевом ЕПЦГ </w:t>
      </w:r>
      <w:r w:rsidR="00B06B7B">
        <w:rPr>
          <w:rFonts w:ascii="Times New Roman" w:hAnsi="Times New Roman" w:cs="Times New Roman"/>
          <w:sz w:val="32"/>
          <w:szCs w:val="32"/>
          <w:lang w:val="sr-Cyrl-CS"/>
        </w:rPr>
        <w:t xml:space="preserve">АД </w:t>
      </w:r>
      <w:r w:rsidR="002A1454" w:rsidRPr="00D52C9B">
        <w:rPr>
          <w:rFonts w:ascii="Times New Roman" w:hAnsi="Times New Roman" w:cs="Times New Roman"/>
          <w:sz w:val="32"/>
          <w:szCs w:val="32"/>
        </w:rPr>
        <w:t>Ни</w:t>
      </w:r>
      <w:r w:rsidRPr="00D52C9B">
        <w:rPr>
          <w:rFonts w:ascii="Times New Roman" w:hAnsi="Times New Roman" w:cs="Times New Roman"/>
          <w:sz w:val="32"/>
          <w:szCs w:val="32"/>
        </w:rPr>
        <w:t>кшић - Дирекцији за људске ресурсе да нам достав</w:t>
      </w:r>
      <w:r w:rsidR="00B06B7B">
        <w:rPr>
          <w:rFonts w:ascii="Times New Roman" w:hAnsi="Times New Roman" w:cs="Times New Roman"/>
          <w:sz w:val="32"/>
          <w:szCs w:val="32"/>
        </w:rPr>
        <w:t>е списак корисника њихових услу</w:t>
      </w:r>
      <w:r w:rsidR="00B06B7B">
        <w:rPr>
          <w:rFonts w:ascii="Times New Roman" w:hAnsi="Times New Roman" w:cs="Times New Roman"/>
          <w:sz w:val="32"/>
          <w:szCs w:val="32"/>
          <w:lang w:val="sr-Cyrl-CS"/>
        </w:rPr>
        <w:t>г</w:t>
      </w:r>
      <w:r w:rsidRPr="00D52C9B">
        <w:rPr>
          <w:rFonts w:ascii="Times New Roman" w:hAnsi="Times New Roman" w:cs="Times New Roman"/>
          <w:sz w:val="32"/>
          <w:szCs w:val="32"/>
        </w:rPr>
        <w:t xml:space="preserve">а у згради „Парк 7“ ламеле Б и Ц, од којих нисмо добили одговор.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Комисија је констатовала да велики број важне документације која је примљена у заводне књиге Службе предсједника није пронађена, као што су Уговори између ЦФССИ и Општине Беране, важне Одлуке којима је бивши предсједник Општине</w:t>
      </w:r>
      <w:r w:rsidR="00B06B7B">
        <w:rPr>
          <w:rFonts w:ascii="Times New Roman" w:hAnsi="Times New Roman" w:cs="Times New Roman"/>
          <w:sz w:val="32"/>
          <w:szCs w:val="32"/>
          <w:lang w:val="sr-Cyrl-CS"/>
        </w:rPr>
        <w:t>,</w:t>
      </w:r>
      <w:r w:rsidRPr="00D52C9B">
        <w:rPr>
          <w:rFonts w:ascii="Times New Roman" w:hAnsi="Times New Roman" w:cs="Times New Roman"/>
          <w:sz w:val="32"/>
          <w:szCs w:val="32"/>
        </w:rPr>
        <w:t xml:space="preserve"> Вука Голубовић дијелио станове, затим пуно доспјелих дописа који су заведени у пријемну књигу Службе  предсједника, а нису пронађени, што наводи на сумњу да су намјерно уклоњени. Такође није нађен захтјев који је бивши предсједник Вука Голубовић упутио Влади Црне Горе у коме тражи да се додије</w:t>
      </w:r>
      <w:r w:rsidR="002A1454" w:rsidRPr="00D52C9B">
        <w:rPr>
          <w:rFonts w:ascii="Times New Roman" w:hAnsi="Times New Roman" w:cs="Times New Roman"/>
          <w:sz w:val="32"/>
          <w:szCs w:val="32"/>
        </w:rPr>
        <w:t>ле станови за 11 лица. С обзиром</w:t>
      </w:r>
      <w:r w:rsidRPr="00D52C9B">
        <w:rPr>
          <w:rFonts w:ascii="Times New Roman" w:hAnsi="Times New Roman" w:cs="Times New Roman"/>
          <w:sz w:val="32"/>
          <w:szCs w:val="32"/>
        </w:rPr>
        <w:t xml:space="preserve"> да те захтјеве нисмо нашли у Служби предсједника обратили смо се Влади Црне Горе  (Комисији за стамбена питања) да нам доста</w:t>
      </w:r>
      <w:r w:rsidR="002A1454" w:rsidRPr="00D52C9B">
        <w:rPr>
          <w:rFonts w:ascii="Times New Roman" w:hAnsi="Times New Roman" w:cs="Times New Roman"/>
          <w:sz w:val="32"/>
          <w:szCs w:val="32"/>
        </w:rPr>
        <w:t>ви исти, али до данас нисмо доби</w:t>
      </w:r>
      <w:r w:rsidRPr="00D52C9B">
        <w:rPr>
          <w:rFonts w:ascii="Times New Roman" w:hAnsi="Times New Roman" w:cs="Times New Roman"/>
          <w:sz w:val="32"/>
          <w:szCs w:val="32"/>
        </w:rPr>
        <w:t>ли од</w:t>
      </w:r>
      <w:r w:rsidR="00B06B7B">
        <w:rPr>
          <w:rFonts w:ascii="Times New Roman" w:hAnsi="Times New Roman" w:cs="Times New Roman"/>
          <w:sz w:val="32"/>
          <w:szCs w:val="32"/>
        </w:rPr>
        <w:t>говор од Владе (Комисије за ста</w:t>
      </w:r>
      <w:r w:rsidR="00B06B7B">
        <w:rPr>
          <w:rFonts w:ascii="Times New Roman" w:hAnsi="Times New Roman" w:cs="Times New Roman"/>
          <w:sz w:val="32"/>
          <w:szCs w:val="32"/>
          <w:lang w:val="sr-Cyrl-CS"/>
        </w:rPr>
        <w:t>м</w:t>
      </w:r>
      <w:r w:rsidRPr="00D52C9B">
        <w:rPr>
          <w:rFonts w:ascii="Times New Roman" w:hAnsi="Times New Roman" w:cs="Times New Roman"/>
          <w:sz w:val="32"/>
          <w:szCs w:val="32"/>
        </w:rPr>
        <w:t xml:space="preserve">бена питања). </w:t>
      </w:r>
    </w:p>
    <w:p w:rsidR="00A13D29" w:rsidRPr="00D52C9B" w:rsidRDefault="00A13D29" w:rsidP="00A13D29">
      <w:pPr>
        <w:pStyle w:val="NoSpacing"/>
        <w:rPr>
          <w:rFonts w:ascii="Times New Roman" w:hAnsi="Times New Roman" w:cs="Times New Roman"/>
          <w:sz w:val="32"/>
          <w:szCs w:val="32"/>
        </w:rPr>
      </w:pPr>
    </w:p>
    <w:p w:rsidR="00A13D29" w:rsidRPr="006E7903" w:rsidRDefault="006E7903" w:rsidP="00A13D29">
      <w:pPr>
        <w:pStyle w:val="NoSpacing"/>
        <w:jc w:val="center"/>
        <w:rPr>
          <w:rFonts w:ascii="Times New Roman" w:hAnsi="Times New Roman" w:cs="Times New Roman"/>
          <w:b/>
          <w:sz w:val="32"/>
          <w:szCs w:val="32"/>
          <w:lang w:val="sr-Cyrl-CS"/>
        </w:rPr>
      </w:pPr>
      <w:r>
        <w:rPr>
          <w:rFonts w:ascii="Times New Roman" w:hAnsi="Times New Roman" w:cs="Times New Roman"/>
          <w:b/>
          <w:sz w:val="32"/>
          <w:szCs w:val="32"/>
          <w:lang w:val="sr-Cyrl-CS"/>
        </w:rPr>
        <w:t xml:space="preserve">Одлуке и </w:t>
      </w:r>
      <w:r w:rsidR="00B06B7B">
        <w:rPr>
          <w:rFonts w:ascii="Times New Roman" w:hAnsi="Times New Roman" w:cs="Times New Roman"/>
          <w:b/>
          <w:sz w:val="32"/>
          <w:szCs w:val="32"/>
          <w:lang w:val="sr-Cyrl-CS"/>
        </w:rPr>
        <w:t>У</w:t>
      </w:r>
      <w:r>
        <w:rPr>
          <w:rFonts w:ascii="Times New Roman" w:hAnsi="Times New Roman" w:cs="Times New Roman"/>
          <w:b/>
          <w:sz w:val="32"/>
          <w:szCs w:val="32"/>
          <w:lang w:val="sr-Cyrl-CS"/>
        </w:rPr>
        <w:t>говори</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Начин на који су се додјељивали станови државним службеницима и намјештеницима, као и кадровима обрадићемо хронолошки.</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Одлуку о задужењу Општине доноси предсједник Општине Беране 13.12.2007. године, бр. 01-9093/1 у којој је наведено да ће се Општина Беране задужити код Холандске асоцијације </w:t>
      </w:r>
      <w:r w:rsidR="00414667" w:rsidRPr="00D52C9B">
        <w:rPr>
          <w:rFonts w:ascii="Times New Roman" w:hAnsi="Times New Roman" w:cs="Times New Roman"/>
          <w:sz w:val="32"/>
          <w:szCs w:val="32"/>
        </w:rPr>
        <w:t>“</w:t>
      </w:r>
      <w:r w:rsidRPr="00D52C9B">
        <w:rPr>
          <w:rFonts w:ascii="Times New Roman" w:hAnsi="Times New Roman" w:cs="Times New Roman"/>
          <w:sz w:val="32"/>
          <w:szCs w:val="32"/>
        </w:rPr>
        <w:t>ДИГХ</w:t>
      </w:r>
      <w:r w:rsidR="00414667" w:rsidRPr="00D52C9B">
        <w:rPr>
          <w:rFonts w:ascii="Times New Roman" w:hAnsi="Times New Roman" w:cs="Times New Roman"/>
          <w:sz w:val="32"/>
          <w:szCs w:val="32"/>
        </w:rPr>
        <w:t>”</w:t>
      </w:r>
      <w:r w:rsidRPr="00D52C9B">
        <w:rPr>
          <w:rFonts w:ascii="Times New Roman" w:hAnsi="Times New Roman" w:cs="Times New Roman"/>
          <w:sz w:val="32"/>
          <w:szCs w:val="32"/>
        </w:rPr>
        <w:t xml:space="preserve"> по основу дугорочног кредита у износу од 520.000,00 € и то по следећим кредитним условима: Рок враћања 30 годин</w:t>
      </w:r>
      <w:r w:rsidR="00B06B7B">
        <w:rPr>
          <w:rFonts w:ascii="Times New Roman" w:hAnsi="Times New Roman" w:cs="Times New Roman"/>
          <w:sz w:val="32"/>
          <w:szCs w:val="32"/>
          <w:lang w:val="sr-Cyrl-CS"/>
        </w:rPr>
        <w:t>а</w:t>
      </w:r>
      <w:r w:rsidRPr="00D52C9B">
        <w:rPr>
          <w:rFonts w:ascii="Times New Roman" w:hAnsi="Times New Roman" w:cs="Times New Roman"/>
          <w:sz w:val="32"/>
          <w:szCs w:val="32"/>
        </w:rPr>
        <w:t>; Грејс период 1 година; каматна стопа 5%. Ова средства намијењена су за финансирање стамбене зграде за рјешавање стамбених потреба запослених у органима локалне самоуправе</w:t>
      </w:r>
      <w:r w:rsidR="009B632A">
        <w:rPr>
          <w:rFonts w:ascii="Times New Roman" w:hAnsi="Times New Roman" w:cs="Times New Roman"/>
          <w:sz w:val="32"/>
          <w:szCs w:val="32"/>
          <w:lang w:val="sr-Cyrl-CS"/>
        </w:rPr>
        <w:t xml:space="preserve"> (Одлука потврђена од стране Скупштине 27.12.2007. године, бр. 01-9414/1</w:t>
      </w:r>
      <w:r w:rsidR="00C51D7A">
        <w:rPr>
          <w:rFonts w:ascii="Times New Roman" w:hAnsi="Times New Roman" w:cs="Times New Roman"/>
          <w:sz w:val="32"/>
          <w:szCs w:val="32"/>
          <w:lang w:val="sr-Cyrl-CS"/>
        </w:rPr>
        <w:t>)</w:t>
      </w:r>
      <w:r w:rsidRPr="00D52C9B">
        <w:rPr>
          <w:rFonts w:ascii="Times New Roman" w:hAnsi="Times New Roman" w:cs="Times New Roman"/>
          <w:sz w:val="32"/>
          <w:szCs w:val="32"/>
        </w:rPr>
        <w:t>.</w:t>
      </w:r>
    </w:p>
    <w:p w:rsidR="00A13D29" w:rsidRPr="00D52C9B" w:rsidRDefault="00A13D29" w:rsidP="00A13D29">
      <w:pPr>
        <w:pStyle w:val="NoSpacing"/>
        <w:jc w:val="both"/>
        <w:rPr>
          <w:rFonts w:ascii="Times New Roman" w:hAnsi="Times New Roman" w:cs="Times New Roman"/>
          <w:sz w:val="32"/>
          <w:szCs w:val="32"/>
        </w:rPr>
      </w:pPr>
      <w:r w:rsidRPr="00D52C9B">
        <w:rPr>
          <w:rFonts w:ascii="Times New Roman" w:hAnsi="Times New Roman" w:cs="Times New Roman"/>
          <w:sz w:val="32"/>
          <w:szCs w:val="32"/>
        </w:rPr>
        <w:tab/>
        <w:t xml:space="preserve">На основу ове Одлуке закључује се Стандардни Уговор о кредиту са страним инвеститорима, </w:t>
      </w:r>
      <w:r w:rsidR="00FB34DF" w:rsidRPr="00D52C9B">
        <w:rPr>
          <w:rFonts w:ascii="Times New Roman" w:hAnsi="Times New Roman" w:cs="Times New Roman"/>
          <w:sz w:val="32"/>
          <w:szCs w:val="32"/>
        </w:rPr>
        <w:t xml:space="preserve">ЕУРО 2007 од 14.12.2007. </w:t>
      </w:r>
      <w:r w:rsidR="00FB34DF" w:rsidRPr="00D52C9B">
        <w:rPr>
          <w:rFonts w:ascii="Times New Roman" w:hAnsi="Times New Roman" w:cs="Times New Roman"/>
          <w:sz w:val="32"/>
          <w:szCs w:val="32"/>
        </w:rPr>
        <w:lastRenderedPageBreak/>
        <w:t>године. И</w:t>
      </w:r>
      <w:r w:rsidRPr="00D52C9B">
        <w:rPr>
          <w:rFonts w:ascii="Times New Roman" w:hAnsi="Times New Roman" w:cs="Times New Roman"/>
          <w:sz w:val="32"/>
          <w:szCs w:val="32"/>
        </w:rPr>
        <w:t xml:space="preserve">знос кредита по овом Уговору је 539.329,00 € у којем је </w:t>
      </w:r>
      <w:r w:rsidR="00B06B7B">
        <w:rPr>
          <w:rFonts w:ascii="Times New Roman" w:hAnsi="Times New Roman" w:cs="Times New Roman"/>
          <w:sz w:val="32"/>
          <w:szCs w:val="32"/>
          <w:lang w:val="sr-Cyrl-CS"/>
        </w:rPr>
        <w:t>у</w:t>
      </w:r>
      <w:r w:rsidRPr="00D52C9B">
        <w:rPr>
          <w:rFonts w:ascii="Times New Roman" w:hAnsi="Times New Roman" w:cs="Times New Roman"/>
          <w:sz w:val="32"/>
          <w:szCs w:val="32"/>
        </w:rPr>
        <w:t>кључена и такозвана премија у износу од 19.329,00 €. Основ подизања овог Кредита, као што је и у Уговору наведено је да зајмопримац обезбиједи кредит за финансирање пројекта изградње нове стамбене зграде са 24 стана за породице са ниским приходима које углавном чине лица запослена у Општини Беране. Кроз даљи ток извјештаја увидјеће се да одредбе овог Уговора ни</w:t>
      </w:r>
      <w:r w:rsidR="00B06B7B">
        <w:rPr>
          <w:rFonts w:ascii="Times New Roman" w:hAnsi="Times New Roman" w:cs="Times New Roman"/>
          <w:sz w:val="32"/>
          <w:szCs w:val="32"/>
          <w:lang w:val="sr-Cyrl-CS"/>
        </w:rPr>
        <w:t>је</w:t>
      </w:r>
      <w:r w:rsidRPr="00D52C9B">
        <w:rPr>
          <w:rFonts w:ascii="Times New Roman" w:hAnsi="Times New Roman" w:cs="Times New Roman"/>
          <w:sz w:val="32"/>
          <w:szCs w:val="32"/>
        </w:rPr>
        <w:t>су испоштоване.</w:t>
      </w:r>
    </w:p>
    <w:p w:rsidR="00FB34DF"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Након тога Општина Беране закључује Уговор са извођачем радова ДОО „МД Момо“ Беране бр. 01-031-985 од 16.06.2008. године, у којем је наведено да вриједност радова износи фиксно 510.000,00 € са урачунатим ПДВ-ом. Везано за извођача радова Скупштина општине Беране доноси Одлуку о плаћању камате бр. 02-030-349 од 27.12.2012. године. У члану 1 ове Одлуке  Општина се обавезује да плати камату комерцијалним банкама по основу кредита које су извођачи радова узели у висини доспјелог дуга за изведене радове, по основу закључених уговора са Општином. </w:t>
      </w:r>
    </w:p>
    <w:p w:rsidR="00FB34DF"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У члану 2 Одлуке прецизира се да се обавезе из члана 1 ове Одлуке односе на обавезе по основу Уговора бр. 031-985 од 16.06.2008. године, и Уговора бр. 469/09 од 09.06.2009. године, на име измирења обавезе по основу камате у износу од 110.816,23 €. Уговор између Општине и непознате друге стране бр. 469/09 од 09.06.2009. године, не по</w:t>
      </w:r>
      <w:r w:rsidR="006C63BA">
        <w:rPr>
          <w:rFonts w:ascii="Times New Roman" w:hAnsi="Times New Roman" w:cs="Times New Roman"/>
          <w:sz w:val="32"/>
          <w:szCs w:val="32"/>
          <w:lang w:val="sr-Cyrl-CS"/>
        </w:rPr>
        <w:t>с</w:t>
      </w:r>
      <w:r w:rsidRPr="00D52C9B">
        <w:rPr>
          <w:rFonts w:ascii="Times New Roman" w:hAnsi="Times New Roman" w:cs="Times New Roman"/>
          <w:sz w:val="32"/>
          <w:szCs w:val="32"/>
        </w:rPr>
        <w:t>једује Служб</w:t>
      </w:r>
      <w:r w:rsidR="006C63BA">
        <w:rPr>
          <w:rFonts w:ascii="Times New Roman" w:hAnsi="Times New Roman" w:cs="Times New Roman"/>
          <w:sz w:val="32"/>
          <w:szCs w:val="32"/>
          <w:lang w:val="sr-Cyrl-CS"/>
        </w:rPr>
        <w:t>а</w:t>
      </w:r>
      <w:r w:rsidRPr="00D52C9B">
        <w:rPr>
          <w:rFonts w:ascii="Times New Roman" w:hAnsi="Times New Roman" w:cs="Times New Roman"/>
          <w:sz w:val="32"/>
          <w:szCs w:val="32"/>
        </w:rPr>
        <w:t xml:space="preserve"> предсједника Општине, а исти никада није заведен у заводну књигу. </w:t>
      </w:r>
      <w:r w:rsidR="00FB34DF" w:rsidRPr="00D52C9B">
        <w:rPr>
          <w:rFonts w:ascii="Times New Roman" w:hAnsi="Times New Roman" w:cs="Times New Roman"/>
          <w:sz w:val="32"/>
          <w:szCs w:val="32"/>
        </w:rPr>
        <w:t>О</w:t>
      </w:r>
      <w:r w:rsidRPr="00D52C9B">
        <w:rPr>
          <w:rFonts w:ascii="Times New Roman" w:hAnsi="Times New Roman" w:cs="Times New Roman"/>
          <w:sz w:val="32"/>
          <w:szCs w:val="32"/>
        </w:rPr>
        <w:t>вај Уговор није у посједу ни Секретаријата за финансије и економски развој. Према изводу који нам је доставио Секретаријат за финансије и економски развој као и у извјештају ревизора за 2013. годину, можемо установити да је у Јануару 2013. године, Општина извршила уплату према Хипо Алпе Адриа банци АД Подгорица у износу од 154.327,00 € чиме је измирила обавезе по кредиту са припадајућом каматом који је за рачун Интеграл инжењеринг ДОО отплаћивала Општина, јер је у моменту уговарања кредита имала неизмире</w:t>
      </w:r>
      <w:r w:rsidR="006C63BA">
        <w:rPr>
          <w:rFonts w:ascii="Times New Roman" w:hAnsi="Times New Roman" w:cs="Times New Roman"/>
          <w:sz w:val="32"/>
          <w:szCs w:val="32"/>
          <w:lang w:val="sr-Cyrl-CS"/>
        </w:rPr>
        <w:t>не</w:t>
      </w:r>
      <w:r w:rsidRPr="00D52C9B">
        <w:rPr>
          <w:rFonts w:ascii="Times New Roman" w:hAnsi="Times New Roman" w:cs="Times New Roman"/>
          <w:sz w:val="32"/>
          <w:szCs w:val="32"/>
        </w:rPr>
        <w:t xml:space="preserve"> обевезе према Интеграл инжињеринг ДОО.  На основу дописа од извођача радова ДОО „МД Момо“ бр. 02-030-529 од 18.09.2015. године, којим потврђују на основу документа који су нам </w:t>
      </w:r>
      <w:r w:rsidRPr="00D52C9B">
        <w:rPr>
          <w:rFonts w:ascii="Times New Roman" w:hAnsi="Times New Roman" w:cs="Times New Roman"/>
          <w:sz w:val="32"/>
          <w:szCs w:val="32"/>
        </w:rPr>
        <w:lastRenderedPageBreak/>
        <w:t xml:space="preserve">доставили, да је уговорени износ од 510.000,00 € фактурисан, а самим тим је обавеза Општине Беране у складу са Уговором.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Што се тиче Уговора бр. 469/09 од 09.06.2009. године, истакнуто је да им је Уговор сасвим непознат и да се не односи </w:t>
      </w:r>
      <w:r w:rsidR="00FB34DF" w:rsidRPr="00D52C9B">
        <w:rPr>
          <w:rFonts w:ascii="Times New Roman" w:hAnsi="Times New Roman" w:cs="Times New Roman"/>
          <w:sz w:val="32"/>
          <w:szCs w:val="32"/>
        </w:rPr>
        <w:t>на ДОО „МД Момо“. Из свега наведеног</w:t>
      </w:r>
      <w:r w:rsidRPr="00D52C9B">
        <w:rPr>
          <w:rFonts w:ascii="Times New Roman" w:hAnsi="Times New Roman" w:cs="Times New Roman"/>
          <w:sz w:val="32"/>
          <w:szCs w:val="32"/>
        </w:rPr>
        <w:t xml:space="preserve"> може се закључити да је Уговор бр. 469/09 од 09.06.2009. године, непостојећи и да је само послужио као фарса да би се Одлуком Скупштине измириле обавезе према Интегралу. Увидом у записник са сједнице Одбора за статут и прописе која је одржана 25.12.2012. године, увиђамо да је тадашњи одборник  Драгутин Јоксимовић поставио питање зашто уз Предлог одлуке за плаћање</w:t>
      </w:r>
      <w:r w:rsidR="00D448D7">
        <w:rPr>
          <w:rFonts w:ascii="Times New Roman" w:hAnsi="Times New Roman" w:cs="Times New Roman"/>
          <w:sz w:val="32"/>
          <w:szCs w:val="32"/>
        </w:rPr>
        <w:t xml:space="preserve"> камате ни</w:t>
      </w:r>
      <w:r w:rsidR="006C63BA">
        <w:rPr>
          <w:rFonts w:ascii="Times New Roman" w:hAnsi="Times New Roman" w:cs="Times New Roman"/>
          <w:sz w:val="32"/>
          <w:szCs w:val="32"/>
          <w:lang w:val="sr-Cyrl-CS"/>
        </w:rPr>
        <w:t>је</w:t>
      </w:r>
      <w:r w:rsidR="00D448D7">
        <w:rPr>
          <w:rFonts w:ascii="Times New Roman" w:hAnsi="Times New Roman" w:cs="Times New Roman"/>
          <w:sz w:val="32"/>
          <w:szCs w:val="32"/>
        </w:rPr>
        <w:t>су достављена 2 Угово</w:t>
      </w:r>
      <w:r w:rsidRPr="00D52C9B">
        <w:rPr>
          <w:rFonts w:ascii="Times New Roman" w:hAnsi="Times New Roman" w:cs="Times New Roman"/>
          <w:sz w:val="32"/>
          <w:szCs w:val="32"/>
        </w:rPr>
        <w:t>ра и захтјевао да се уговори накнадно доставе одборницима. Међутим одборници ни</w:t>
      </w:r>
      <w:r w:rsidR="00EF66BC">
        <w:rPr>
          <w:rFonts w:ascii="Times New Roman" w:hAnsi="Times New Roman" w:cs="Times New Roman"/>
          <w:sz w:val="32"/>
          <w:szCs w:val="32"/>
          <w:lang w:val="sr-Cyrl-CS"/>
        </w:rPr>
        <w:t>је</w:t>
      </w:r>
      <w:r w:rsidRPr="00D52C9B">
        <w:rPr>
          <w:rFonts w:ascii="Times New Roman" w:hAnsi="Times New Roman" w:cs="Times New Roman"/>
          <w:sz w:val="32"/>
          <w:szCs w:val="32"/>
        </w:rPr>
        <w:t>су добили ове Уговоре и изгласали су Одлуку о задужењу Општине Беране, а да ни</w:t>
      </w:r>
      <w:r w:rsidR="00630D8F">
        <w:rPr>
          <w:rFonts w:ascii="Times New Roman" w:hAnsi="Times New Roman" w:cs="Times New Roman"/>
          <w:sz w:val="32"/>
          <w:szCs w:val="32"/>
          <w:lang w:val="sr-Cyrl-CS"/>
        </w:rPr>
        <w:t>је</w:t>
      </w:r>
      <w:r w:rsidRPr="00D52C9B">
        <w:rPr>
          <w:rFonts w:ascii="Times New Roman" w:hAnsi="Times New Roman" w:cs="Times New Roman"/>
          <w:sz w:val="32"/>
          <w:szCs w:val="32"/>
        </w:rPr>
        <w:t>су знали коме иде новац грађана Берана. У Извјештају ревизора је јасно прецизирано да у циљу економичног трошења буџетских средстава Скупштина општине треба да доноси рационалне одлуке и не</w:t>
      </w:r>
      <w:r w:rsidR="00630D8F">
        <w:rPr>
          <w:rFonts w:ascii="Times New Roman" w:hAnsi="Times New Roman" w:cs="Times New Roman"/>
          <w:sz w:val="32"/>
          <w:szCs w:val="32"/>
          <w:lang w:val="sr-Cyrl-CS"/>
        </w:rPr>
        <w:t xml:space="preserve"> </w:t>
      </w:r>
      <w:r w:rsidRPr="00D52C9B">
        <w:rPr>
          <w:rFonts w:ascii="Times New Roman" w:hAnsi="Times New Roman" w:cs="Times New Roman"/>
          <w:sz w:val="32"/>
          <w:szCs w:val="32"/>
        </w:rPr>
        <w:t xml:space="preserve">дозволи да ризик привредних друштава (Агенције за инвестиције и развој Берана) пада на терет Општине. </w:t>
      </w:r>
    </w:p>
    <w:p w:rsidR="00A13D29" w:rsidRPr="00996D03" w:rsidRDefault="00A13D29" w:rsidP="00996D03">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 xml:space="preserve">С обзиром да није у предвиђеном року завршена изградња зграде „Холандска кућа“, а самим тим ни враћање кредита према Холандској банци приступа се закључењу Уговора о хипотеци на 24 стана, </w:t>
      </w:r>
      <w:r w:rsidR="00FB34DF" w:rsidRPr="00D52C9B">
        <w:rPr>
          <w:rFonts w:ascii="Times New Roman" w:hAnsi="Times New Roman" w:cs="Times New Roman"/>
          <w:sz w:val="32"/>
          <w:szCs w:val="32"/>
        </w:rPr>
        <w:t>(</w:t>
      </w:r>
      <w:r w:rsidRPr="00D52C9B">
        <w:rPr>
          <w:rFonts w:ascii="Times New Roman" w:hAnsi="Times New Roman" w:cs="Times New Roman"/>
          <w:sz w:val="32"/>
          <w:szCs w:val="32"/>
        </w:rPr>
        <w:t>Уговор бр. 01-031-1678 од 30.08.2010. године</w:t>
      </w:r>
      <w:r w:rsidR="00FB34DF" w:rsidRPr="00D52C9B">
        <w:rPr>
          <w:rFonts w:ascii="Times New Roman" w:hAnsi="Times New Roman" w:cs="Times New Roman"/>
          <w:sz w:val="32"/>
          <w:szCs w:val="32"/>
        </w:rPr>
        <w:t>)</w:t>
      </w:r>
      <w:r w:rsidRPr="00D52C9B">
        <w:rPr>
          <w:rFonts w:ascii="Times New Roman" w:hAnsi="Times New Roman" w:cs="Times New Roman"/>
          <w:sz w:val="32"/>
          <w:szCs w:val="32"/>
        </w:rPr>
        <w:t>. Напомињемо да ни овај Уговор није пронађен у Служби предсједника</w:t>
      </w:r>
      <w:r w:rsidR="00C830E2">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која је морала да га посједује, као и сва документа везана за станове, а такође овај Уговор није посједовао ни Секретаријат за финансије и економски развој. 24 стана Холандске зграде на основу Захтјева за укњижбу Општине Беране – Дирекције за имовину бр. 10-951-7 од 19.01.2010. године, упућеног Управи за некретнине уписани су у Листу непокретности бр. 322 КО Беране на Кат. парцели бр. 2369/1. Постављамо питање за</w:t>
      </w:r>
      <w:r w:rsidR="00954CC7" w:rsidRPr="00D52C9B">
        <w:rPr>
          <w:rFonts w:ascii="Times New Roman" w:hAnsi="Times New Roman" w:cs="Times New Roman"/>
          <w:sz w:val="32"/>
          <w:szCs w:val="32"/>
        </w:rPr>
        <w:t xml:space="preserve"> </w:t>
      </w:r>
      <w:r w:rsidRPr="00D52C9B">
        <w:rPr>
          <w:rFonts w:ascii="Times New Roman" w:hAnsi="Times New Roman" w:cs="Times New Roman"/>
          <w:sz w:val="32"/>
          <w:szCs w:val="32"/>
        </w:rPr>
        <w:t>шта је потрошен кредит који је намијењен за изградњу ове зграде</w:t>
      </w:r>
      <w:r w:rsidR="00954CC7" w:rsidRPr="00D52C9B">
        <w:rPr>
          <w:rFonts w:ascii="Times New Roman" w:hAnsi="Times New Roman" w:cs="Times New Roman"/>
          <w:sz w:val="32"/>
          <w:szCs w:val="32"/>
        </w:rPr>
        <w:t>.?</w:t>
      </w:r>
    </w:p>
    <w:p w:rsidR="009E713B"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Анексом бр. 1 Уговора од 09.12.2010. године, (Уговор ЕУР 2007-04, Стандардни уговор) дефинисано је да ЦФССИ кога заступа предсједник Одбора директора Данило Поповић</w:t>
      </w:r>
      <w:r w:rsidR="00954CC7" w:rsidRPr="00D52C9B">
        <w:rPr>
          <w:rFonts w:ascii="Times New Roman" w:hAnsi="Times New Roman" w:cs="Times New Roman"/>
          <w:sz w:val="32"/>
          <w:szCs w:val="32"/>
        </w:rPr>
        <w:t>,</w:t>
      </w:r>
      <w:r w:rsidRPr="00D52C9B">
        <w:rPr>
          <w:rFonts w:ascii="Times New Roman" w:hAnsi="Times New Roman" w:cs="Times New Roman"/>
          <w:sz w:val="32"/>
          <w:szCs w:val="32"/>
        </w:rPr>
        <w:t xml:space="preserve"> као давалац зајма и Општине Беране коју заступа предсједник Општине Вука </w:t>
      </w:r>
      <w:r w:rsidRPr="00D52C9B">
        <w:rPr>
          <w:rFonts w:ascii="Times New Roman" w:hAnsi="Times New Roman" w:cs="Times New Roman"/>
          <w:sz w:val="32"/>
          <w:szCs w:val="32"/>
        </w:rPr>
        <w:lastRenderedPageBreak/>
        <w:t xml:space="preserve">Голубовић као прималац зајма, преузима сва права и обавезе које произилазе из Стандардног уговора ЕУРО 2007-04. На основу овог Анекса закључује се Уговор о новчаном зајму бр. 01-031-1258 од 01.07.2011. године. </w:t>
      </w:r>
      <w:r w:rsidR="009E713B" w:rsidRPr="00D52C9B">
        <w:rPr>
          <w:rFonts w:ascii="Times New Roman" w:hAnsi="Times New Roman" w:cs="Times New Roman"/>
          <w:sz w:val="32"/>
          <w:szCs w:val="32"/>
        </w:rPr>
        <w:t>Фонд се у овом Уговору појављује као давалац зајма укупног износа од 516.278,00 € на период од 10 година, уз каматну стопу од 8%, из чега произилази да обавеза Општине Беране према наведеном Уговору износи 715.</w:t>
      </w:r>
      <w:r w:rsidR="00C830E2">
        <w:rPr>
          <w:rFonts w:ascii="Times New Roman" w:hAnsi="Times New Roman" w:cs="Times New Roman"/>
          <w:sz w:val="32"/>
          <w:szCs w:val="32"/>
        </w:rPr>
        <w:t>665,60 €. На данашњи дан обавез</w:t>
      </w:r>
      <w:r w:rsidR="00C830E2">
        <w:rPr>
          <w:rFonts w:ascii="Times New Roman" w:hAnsi="Times New Roman" w:cs="Times New Roman"/>
          <w:sz w:val="32"/>
          <w:szCs w:val="32"/>
          <w:lang w:val="sr-Cyrl-CS"/>
        </w:rPr>
        <w:t>е</w:t>
      </w:r>
      <w:r w:rsidR="009E713B" w:rsidRPr="00D52C9B">
        <w:rPr>
          <w:rFonts w:ascii="Times New Roman" w:hAnsi="Times New Roman" w:cs="Times New Roman"/>
          <w:sz w:val="32"/>
          <w:szCs w:val="32"/>
        </w:rPr>
        <w:t xml:space="preserve"> Општине износе 557.485,92 €.</w:t>
      </w:r>
    </w:p>
    <w:p w:rsidR="00A13D29" w:rsidRPr="00D52C9B" w:rsidRDefault="00A13D29" w:rsidP="00996D03">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Општина Беране на основу овог Уговора се обавезује да измири обавезе по кредиту ЕУРО 2007-04 за 2008,2009 и 2010. годину. Комисија је анализом Уговора утврдила да је обавеза Општине за наведени период према Холандској банци, а по основу главнице износила 23.251,00 €. Што се</w:t>
      </w:r>
      <w:r w:rsidR="00954CC7" w:rsidRPr="00D52C9B">
        <w:rPr>
          <w:rFonts w:ascii="Times New Roman" w:hAnsi="Times New Roman" w:cs="Times New Roman"/>
          <w:sz w:val="32"/>
          <w:szCs w:val="32"/>
        </w:rPr>
        <w:t xml:space="preserve"> висине</w:t>
      </w:r>
      <w:r w:rsidRPr="00D52C9B">
        <w:rPr>
          <w:rFonts w:ascii="Times New Roman" w:hAnsi="Times New Roman" w:cs="Times New Roman"/>
          <w:sz w:val="32"/>
          <w:szCs w:val="32"/>
        </w:rPr>
        <w:t xml:space="preserve"> камате тиче</w:t>
      </w:r>
      <w:r w:rsidR="00C830E2">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Комисији је непозната због непостојања документације. На основу дописа бр. 06-030-486/1 од 14.09.2015. године, према наведеној банци до данас је уплаћен укупан износ од 47.000,00 €, а Комисија сматра да је разлика између главнице и укупног износа у ствари камата.</w:t>
      </w:r>
    </w:p>
    <w:p w:rsidR="00A13D29" w:rsidRPr="00D52C9B" w:rsidRDefault="00A13D29" w:rsidP="00B60258">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Истог дана 01.07.2011. године, закључује се Уговор бр. 01-031-1259 о преносу права својине закључен између ЦФССИ кога заступа предсједник Одбора директора Данило Поповић и Општине Беране коју заступа предсједник Општине Вука Голубовић. Предмет овог Уговора је пренос права својине над стамбеним објектом „Холандска кућа“ у завршној фази изградње који се налази на Кат. парцели 2369/1 КО Беране укупне површине 951 м2 са 24 стамбене јединице са Општине Беране на ЦФССИ. Основ за пренос права својине над предметним објектом је измирење дуга Општине Беране према ЦФССИ у износу од 321.239,89 €, који је настао по основу субвенције Општине Беране кадровима на нивоу општине приликом куповине 30 стамбених јединица у објекту „Парк 7“. Постављамо питање зашто се у Уговору истиче да је купљено 30 стамбених јединица за потребе кадрова када знамо да је по Одлуци о финансијском учешћу Општине Беране о рјешавању стамбених питања бр. 02-030-303 од 25.11.2011. године, и Одлуци о измјени и допуни Одлуке  бр. 02-030-79 од 06.04.2012. године, подијељено 20 кадровских станова? </w:t>
      </w:r>
    </w:p>
    <w:p w:rsidR="00A13D29" w:rsidRPr="00996D03" w:rsidRDefault="00A13D29" w:rsidP="00996D03">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lastRenderedPageBreak/>
        <w:t>Скупштина општине Беране на сједници одржаној 17.07.2007. године, донијела је Одлуку о преносу права коришћења градског грађевинског земљишта без накнаде бр. 01-4826 од 18.07.2007. године. У члану 1. ове Одлуке истиче се да се преноси право коришћења градског грађевинског земљишта Грађевинском предузећу Изградња, дио Кат. парцеле бр.2477 уписане у Лист непокретности бр. 333 КО Беране, по култури ливада 3 класе, у површини од 2200 м2 ради изградње стамбене зграде. У истом члану у ставу 2 наводи се да земљиште из става 1 овог члана преноси се за градско грађевинско земљиште које је Грађевинско предузеђе Изградња уступило Општини Беране за изградњу зграде Синдиката. Како је Одлука нејасна у члану 1 став 1 у коме Општина преноси право коришћења грађевинског земљишта предузећу Изградња, односно контрадикторан је истом члану став 2 у коме грађевинско предузеће Изградња уступа Општини Беране за изградњу зграде Синдиката, па се неминовно поставља питање ко је коме овдје уступио земљиште, ГП Изградња Општини или Општина ГП Изградњи?</w:t>
      </w:r>
    </w:p>
    <w:p w:rsidR="00C721B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Посебним уговором о уређивању међусобних односа у погледу уређивања грађевинског земљишта и плаћања накнада уређивања грађевинског земљишта бр. 01-031-1810 од 20.09.2011. године, закључен између Општине Беране,  коју заступа предсједник Општине Вука Голубовић са једне стране и Жарка Барјактаревића Извршног директора ДОО “Техностар Изградња” са друге стране. Овим Уговором утврђује се висина накнаде за уређивање грађевинског земљишта за изградњу пословно-стамбеног </w:t>
      </w:r>
      <w:r w:rsidR="00C721B9" w:rsidRPr="00D52C9B">
        <w:rPr>
          <w:rFonts w:ascii="Times New Roman" w:hAnsi="Times New Roman" w:cs="Times New Roman"/>
          <w:sz w:val="32"/>
          <w:szCs w:val="32"/>
        </w:rPr>
        <w:t>објекта укупне површине 2560 м2. П</w:t>
      </w:r>
      <w:r w:rsidRPr="00D52C9B">
        <w:rPr>
          <w:rFonts w:ascii="Times New Roman" w:hAnsi="Times New Roman" w:cs="Times New Roman"/>
          <w:sz w:val="32"/>
          <w:szCs w:val="32"/>
        </w:rPr>
        <w:t xml:space="preserve">о пројекту објекат се планира изградити на Кат. парцели бр. 1557/6 уписане у Лист непокретности, препис број 2041 КО Беране у својини ДОО “Техностар”, односно у зони ДУП-а Центар на Урбанистичком плацу број 17.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На основу овог Уговора инвеститор је ослобођен плаћања накнаде за комунално опремање у износу од 28.273,26 €, а по основу Одлуке Скупштине општине Беране бр.01-4826 од 18.06.2007. године. Напомињемо да је Одлука о преносу права градског грађевинског земљиста без накнаде донесена 18.07.2007. </w:t>
      </w:r>
      <w:r w:rsidRPr="00D52C9B">
        <w:rPr>
          <w:rFonts w:ascii="Times New Roman" w:hAnsi="Times New Roman" w:cs="Times New Roman"/>
          <w:sz w:val="32"/>
          <w:szCs w:val="32"/>
        </w:rPr>
        <w:lastRenderedPageBreak/>
        <w:t>године, што значи д</w:t>
      </w:r>
      <w:r w:rsidR="00C830E2">
        <w:rPr>
          <w:rFonts w:ascii="Times New Roman" w:hAnsi="Times New Roman" w:cs="Times New Roman"/>
          <w:sz w:val="32"/>
          <w:szCs w:val="32"/>
        </w:rPr>
        <w:t>а је позив на Скупштинску Одлук</w:t>
      </w:r>
      <w:r w:rsidR="00C830E2">
        <w:rPr>
          <w:rFonts w:ascii="Times New Roman" w:hAnsi="Times New Roman" w:cs="Times New Roman"/>
          <w:sz w:val="32"/>
          <w:szCs w:val="32"/>
          <w:lang w:val="sr-Cyrl-CS"/>
        </w:rPr>
        <w:t>у</w:t>
      </w:r>
      <w:r w:rsidRPr="00D52C9B">
        <w:rPr>
          <w:rFonts w:ascii="Times New Roman" w:hAnsi="Times New Roman" w:cs="Times New Roman"/>
          <w:sz w:val="32"/>
          <w:szCs w:val="32"/>
        </w:rPr>
        <w:t xml:space="preserve"> невалидан. Овај Уговор се не односи с обзиром да је у питању зона ДУП-а Центар на пренос права коришћења, односно замјену земљишта које је ГД Изградња уступила Општини Беране.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Истог дана закључује се Уговор бр. 01-031-1811 од 20.09.2011. године, о уређивању међусобних односа у погледу уређивања грађевинског земљишта</w:t>
      </w:r>
      <w:r w:rsidR="002C0636">
        <w:rPr>
          <w:rFonts w:ascii="Times New Roman" w:hAnsi="Times New Roman" w:cs="Times New Roman"/>
          <w:sz w:val="32"/>
          <w:szCs w:val="32"/>
        </w:rPr>
        <w:t xml:space="preserve"> и плаћања накнаде за уређивањ</w:t>
      </w:r>
      <w:r w:rsidR="002C0636">
        <w:rPr>
          <w:rFonts w:ascii="Times New Roman" w:hAnsi="Times New Roman" w:cs="Times New Roman"/>
          <w:sz w:val="32"/>
          <w:szCs w:val="32"/>
          <w:lang w:val="sr-Cyrl-CS"/>
        </w:rPr>
        <w:t xml:space="preserve">е </w:t>
      </w:r>
      <w:r w:rsidRPr="00D52C9B">
        <w:rPr>
          <w:rFonts w:ascii="Times New Roman" w:hAnsi="Times New Roman" w:cs="Times New Roman"/>
          <w:sz w:val="32"/>
          <w:szCs w:val="32"/>
        </w:rPr>
        <w:t>грађевинског земљишта, закључен између Општине Беране коју заступа предсједник Општине Вука Голубовић са једне стране и Жарка Барј</w:t>
      </w:r>
      <w:r w:rsidR="002C0636">
        <w:rPr>
          <w:rFonts w:ascii="Times New Roman" w:hAnsi="Times New Roman" w:cs="Times New Roman"/>
          <w:sz w:val="32"/>
          <w:szCs w:val="32"/>
          <w:lang w:val="sr-Cyrl-CS"/>
        </w:rPr>
        <w:t>а</w:t>
      </w:r>
      <w:r w:rsidRPr="00D52C9B">
        <w:rPr>
          <w:rFonts w:ascii="Times New Roman" w:hAnsi="Times New Roman" w:cs="Times New Roman"/>
          <w:sz w:val="32"/>
          <w:szCs w:val="32"/>
        </w:rPr>
        <w:t>ктаровића Извршног директора ДОО “Техностар Изградња” са друге стране. Предмет уговора је висина накнаде за уређивање грађевинског земљишта за изградњу пословно-стамбеног објекта укупне површине 1345,86 м2 по пројекту. Објекат је изграђен на Кат. парцели бр. 2477/2 уписане у Лист непокретности, препис бр. 291 КО Беране, у својини ДОО “Техностар”, односно у зони намијењеној за објекте</w:t>
      </w:r>
      <w:r w:rsidR="00C721B9" w:rsidRPr="00D52C9B">
        <w:rPr>
          <w:rFonts w:ascii="Times New Roman" w:hAnsi="Times New Roman" w:cs="Times New Roman"/>
          <w:sz w:val="32"/>
          <w:szCs w:val="32"/>
        </w:rPr>
        <w:t xml:space="preserve"> за колективно становање ДУП-а „Л</w:t>
      </w:r>
      <w:r w:rsidRPr="00D52C9B">
        <w:rPr>
          <w:rFonts w:ascii="Times New Roman" w:hAnsi="Times New Roman" w:cs="Times New Roman"/>
          <w:sz w:val="32"/>
          <w:szCs w:val="32"/>
        </w:rPr>
        <w:t>ијева обала Лима</w:t>
      </w:r>
      <w:r w:rsidR="00C721B9" w:rsidRPr="00D52C9B">
        <w:rPr>
          <w:rFonts w:ascii="Times New Roman" w:hAnsi="Times New Roman" w:cs="Times New Roman"/>
          <w:sz w:val="32"/>
          <w:szCs w:val="32"/>
        </w:rPr>
        <w:t>“</w:t>
      </w:r>
      <w:r w:rsidRPr="00D52C9B">
        <w:rPr>
          <w:rFonts w:ascii="Times New Roman" w:hAnsi="Times New Roman" w:cs="Times New Roman"/>
          <w:sz w:val="32"/>
          <w:szCs w:val="32"/>
        </w:rPr>
        <w:t xml:space="preserve"> на Урбанистичком плацу број 6. Инвеститор је ослобођен плаћања накнаде за коминално опремање у износу од    15 346.53 € по основу Одлуке Скупштине општине Беране број 01-4826 од 18.06.2007. године. Такође и у овом Уговору је погрешан датум доношења Одлуке која је донијета као што смо навели 18.07.2007. године. </w:t>
      </w:r>
    </w:p>
    <w:p w:rsidR="00A13D29" w:rsidRPr="00D52C9B" w:rsidRDefault="00C721B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Трећи Уговор</w:t>
      </w:r>
      <w:r w:rsidR="00A13D29" w:rsidRPr="00D52C9B">
        <w:rPr>
          <w:rFonts w:ascii="Times New Roman" w:hAnsi="Times New Roman" w:cs="Times New Roman"/>
          <w:sz w:val="32"/>
          <w:szCs w:val="32"/>
        </w:rPr>
        <w:t xml:space="preserve"> број 01-031-1812</w:t>
      </w:r>
      <w:r w:rsidR="002C0636">
        <w:rPr>
          <w:rFonts w:ascii="Times New Roman" w:hAnsi="Times New Roman" w:cs="Times New Roman"/>
          <w:sz w:val="32"/>
          <w:szCs w:val="32"/>
          <w:lang w:val="sr-Cyrl-CS"/>
        </w:rPr>
        <w:t>,</w:t>
      </w:r>
      <w:r w:rsidR="00A13D29" w:rsidRPr="00D52C9B">
        <w:rPr>
          <w:rFonts w:ascii="Times New Roman" w:hAnsi="Times New Roman" w:cs="Times New Roman"/>
          <w:sz w:val="32"/>
          <w:szCs w:val="32"/>
        </w:rPr>
        <w:t xml:space="preserve"> закључен дана 20.09.2011. године, о уређивању међусобних односа у погледу уређивања грађевинског земљишта и плаћања накнаде за уређивањ</w:t>
      </w:r>
      <w:r w:rsidR="002C0636">
        <w:rPr>
          <w:rFonts w:ascii="Times New Roman" w:hAnsi="Times New Roman" w:cs="Times New Roman"/>
          <w:sz w:val="32"/>
          <w:szCs w:val="32"/>
          <w:lang w:val="sr-Cyrl-CS"/>
        </w:rPr>
        <w:t>е</w:t>
      </w:r>
      <w:r w:rsidR="00A13D29" w:rsidRPr="00D52C9B">
        <w:rPr>
          <w:rFonts w:ascii="Times New Roman" w:hAnsi="Times New Roman" w:cs="Times New Roman"/>
          <w:sz w:val="32"/>
          <w:szCs w:val="32"/>
        </w:rPr>
        <w:t xml:space="preserve"> грађевинског земљишта, закључен између Општине Беране, коју заступа предсједник Општине Вука Голубовић са једне стране и Жарк</w:t>
      </w:r>
      <w:r w:rsidR="002C0636">
        <w:rPr>
          <w:rFonts w:ascii="Times New Roman" w:hAnsi="Times New Roman" w:cs="Times New Roman"/>
          <w:sz w:val="32"/>
          <w:szCs w:val="32"/>
          <w:lang w:val="sr-Cyrl-CS"/>
        </w:rPr>
        <w:t>о</w:t>
      </w:r>
      <w:r w:rsidR="00A13D29" w:rsidRPr="00D52C9B">
        <w:rPr>
          <w:rFonts w:ascii="Times New Roman" w:hAnsi="Times New Roman" w:cs="Times New Roman"/>
          <w:sz w:val="32"/>
          <w:szCs w:val="32"/>
        </w:rPr>
        <w:t xml:space="preserve"> Барј</w:t>
      </w:r>
      <w:r w:rsidR="002C0636">
        <w:rPr>
          <w:rFonts w:ascii="Times New Roman" w:hAnsi="Times New Roman" w:cs="Times New Roman"/>
          <w:sz w:val="32"/>
          <w:szCs w:val="32"/>
          <w:lang w:val="sr-Cyrl-CS"/>
        </w:rPr>
        <w:t>а</w:t>
      </w:r>
      <w:r w:rsidR="002C0636">
        <w:rPr>
          <w:rFonts w:ascii="Times New Roman" w:hAnsi="Times New Roman" w:cs="Times New Roman"/>
          <w:sz w:val="32"/>
          <w:szCs w:val="32"/>
        </w:rPr>
        <w:t>ктаровић Извршн</w:t>
      </w:r>
      <w:r w:rsidR="002C0636">
        <w:rPr>
          <w:rFonts w:ascii="Times New Roman" w:hAnsi="Times New Roman" w:cs="Times New Roman"/>
          <w:sz w:val="32"/>
          <w:szCs w:val="32"/>
          <w:lang w:val="sr-Cyrl-CS"/>
        </w:rPr>
        <w:t>и</w:t>
      </w:r>
      <w:r w:rsidR="002C0636">
        <w:rPr>
          <w:rFonts w:ascii="Times New Roman" w:hAnsi="Times New Roman" w:cs="Times New Roman"/>
          <w:sz w:val="32"/>
          <w:szCs w:val="32"/>
        </w:rPr>
        <w:t xml:space="preserve"> директор</w:t>
      </w:r>
      <w:r w:rsidR="00A13D29" w:rsidRPr="00D52C9B">
        <w:rPr>
          <w:rFonts w:ascii="Times New Roman" w:hAnsi="Times New Roman" w:cs="Times New Roman"/>
          <w:sz w:val="32"/>
          <w:szCs w:val="32"/>
        </w:rPr>
        <w:t xml:space="preserve"> ДОО “Техностар Изградња”. Предмет уговора је висина накнаде за </w:t>
      </w:r>
      <w:r w:rsidRPr="00D52C9B">
        <w:rPr>
          <w:rFonts w:ascii="Times New Roman" w:hAnsi="Times New Roman" w:cs="Times New Roman"/>
          <w:sz w:val="32"/>
          <w:szCs w:val="32"/>
        </w:rPr>
        <w:t>уређивање грађевинског земљишта</w:t>
      </w:r>
      <w:r w:rsidR="00A13D29" w:rsidRPr="00D52C9B">
        <w:rPr>
          <w:rFonts w:ascii="Times New Roman" w:hAnsi="Times New Roman" w:cs="Times New Roman"/>
          <w:sz w:val="32"/>
          <w:szCs w:val="32"/>
        </w:rPr>
        <w:t xml:space="preserve"> за изградњу пословно-стамбеног објекта укупне по</w:t>
      </w:r>
      <w:r w:rsidRPr="00D52C9B">
        <w:rPr>
          <w:rFonts w:ascii="Times New Roman" w:hAnsi="Times New Roman" w:cs="Times New Roman"/>
          <w:sz w:val="32"/>
          <w:szCs w:val="32"/>
        </w:rPr>
        <w:t>вршине 1345,86 м2 по пројекту, о</w:t>
      </w:r>
      <w:r w:rsidR="00A13D29" w:rsidRPr="00D52C9B">
        <w:rPr>
          <w:rFonts w:ascii="Times New Roman" w:hAnsi="Times New Roman" w:cs="Times New Roman"/>
          <w:sz w:val="32"/>
          <w:szCs w:val="32"/>
        </w:rPr>
        <w:t xml:space="preserve">бјекат је изграђен на Кат. парцели бр. 24-77/3 уписане у Лист непокретности, препис број 291 КО Беране у својини ДОО Техностар, односно у зони немијењеној за објекте за колективно становање ДУП-а </w:t>
      </w:r>
      <w:r w:rsidRPr="00D52C9B">
        <w:rPr>
          <w:rFonts w:ascii="Times New Roman" w:hAnsi="Times New Roman" w:cs="Times New Roman"/>
          <w:sz w:val="32"/>
          <w:szCs w:val="32"/>
        </w:rPr>
        <w:t>„Л</w:t>
      </w:r>
      <w:r w:rsidR="00A13D29" w:rsidRPr="00D52C9B">
        <w:rPr>
          <w:rFonts w:ascii="Times New Roman" w:hAnsi="Times New Roman" w:cs="Times New Roman"/>
          <w:sz w:val="32"/>
          <w:szCs w:val="32"/>
        </w:rPr>
        <w:t>ијева обала Лима</w:t>
      </w:r>
      <w:r w:rsidRPr="00D52C9B">
        <w:rPr>
          <w:rFonts w:ascii="Times New Roman" w:hAnsi="Times New Roman" w:cs="Times New Roman"/>
          <w:sz w:val="32"/>
          <w:szCs w:val="32"/>
        </w:rPr>
        <w:t>“</w:t>
      </w:r>
      <w:r w:rsidR="00A13D29" w:rsidRPr="00D52C9B">
        <w:rPr>
          <w:rFonts w:ascii="Times New Roman" w:hAnsi="Times New Roman" w:cs="Times New Roman"/>
          <w:sz w:val="32"/>
          <w:szCs w:val="32"/>
        </w:rPr>
        <w:t xml:space="preserve">, на Урбанистичком плацу број 7. Инвеститор је ослобођен плаћања накнаде за комунално опремање у висини од   </w:t>
      </w:r>
      <w:r w:rsidR="00A13D29" w:rsidRPr="00D52C9B">
        <w:rPr>
          <w:rFonts w:ascii="Times New Roman" w:hAnsi="Times New Roman" w:cs="Times New Roman"/>
          <w:sz w:val="32"/>
          <w:szCs w:val="32"/>
        </w:rPr>
        <w:lastRenderedPageBreak/>
        <w:t>15 346.53 €, по основу Одлуке Скупштине општине Беране бр. 01-4826 од 18.06.2007. године. Као што се из наведеног да закључити и овај Уговор је сачињен  у нескладу са датумом када је донијета Одлука о преносу права коришћења градског грађевинског земљишта без накнаде од стране Скупштине општине Беране.</w:t>
      </w:r>
    </w:p>
    <w:p w:rsidR="00A13D29" w:rsidRPr="00996D03" w:rsidRDefault="00A13D29" w:rsidP="00996D03">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На основу ова три Уговора увиђамо да је дошло д</w:t>
      </w:r>
      <w:r w:rsidR="00C721B9" w:rsidRPr="00D52C9B">
        <w:rPr>
          <w:rFonts w:ascii="Times New Roman" w:hAnsi="Times New Roman" w:cs="Times New Roman"/>
          <w:sz w:val="32"/>
          <w:szCs w:val="32"/>
        </w:rPr>
        <w:t xml:space="preserve">о одступања од </w:t>
      </w:r>
      <w:r w:rsidR="004D2093">
        <w:rPr>
          <w:rFonts w:ascii="Times New Roman" w:hAnsi="Times New Roman" w:cs="Times New Roman"/>
          <w:sz w:val="32"/>
          <w:szCs w:val="32"/>
          <w:lang w:val="sr-Cyrl-CS"/>
        </w:rPr>
        <w:t>о</w:t>
      </w:r>
      <w:r w:rsidR="00C721B9" w:rsidRPr="00D52C9B">
        <w:rPr>
          <w:rFonts w:ascii="Times New Roman" w:hAnsi="Times New Roman" w:cs="Times New Roman"/>
          <w:sz w:val="32"/>
          <w:szCs w:val="32"/>
        </w:rPr>
        <w:t>длуке Скупштине. Као прво на основу датума с</w:t>
      </w:r>
      <w:r w:rsidRPr="00D52C9B">
        <w:rPr>
          <w:rFonts w:ascii="Times New Roman" w:hAnsi="Times New Roman" w:cs="Times New Roman"/>
          <w:sz w:val="32"/>
          <w:szCs w:val="32"/>
        </w:rPr>
        <w:t>купштинске Одлуке на коју се позивају уговорне стране, као друго</w:t>
      </w:r>
      <w:r w:rsidR="00C721B9" w:rsidRPr="00D52C9B">
        <w:rPr>
          <w:rFonts w:ascii="Times New Roman" w:hAnsi="Times New Roman" w:cs="Times New Roman"/>
          <w:sz w:val="32"/>
          <w:szCs w:val="32"/>
        </w:rPr>
        <w:t>,</w:t>
      </w:r>
      <w:r w:rsidRPr="00D52C9B">
        <w:rPr>
          <w:rFonts w:ascii="Times New Roman" w:hAnsi="Times New Roman" w:cs="Times New Roman"/>
          <w:sz w:val="32"/>
          <w:szCs w:val="32"/>
        </w:rPr>
        <w:t xml:space="preserve"> Уговор 01-031-1810 никако не може бити закључен на основу Одлуке Скупштине, јер се ради о земљишту ДУП </w:t>
      </w:r>
      <w:r w:rsidR="00C721B9" w:rsidRPr="00D52C9B">
        <w:rPr>
          <w:rFonts w:ascii="Times New Roman" w:hAnsi="Times New Roman" w:cs="Times New Roman"/>
          <w:sz w:val="32"/>
          <w:szCs w:val="32"/>
        </w:rPr>
        <w:t>„</w:t>
      </w:r>
      <w:r w:rsidRPr="00D52C9B">
        <w:rPr>
          <w:rFonts w:ascii="Times New Roman" w:hAnsi="Times New Roman" w:cs="Times New Roman"/>
          <w:sz w:val="32"/>
          <w:szCs w:val="32"/>
        </w:rPr>
        <w:t>Центар</w:t>
      </w:r>
      <w:r w:rsidR="00C721B9" w:rsidRPr="00D52C9B">
        <w:rPr>
          <w:rFonts w:ascii="Times New Roman" w:hAnsi="Times New Roman" w:cs="Times New Roman"/>
          <w:sz w:val="32"/>
          <w:szCs w:val="32"/>
        </w:rPr>
        <w:t>“</w:t>
      </w:r>
      <w:r w:rsidRPr="00D52C9B">
        <w:rPr>
          <w:rFonts w:ascii="Times New Roman" w:hAnsi="Times New Roman" w:cs="Times New Roman"/>
          <w:sz w:val="32"/>
          <w:szCs w:val="32"/>
        </w:rPr>
        <w:t xml:space="preserve"> и која није предмет преноса права коришћења грађевинског земљишта без накнаде (Одлука 01-4826 од 18.07.2007.године). Скупштинска Одлука бр.01-4826 од 18.07.2007. године, о преносу права коришћења градског грађевинског земљишта бе</w:t>
      </w:r>
      <w:r w:rsidR="004D2093">
        <w:rPr>
          <w:rFonts w:ascii="Times New Roman" w:hAnsi="Times New Roman" w:cs="Times New Roman"/>
          <w:sz w:val="32"/>
          <w:szCs w:val="32"/>
        </w:rPr>
        <w:t>з накнаде Грађевинском предузећ</w:t>
      </w:r>
      <w:r w:rsidR="004D2093">
        <w:rPr>
          <w:rFonts w:ascii="Times New Roman" w:hAnsi="Times New Roman" w:cs="Times New Roman"/>
          <w:sz w:val="32"/>
          <w:szCs w:val="32"/>
          <w:lang w:val="sr-Cyrl-CS"/>
        </w:rPr>
        <w:t>у</w:t>
      </w:r>
      <w:r w:rsidRPr="00D52C9B">
        <w:rPr>
          <w:rFonts w:ascii="Times New Roman" w:hAnsi="Times New Roman" w:cs="Times New Roman"/>
          <w:sz w:val="32"/>
          <w:szCs w:val="32"/>
        </w:rPr>
        <w:t xml:space="preserve"> Изградња</w:t>
      </w:r>
      <w:r w:rsidR="004D2093">
        <w:rPr>
          <w:rFonts w:ascii="Times New Roman" w:hAnsi="Times New Roman" w:cs="Times New Roman"/>
          <w:sz w:val="32"/>
          <w:szCs w:val="32"/>
          <w:lang w:val="sr-Cyrl-CS"/>
        </w:rPr>
        <w:t>,</w:t>
      </w:r>
      <w:r w:rsidRPr="00D52C9B">
        <w:rPr>
          <w:rFonts w:ascii="Times New Roman" w:hAnsi="Times New Roman" w:cs="Times New Roman"/>
          <w:sz w:val="32"/>
          <w:szCs w:val="32"/>
        </w:rPr>
        <w:t xml:space="preserve"> уступа земљиште у укупној површини 2200 м2, док је у поменутим уговорима који се позивају на ову Одлуку, Општина ослободила плаћања накнада ДОО “Техностар Изградњa” у укупном износу 58 966.32 €, за укупну површину  5 251.99 м</w:t>
      </w:r>
      <w:r w:rsidR="0028598C">
        <w:rPr>
          <w:rFonts w:ascii="Times New Roman" w:hAnsi="Times New Roman" w:cs="Times New Roman"/>
          <w:sz w:val="32"/>
          <w:szCs w:val="32"/>
        </w:rPr>
        <w:t>2, што је у односу на доне</w:t>
      </w:r>
      <w:r w:rsidR="0028598C">
        <w:rPr>
          <w:rFonts w:ascii="Times New Roman" w:hAnsi="Times New Roman" w:cs="Times New Roman"/>
          <w:sz w:val="32"/>
          <w:szCs w:val="32"/>
          <w:lang w:val="sr-Cyrl-CS"/>
        </w:rPr>
        <w:t>с</w:t>
      </w:r>
      <w:r w:rsidR="00C721B9" w:rsidRPr="00D52C9B">
        <w:rPr>
          <w:rFonts w:ascii="Times New Roman" w:hAnsi="Times New Roman" w:cs="Times New Roman"/>
          <w:sz w:val="32"/>
          <w:szCs w:val="32"/>
        </w:rPr>
        <w:t>ену с</w:t>
      </w:r>
      <w:r w:rsidRPr="00D52C9B">
        <w:rPr>
          <w:rFonts w:ascii="Times New Roman" w:hAnsi="Times New Roman" w:cs="Times New Roman"/>
          <w:sz w:val="32"/>
          <w:szCs w:val="32"/>
        </w:rPr>
        <w:t>купштинску Одлуку 01-4826 од 18.07.2007. године, више за 3051.29 м2. Самим тим Комисија сматр</w:t>
      </w:r>
      <w:r w:rsidR="00C721B9" w:rsidRPr="00D52C9B">
        <w:rPr>
          <w:rFonts w:ascii="Times New Roman" w:hAnsi="Times New Roman" w:cs="Times New Roman"/>
          <w:sz w:val="32"/>
          <w:szCs w:val="32"/>
        </w:rPr>
        <w:t>а да је извршена груба повреда с</w:t>
      </w:r>
      <w:r w:rsidRPr="00D52C9B">
        <w:rPr>
          <w:rFonts w:ascii="Times New Roman" w:hAnsi="Times New Roman" w:cs="Times New Roman"/>
          <w:sz w:val="32"/>
          <w:szCs w:val="32"/>
        </w:rPr>
        <w:t xml:space="preserve">купштинеске Одлуке, која је узгред и сама нејасна и контрадикторна, као да су ста три поменута уговора закључена између Општине Беране, коју заступа предсједник Општине Вука </w:t>
      </w:r>
      <w:r w:rsidR="00AB7741">
        <w:rPr>
          <w:rFonts w:ascii="Times New Roman" w:hAnsi="Times New Roman" w:cs="Times New Roman"/>
          <w:sz w:val="32"/>
          <w:szCs w:val="32"/>
        </w:rPr>
        <w:t>Голубовић и Жарка Барјактарови</w:t>
      </w:r>
      <w:r w:rsidR="00AB7741">
        <w:rPr>
          <w:rFonts w:ascii="Times New Roman" w:hAnsi="Times New Roman" w:cs="Times New Roman"/>
          <w:sz w:val="32"/>
          <w:szCs w:val="32"/>
          <w:lang w:val="sr-Cyrl-CS"/>
        </w:rPr>
        <w:t>ћа</w:t>
      </w:r>
      <w:r w:rsidRPr="00D52C9B">
        <w:rPr>
          <w:rFonts w:ascii="Times New Roman" w:hAnsi="Times New Roman" w:cs="Times New Roman"/>
          <w:sz w:val="32"/>
          <w:szCs w:val="32"/>
        </w:rPr>
        <w:t xml:space="preserve"> Извршног директора ДОО “Техностар Изградњa”</w:t>
      </w:r>
      <w:r w:rsidR="00AB7741">
        <w:rPr>
          <w:rFonts w:ascii="Times New Roman" w:hAnsi="Times New Roman" w:cs="Times New Roman"/>
          <w:sz w:val="32"/>
          <w:szCs w:val="32"/>
        </w:rPr>
        <w:t xml:space="preserve"> невалидн</w:t>
      </w:r>
      <w:r w:rsidR="00AB7741">
        <w:rPr>
          <w:rFonts w:ascii="Times New Roman" w:hAnsi="Times New Roman" w:cs="Times New Roman"/>
          <w:sz w:val="32"/>
          <w:szCs w:val="32"/>
          <w:lang w:val="sr-Cyrl-CS"/>
        </w:rPr>
        <w:t>а</w:t>
      </w:r>
      <w:r w:rsidR="0028598C">
        <w:rPr>
          <w:rFonts w:ascii="Times New Roman" w:hAnsi="Times New Roman" w:cs="Times New Roman"/>
          <w:sz w:val="32"/>
          <w:szCs w:val="32"/>
          <w:lang w:val="sr-Cyrl-CS"/>
        </w:rPr>
        <w:t xml:space="preserve"> и</w:t>
      </w:r>
      <w:r w:rsidR="00AB7741">
        <w:rPr>
          <w:rFonts w:ascii="Times New Roman" w:hAnsi="Times New Roman" w:cs="Times New Roman"/>
          <w:sz w:val="32"/>
          <w:szCs w:val="32"/>
        </w:rPr>
        <w:t xml:space="preserve"> незаконит</w:t>
      </w:r>
      <w:r w:rsidR="00AB7741">
        <w:rPr>
          <w:rFonts w:ascii="Times New Roman" w:hAnsi="Times New Roman" w:cs="Times New Roman"/>
          <w:sz w:val="32"/>
          <w:szCs w:val="32"/>
          <w:lang w:val="sr-Cyrl-CS"/>
        </w:rPr>
        <w:t>а</w:t>
      </w:r>
      <w:r w:rsidR="0028598C">
        <w:rPr>
          <w:rFonts w:ascii="Times New Roman" w:hAnsi="Times New Roman" w:cs="Times New Roman"/>
          <w:sz w:val="32"/>
          <w:szCs w:val="32"/>
          <w:lang w:val="sr-Cyrl-CS"/>
        </w:rPr>
        <w:t>.</w:t>
      </w:r>
      <w:r w:rsidRPr="00D52C9B">
        <w:rPr>
          <w:rFonts w:ascii="Times New Roman" w:hAnsi="Times New Roman" w:cs="Times New Roman"/>
          <w:sz w:val="32"/>
          <w:szCs w:val="32"/>
        </w:rPr>
        <w:t xml:space="preserve">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Одлуком бр. 01-576/2 од 31.03.2009. године, Комисија за прелиминарну расподјелу станова солидарности у саставу: Вука Голубовић, предсједник Комисије; Милан Миловић, члан – (предсједник ОСП Беране); Небојша Ђукић, члан – (представник Уније послодаваца за подручје Берана), који се граде на територији општине Беране, доноси ранг листу за 90 станова по улагачима: </w:t>
      </w:r>
    </w:p>
    <w:p w:rsidR="00A13D29" w:rsidRDefault="00A13D29" w:rsidP="00A13D29">
      <w:pPr>
        <w:pStyle w:val="NoSpacing"/>
        <w:ind w:firstLine="720"/>
        <w:jc w:val="both"/>
        <w:rPr>
          <w:rFonts w:ascii="Times New Roman" w:hAnsi="Times New Roman" w:cs="Times New Roman"/>
          <w:sz w:val="32"/>
          <w:szCs w:val="32"/>
          <w:lang w:val="sr-Cyrl-CS"/>
        </w:rPr>
      </w:pPr>
    </w:p>
    <w:p w:rsidR="008F55FD" w:rsidRPr="008F55FD" w:rsidRDefault="008F55FD" w:rsidP="00A13D29">
      <w:pPr>
        <w:pStyle w:val="NoSpacing"/>
        <w:ind w:firstLine="720"/>
        <w:jc w:val="both"/>
        <w:rPr>
          <w:rFonts w:ascii="Times New Roman" w:hAnsi="Times New Roman" w:cs="Times New Roman"/>
          <w:sz w:val="32"/>
          <w:szCs w:val="32"/>
          <w:lang w:val="sr-Cyrl-CS"/>
        </w:rPr>
      </w:pP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Локална управа 18 станова;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ЦФССИ 11 станова;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lastRenderedPageBreak/>
        <w:t xml:space="preserve">-  Влада Црне Горе 11 станова;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Црнагорапут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ДОО Лагуна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Атлас Банка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Рудник мрког угља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МД Момо Беране 2 стана;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Пошта Беране 2 стана;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ЈЗУ Дом здравља 6 станова;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Општа болница Беране 7 станова;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Симон Војаж 2 стана;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ЈП Водовод и канализација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ДОО Лависта 2 стана;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Центар за социјални рад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Монтефарм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АД Полиекс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Електродистрибуција 4 стана;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Мљекара Зора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Управа полиције 10 станова;</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Агенција за развој Берана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Интертехна Беране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ЈП Комунално 1 стан;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Савез синдиката Црне Горе 3 стана.</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D52C9B" w:rsidRDefault="00A13D29" w:rsidP="00EC0BE5">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Интересантно је да је Одлуком о рјешавању стамбених кадровских потреба</w:t>
      </w:r>
      <w:r w:rsidR="0027176B">
        <w:rPr>
          <w:rFonts w:ascii="Times New Roman" w:hAnsi="Times New Roman" w:cs="Times New Roman"/>
          <w:sz w:val="32"/>
          <w:szCs w:val="32"/>
          <w:lang w:val="sr-Cyrl-CS"/>
        </w:rPr>
        <w:t>,</w:t>
      </w:r>
      <w:r w:rsidRPr="00D52C9B">
        <w:rPr>
          <w:rFonts w:ascii="Times New Roman" w:hAnsi="Times New Roman" w:cs="Times New Roman"/>
          <w:sz w:val="32"/>
          <w:szCs w:val="32"/>
        </w:rPr>
        <w:t xml:space="preserve"> стан који је по прелиминарној одлуци припао ЈП Водовод и канализацији</w:t>
      </w:r>
      <w:r w:rsidR="00EC0BE5" w:rsidRPr="00D52C9B">
        <w:rPr>
          <w:rFonts w:ascii="Times New Roman" w:hAnsi="Times New Roman" w:cs="Times New Roman"/>
          <w:sz w:val="32"/>
          <w:szCs w:val="32"/>
        </w:rPr>
        <w:t xml:space="preserve"> Беране</w:t>
      </w:r>
      <w:r w:rsidRPr="00D52C9B">
        <w:rPr>
          <w:rFonts w:ascii="Times New Roman" w:hAnsi="Times New Roman" w:cs="Times New Roman"/>
          <w:sz w:val="32"/>
          <w:szCs w:val="32"/>
        </w:rPr>
        <w:t>, додијељен Вањи Стојановић, а за коју се зна да ни по јед</w:t>
      </w:r>
      <w:r w:rsidR="00EC0BE5" w:rsidRPr="00D52C9B">
        <w:rPr>
          <w:rFonts w:ascii="Times New Roman" w:hAnsi="Times New Roman" w:cs="Times New Roman"/>
          <w:sz w:val="32"/>
          <w:szCs w:val="32"/>
        </w:rPr>
        <w:t>ној Одлуци тај стан није узела. По допису ЦФССИ овај ст</w:t>
      </w:r>
      <w:r w:rsidR="00651B60">
        <w:rPr>
          <w:rFonts w:ascii="Times New Roman" w:hAnsi="Times New Roman" w:cs="Times New Roman"/>
          <w:sz w:val="32"/>
          <w:szCs w:val="32"/>
        </w:rPr>
        <w:t xml:space="preserve">ан је припао Секулићу </w:t>
      </w:r>
      <w:r w:rsidR="00651B60">
        <w:rPr>
          <w:rFonts w:ascii="Times New Roman" w:hAnsi="Times New Roman" w:cs="Times New Roman"/>
          <w:sz w:val="32"/>
          <w:szCs w:val="32"/>
          <w:lang w:val="sr-Cyrl-CS"/>
        </w:rPr>
        <w:t>Радоју</w:t>
      </w:r>
      <w:r w:rsidR="00EC0BE5" w:rsidRPr="00D52C9B">
        <w:rPr>
          <w:rFonts w:ascii="Times New Roman" w:hAnsi="Times New Roman" w:cs="Times New Roman"/>
          <w:sz w:val="32"/>
          <w:szCs w:val="32"/>
        </w:rPr>
        <w:t xml:space="preserve"> на захтјев који је бивши предсједник Општине Вука Голубовић доставио ЦФССИ. </w:t>
      </w:r>
      <w:r w:rsidRPr="00D52C9B">
        <w:rPr>
          <w:rFonts w:ascii="Times New Roman" w:hAnsi="Times New Roman" w:cs="Times New Roman"/>
          <w:sz w:val="32"/>
          <w:szCs w:val="32"/>
        </w:rPr>
        <w:t>Такође Одлуком за рјешавање стамбених потреба за службенике и намјештенике</w:t>
      </w:r>
      <w:r w:rsidR="0027176B">
        <w:rPr>
          <w:rFonts w:ascii="Times New Roman" w:hAnsi="Times New Roman" w:cs="Times New Roman"/>
          <w:sz w:val="32"/>
          <w:szCs w:val="32"/>
          <w:lang w:val="sr-Cyrl-CS"/>
        </w:rPr>
        <w:t>,</w:t>
      </w:r>
      <w:r w:rsidRPr="00D52C9B">
        <w:rPr>
          <w:rFonts w:ascii="Times New Roman" w:hAnsi="Times New Roman" w:cs="Times New Roman"/>
          <w:sz w:val="32"/>
          <w:szCs w:val="32"/>
        </w:rPr>
        <w:t xml:space="preserve"> 3 стана су додијељена службеницима Агенције за</w:t>
      </w:r>
      <w:r w:rsidR="0027176B">
        <w:rPr>
          <w:rFonts w:ascii="Times New Roman" w:hAnsi="Times New Roman" w:cs="Times New Roman"/>
          <w:sz w:val="32"/>
          <w:szCs w:val="32"/>
          <w:lang w:val="sr-Cyrl-CS"/>
        </w:rPr>
        <w:t xml:space="preserve"> инвестиције и</w:t>
      </w:r>
      <w:r w:rsidRPr="00D52C9B">
        <w:rPr>
          <w:rFonts w:ascii="Times New Roman" w:hAnsi="Times New Roman" w:cs="Times New Roman"/>
          <w:sz w:val="32"/>
          <w:szCs w:val="32"/>
        </w:rPr>
        <w:t xml:space="preserve"> развој Берана, иако је у том периоду Агенција била ДОО и нико од запослених према Одлуци није могао конкурисати за додјелу стана. У наведеној прелиминарној Одлуци у којој је наведен 21 инвеститор</w:t>
      </w:r>
      <w:r w:rsidR="0027176B">
        <w:rPr>
          <w:rFonts w:ascii="Times New Roman" w:hAnsi="Times New Roman" w:cs="Times New Roman"/>
          <w:sz w:val="32"/>
          <w:szCs w:val="32"/>
          <w:lang w:val="sr-Cyrl-CS"/>
        </w:rPr>
        <w:t>,</w:t>
      </w:r>
      <w:r w:rsidRPr="00D52C9B">
        <w:rPr>
          <w:rFonts w:ascii="Times New Roman" w:hAnsi="Times New Roman" w:cs="Times New Roman"/>
          <w:sz w:val="32"/>
          <w:szCs w:val="32"/>
        </w:rPr>
        <w:t xml:space="preserve"> не постоје докази о уплати њиховог дијела. Тим поводом Комисија је упутила допис Служби предсједника да </w:t>
      </w:r>
      <w:r w:rsidRPr="00D52C9B">
        <w:rPr>
          <w:rFonts w:ascii="Times New Roman" w:hAnsi="Times New Roman" w:cs="Times New Roman"/>
          <w:sz w:val="32"/>
          <w:szCs w:val="32"/>
        </w:rPr>
        <w:lastRenderedPageBreak/>
        <w:t>достави Рјешење о формирању Комисије у оквиру Пројекта изградње станова солидарности на подручју општине Беране, као и списак свих улагача и списак појединачних уплата. Служба предсједника је дописом бр.01-031-2735 од 18.09.2015. године, одговорила да није у посједу тражених података, односно докумената иако су тражени податци заведени под организационим бројем Службе предсједника бр. 01-295 од 17.02.2009. године.</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Из ове Одлуке можемо уочити да је В</w:t>
      </w:r>
      <w:r w:rsidR="00CD5834" w:rsidRPr="00D52C9B">
        <w:rPr>
          <w:rFonts w:ascii="Times New Roman" w:hAnsi="Times New Roman" w:cs="Times New Roman"/>
          <w:sz w:val="32"/>
          <w:szCs w:val="32"/>
        </w:rPr>
        <w:t>лада била инвеститор 11 станбених јединица које</w:t>
      </w:r>
      <w:r w:rsidRPr="00D52C9B">
        <w:rPr>
          <w:rFonts w:ascii="Times New Roman" w:hAnsi="Times New Roman" w:cs="Times New Roman"/>
          <w:sz w:val="32"/>
          <w:szCs w:val="32"/>
        </w:rPr>
        <w:t xml:space="preserve"> су до</w:t>
      </w:r>
      <w:r w:rsidR="00CD5834" w:rsidRPr="00D52C9B">
        <w:rPr>
          <w:rFonts w:ascii="Times New Roman" w:hAnsi="Times New Roman" w:cs="Times New Roman"/>
          <w:sz w:val="32"/>
          <w:szCs w:val="32"/>
        </w:rPr>
        <w:t>дијељене</w:t>
      </w:r>
      <w:r w:rsidRPr="00D52C9B">
        <w:rPr>
          <w:rFonts w:ascii="Times New Roman" w:hAnsi="Times New Roman" w:cs="Times New Roman"/>
          <w:sz w:val="32"/>
          <w:szCs w:val="32"/>
        </w:rPr>
        <w:t xml:space="preserve"> запосленим</w:t>
      </w:r>
      <w:r w:rsidR="0027176B">
        <w:rPr>
          <w:rFonts w:ascii="Times New Roman" w:hAnsi="Times New Roman" w:cs="Times New Roman"/>
          <w:sz w:val="32"/>
          <w:szCs w:val="32"/>
          <w:lang w:val="sr-Cyrl-CS"/>
        </w:rPr>
        <w:t>а</w:t>
      </w:r>
      <w:r w:rsidRPr="00D52C9B">
        <w:rPr>
          <w:rFonts w:ascii="Times New Roman" w:hAnsi="Times New Roman" w:cs="Times New Roman"/>
          <w:sz w:val="32"/>
          <w:szCs w:val="32"/>
        </w:rPr>
        <w:t xml:space="preserve"> у локалним и државним органима у општини Беране.  На захтјев бившег предсједника Вуке Голубовића, Влада је донијела Одлуку и Рјешења о додјели станова у закуп на неодређено вријеме са правом куповине под повољним условима за 11 лица и то:</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Аговић Самир,</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Милијана Вучељић,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Милоња Вељић,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Нада Марковић,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Драгана Стијовић,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Дарко Малишић,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Горан Ђукић,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Александар Бабовић,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Дарко Влаовић,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Чедо Марсенић,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Милутин Шћеповић.</w:t>
      </w:r>
    </w:p>
    <w:p w:rsidR="00A13D29" w:rsidRPr="00D52C9B" w:rsidRDefault="00A13D29" w:rsidP="00A13D29">
      <w:pPr>
        <w:pStyle w:val="NoSpacing"/>
        <w:jc w:val="both"/>
        <w:rPr>
          <w:rFonts w:ascii="Times New Roman" w:hAnsi="Times New Roman" w:cs="Times New Roman"/>
          <w:sz w:val="32"/>
          <w:szCs w:val="32"/>
        </w:rPr>
      </w:pPr>
    </w:p>
    <w:p w:rsidR="00CD5834"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Комисија се обратила Служби предсједника да доставе захтјеве који су упућени Влади за</w:t>
      </w:r>
      <w:r w:rsidR="00CD5834" w:rsidRPr="00D52C9B">
        <w:rPr>
          <w:rFonts w:ascii="Times New Roman" w:hAnsi="Times New Roman" w:cs="Times New Roman"/>
          <w:sz w:val="32"/>
          <w:szCs w:val="32"/>
        </w:rPr>
        <w:t xml:space="preserve"> расподјелу станова овим лицима. М</w:t>
      </w:r>
      <w:r w:rsidRPr="00D52C9B">
        <w:rPr>
          <w:rFonts w:ascii="Times New Roman" w:hAnsi="Times New Roman" w:cs="Times New Roman"/>
          <w:sz w:val="32"/>
          <w:szCs w:val="32"/>
        </w:rPr>
        <w:t>еђутим као и за већину важних докумената који су морали бити у посједу Службе предсједника, добили смо одговор да исте Служба не посједује. Након тога са истим захтјевом комисија се обратила Влади Црне Горе два пута ургенцијом, али до закључења овог Извјештаја одговор ни</w:t>
      </w:r>
      <w:r w:rsidR="0027176B">
        <w:rPr>
          <w:rFonts w:ascii="Times New Roman" w:hAnsi="Times New Roman" w:cs="Times New Roman"/>
          <w:sz w:val="32"/>
          <w:szCs w:val="32"/>
          <w:lang w:val="sr-Cyrl-CS"/>
        </w:rPr>
        <w:t>је</w:t>
      </w:r>
      <w:r w:rsidRPr="00D52C9B">
        <w:rPr>
          <w:rFonts w:ascii="Times New Roman" w:hAnsi="Times New Roman" w:cs="Times New Roman"/>
          <w:sz w:val="32"/>
          <w:szCs w:val="32"/>
        </w:rPr>
        <w:t xml:space="preserve">смо добили.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Са разлогом се питамо на основу којих критеријума је од стране Владе, тј. мини</w:t>
      </w:r>
      <w:r w:rsidR="00CD5834" w:rsidRPr="00D52C9B">
        <w:rPr>
          <w:rFonts w:ascii="Times New Roman" w:hAnsi="Times New Roman" w:cs="Times New Roman"/>
          <w:sz w:val="32"/>
          <w:szCs w:val="32"/>
        </w:rPr>
        <w:t>стра Миодрага Стијеповића донијета</w:t>
      </w:r>
      <w:r w:rsidRPr="00D52C9B">
        <w:rPr>
          <w:rFonts w:ascii="Times New Roman" w:hAnsi="Times New Roman" w:cs="Times New Roman"/>
          <w:sz w:val="32"/>
          <w:szCs w:val="32"/>
        </w:rPr>
        <w:t xml:space="preserve"> Одлука о додјели станова овим лицима и на основу чега и које процедуре је </w:t>
      </w:r>
      <w:r w:rsidRPr="00D52C9B">
        <w:rPr>
          <w:rFonts w:ascii="Times New Roman" w:hAnsi="Times New Roman" w:cs="Times New Roman"/>
          <w:sz w:val="32"/>
          <w:szCs w:val="32"/>
        </w:rPr>
        <w:lastRenderedPageBreak/>
        <w:t>бивши предсједник Општине Вука Голубовић</w:t>
      </w:r>
      <w:r w:rsidR="0027176B">
        <w:rPr>
          <w:rFonts w:ascii="Times New Roman" w:hAnsi="Times New Roman" w:cs="Times New Roman"/>
          <w:sz w:val="32"/>
          <w:szCs w:val="32"/>
          <w:lang w:val="sr-Cyrl-CS"/>
        </w:rPr>
        <w:t>,</w:t>
      </w:r>
      <w:r w:rsidRPr="00D52C9B">
        <w:rPr>
          <w:rFonts w:ascii="Times New Roman" w:hAnsi="Times New Roman" w:cs="Times New Roman"/>
          <w:sz w:val="32"/>
          <w:szCs w:val="32"/>
        </w:rPr>
        <w:t xml:space="preserve"> одредио баш ова лица за додјелу станова, када знамо да  већина има ријешено стамбено питање и да већина ради у органима гдје су лична примања велика.</w:t>
      </w:r>
    </w:p>
    <w:p w:rsidR="00EC02B4"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Захтјеви за рјешавање стамбених питања односе се на </w:t>
      </w:r>
      <w:r w:rsidRPr="00D52C9B">
        <w:rPr>
          <w:rFonts w:ascii="Times New Roman" w:hAnsi="Times New Roman" w:cs="Times New Roman"/>
          <w:b/>
          <w:sz w:val="32"/>
          <w:szCs w:val="32"/>
        </w:rPr>
        <w:t>11 запослених</w:t>
      </w:r>
      <w:r w:rsidRPr="00D52C9B">
        <w:rPr>
          <w:rFonts w:ascii="Times New Roman" w:hAnsi="Times New Roman" w:cs="Times New Roman"/>
          <w:sz w:val="32"/>
          <w:szCs w:val="32"/>
        </w:rPr>
        <w:t xml:space="preserve"> у органима државне управе, области просвјете, здравства и органима локалне самоуправе и која због професионалног и стручног ангажмана представљају неопходан кадар за функционсање релевантних служби у овој општини. Ако су станови додијељени запосленим лицима поставља</w:t>
      </w:r>
      <w:r w:rsidR="00CD5834" w:rsidRPr="00D52C9B">
        <w:rPr>
          <w:rFonts w:ascii="Times New Roman" w:hAnsi="Times New Roman" w:cs="Times New Roman"/>
          <w:sz w:val="32"/>
          <w:szCs w:val="32"/>
        </w:rPr>
        <w:t xml:space="preserve"> се</w:t>
      </w:r>
      <w:r w:rsidRPr="00D52C9B">
        <w:rPr>
          <w:rFonts w:ascii="Times New Roman" w:hAnsi="Times New Roman" w:cs="Times New Roman"/>
          <w:sz w:val="32"/>
          <w:szCs w:val="32"/>
        </w:rPr>
        <w:t xml:space="preserve"> питање</w:t>
      </w:r>
      <w:r w:rsidR="00CD5834" w:rsidRPr="00D52C9B">
        <w:rPr>
          <w:rFonts w:ascii="Times New Roman" w:hAnsi="Times New Roman" w:cs="Times New Roman"/>
          <w:sz w:val="32"/>
          <w:szCs w:val="32"/>
        </w:rPr>
        <w:t>,</w:t>
      </w:r>
      <w:r w:rsidRPr="00D52C9B">
        <w:rPr>
          <w:rFonts w:ascii="Times New Roman" w:hAnsi="Times New Roman" w:cs="Times New Roman"/>
          <w:sz w:val="32"/>
          <w:szCs w:val="32"/>
        </w:rPr>
        <w:t xml:space="preserve"> зашто је Владин стан припао пензион</w:t>
      </w:r>
      <w:r w:rsidR="00CD5834" w:rsidRPr="00D52C9B">
        <w:rPr>
          <w:rFonts w:ascii="Times New Roman" w:hAnsi="Times New Roman" w:cs="Times New Roman"/>
          <w:sz w:val="32"/>
          <w:szCs w:val="32"/>
        </w:rPr>
        <w:t>еру, као и појединим лицима која</w:t>
      </w:r>
      <w:r w:rsidRPr="00D52C9B">
        <w:rPr>
          <w:rFonts w:ascii="Times New Roman" w:hAnsi="Times New Roman" w:cs="Times New Roman"/>
          <w:sz w:val="32"/>
          <w:szCs w:val="32"/>
        </w:rPr>
        <w:t xml:space="preserve"> не представљају неопходан кадар за функциониса</w:t>
      </w:r>
      <w:r w:rsidR="00CD5834" w:rsidRPr="00D52C9B">
        <w:rPr>
          <w:rFonts w:ascii="Times New Roman" w:hAnsi="Times New Roman" w:cs="Times New Roman"/>
          <w:sz w:val="32"/>
          <w:szCs w:val="32"/>
        </w:rPr>
        <w:t>ње релевантних служби у Општини?</w:t>
      </w:r>
      <w:r w:rsidRPr="00D52C9B">
        <w:rPr>
          <w:rFonts w:ascii="Times New Roman" w:hAnsi="Times New Roman" w:cs="Times New Roman"/>
          <w:sz w:val="32"/>
          <w:szCs w:val="32"/>
        </w:rPr>
        <w:t xml:space="preserve"> Као што смо и навели Влада додјељује станове у закуп на неодређено вријеме са правом куповине по повољним условима. </w:t>
      </w:r>
    </w:p>
    <w:p w:rsidR="00A13D29" w:rsidRPr="00DC0B29" w:rsidRDefault="00A13D29" w:rsidP="00DC0B29">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Да су услови за куповину и више него повољни говори нам и податак лица које је овај стан купило, а што можемо закључити из нотарског записа у којем се констатује да је реална цијена стана од 63 м2 40.950,00 € и која се по разним основама (радни стаж, старост објекта) умањује за 32.760,00 €, затим по основу једнократ</w:t>
      </w:r>
      <w:r w:rsidR="008C79CA">
        <w:rPr>
          <w:rFonts w:ascii="Times New Roman" w:hAnsi="Times New Roman" w:cs="Times New Roman"/>
          <w:sz w:val="32"/>
          <w:szCs w:val="32"/>
        </w:rPr>
        <w:t>не уплате умањује се вриједност</w:t>
      </w:r>
      <w:r w:rsidRPr="00D52C9B">
        <w:rPr>
          <w:rFonts w:ascii="Times New Roman" w:hAnsi="Times New Roman" w:cs="Times New Roman"/>
          <w:sz w:val="32"/>
          <w:szCs w:val="32"/>
        </w:rPr>
        <w:t xml:space="preserve"> 15%, те на крају купопродајна цијена оваквог стана је 6.961,00 €</w:t>
      </w:r>
      <w:r w:rsidR="005F0B66">
        <w:rPr>
          <w:rFonts w:ascii="Times New Roman" w:hAnsi="Times New Roman" w:cs="Times New Roman"/>
          <w:sz w:val="32"/>
          <w:szCs w:val="32"/>
          <w:lang w:val="sr-Cyrl-CS"/>
        </w:rPr>
        <w:t>.</w:t>
      </w:r>
      <w:r w:rsidRPr="00D52C9B">
        <w:rPr>
          <w:rFonts w:ascii="Times New Roman" w:hAnsi="Times New Roman" w:cs="Times New Roman"/>
          <w:sz w:val="32"/>
          <w:szCs w:val="32"/>
        </w:rPr>
        <w:t xml:space="preserve"> </w:t>
      </w:r>
    </w:p>
    <w:p w:rsidR="00A13D29" w:rsidRPr="00E50ACB" w:rsidRDefault="00A13D29" w:rsidP="00A13D29">
      <w:pPr>
        <w:pStyle w:val="NoSpacing"/>
        <w:jc w:val="both"/>
        <w:rPr>
          <w:rFonts w:ascii="Times New Roman" w:hAnsi="Times New Roman" w:cs="Times New Roman"/>
          <w:sz w:val="32"/>
          <w:szCs w:val="32"/>
          <w:lang w:val="sr-Cyrl-CS"/>
        </w:rPr>
      </w:pPr>
      <w:r w:rsidRPr="00D52C9B">
        <w:rPr>
          <w:rFonts w:ascii="Times New Roman" w:hAnsi="Times New Roman" w:cs="Times New Roman"/>
          <w:sz w:val="32"/>
          <w:szCs w:val="32"/>
        </w:rPr>
        <w:tab/>
        <w:t>Одлуку о ослобађању плаћања накнаде за комунално опремање грађевинског земљишта доноси бивши предсједник Вука Голубовић бр. 0</w:t>
      </w:r>
      <w:r w:rsidR="00EC02B4" w:rsidRPr="00D52C9B">
        <w:rPr>
          <w:rFonts w:ascii="Times New Roman" w:hAnsi="Times New Roman" w:cs="Times New Roman"/>
          <w:sz w:val="32"/>
          <w:szCs w:val="32"/>
        </w:rPr>
        <w:t>1-031-174 од 07.10.2009. године. О</w:t>
      </w:r>
      <w:r w:rsidRPr="00D52C9B">
        <w:rPr>
          <w:rFonts w:ascii="Times New Roman" w:hAnsi="Times New Roman" w:cs="Times New Roman"/>
          <w:sz w:val="32"/>
          <w:szCs w:val="32"/>
        </w:rPr>
        <w:t xml:space="preserve">вом Одлуком ЦФССИ ослобађа се плаћања за комунално опремање грађевинског земљишта за изградњу станова солидарности, стамбени објекат Парк 7 ламеле Б и Ц, површине 6.101,50 м2, на Кат. парцели бр. 1369/5 КО Беране у захвату ДУП-а Парк. Накнада за комунално опремање износи 76.268,75 €. Комисија сматра да је Општина Беране за уступљено земљиште са темељима зграде, ослобађањем од плаћања накнаде за комунално опремање земљишта од ЦФССИ требала да добије најмање 10 станова у свом власништу. </w:t>
      </w:r>
      <w:r w:rsidR="00E50ACB">
        <w:rPr>
          <w:rFonts w:ascii="Times New Roman" w:hAnsi="Times New Roman" w:cs="Times New Roman"/>
          <w:sz w:val="32"/>
          <w:szCs w:val="32"/>
          <w:lang w:val="sr-Cyrl-CS"/>
        </w:rPr>
        <w:t>Из овог разлога Комисија се више пута обратила ЦФССИ да нам одговори да ли је Општина добила станове у свом власништву</w:t>
      </w:r>
      <w:r w:rsidR="0045232E">
        <w:rPr>
          <w:rFonts w:ascii="Times New Roman" w:hAnsi="Times New Roman" w:cs="Times New Roman"/>
          <w:sz w:val="32"/>
          <w:szCs w:val="32"/>
          <w:lang w:val="sr-Cyrl-CS"/>
        </w:rPr>
        <w:t xml:space="preserve"> у замјену за земљиште и темеље, али од ЦФССИ одговор Комисија није добила.</w:t>
      </w:r>
    </w:p>
    <w:p w:rsidR="00A13D29" w:rsidRPr="0090174C" w:rsidRDefault="00A13D29" w:rsidP="00A13D29">
      <w:pPr>
        <w:pStyle w:val="NoSpacing"/>
        <w:jc w:val="both"/>
        <w:rPr>
          <w:rFonts w:ascii="Times New Roman" w:hAnsi="Times New Roman" w:cs="Times New Roman"/>
          <w:sz w:val="32"/>
          <w:szCs w:val="32"/>
          <w:lang w:val="sr-Cyrl-CS"/>
        </w:rPr>
      </w:pPr>
      <w:r w:rsidRPr="00D52C9B">
        <w:rPr>
          <w:rFonts w:ascii="Times New Roman" w:hAnsi="Times New Roman" w:cs="Times New Roman"/>
          <w:sz w:val="32"/>
          <w:szCs w:val="32"/>
        </w:rPr>
        <w:lastRenderedPageBreak/>
        <w:tab/>
        <w:t>Скупштина општине Беране доноси Одлуку о финансијском учешћу Општине Беране о рјешавању стамбених питања бр. 02-030-303 од 25.11.2011. године, и Одлуку и измјенама и допунама Одлуке о финансијском учешћу Општине Беране о рјешавању стамбених питања бр. 02.-030-79 од 06.04.2012. године. По овој Одлуци за рјешавање стамбених кадровских потреба куповином станова под повољним условима код ЦФССИ Општина Беране учествује са 167,00 € по метру квадратном за лица из Одлуке о рјешавању стамбених кадровских потреба куповином станова под повољним условима бр. 01-031-1952 од 05.04.2010. године, и Одлуке и измјени и допуни те одлуке бр. 01-031-2125 од 11.11.2010. године и то за: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Радивоје Мердовић</w:t>
      </w:r>
      <w:r w:rsidRPr="00D52C9B">
        <w:rPr>
          <w:rFonts w:ascii="Times New Roman" w:hAnsi="Times New Roman" w:cs="Times New Roman"/>
          <w:sz w:val="32"/>
          <w:szCs w:val="32"/>
        </w:rPr>
        <w:t>, потпредсједник Општине Беране;</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Јелена Рмуш</w:t>
      </w:r>
      <w:r w:rsidRPr="00D52C9B">
        <w:rPr>
          <w:rFonts w:ascii="Times New Roman" w:hAnsi="Times New Roman" w:cs="Times New Roman"/>
          <w:sz w:val="32"/>
          <w:szCs w:val="32"/>
        </w:rPr>
        <w:t>, потпредсједник Општине Беране;</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Дубравка Јованчевић</w:t>
      </w:r>
      <w:r w:rsidRPr="00D52C9B">
        <w:rPr>
          <w:rFonts w:ascii="Times New Roman" w:hAnsi="Times New Roman" w:cs="Times New Roman"/>
          <w:sz w:val="32"/>
          <w:szCs w:val="32"/>
        </w:rPr>
        <w:t>, савјетник секретара  Скупштине Општине Беране;</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Сабахета Цикотић</w:t>
      </w:r>
      <w:r w:rsidRPr="00D52C9B">
        <w:rPr>
          <w:rFonts w:ascii="Times New Roman" w:hAnsi="Times New Roman" w:cs="Times New Roman"/>
          <w:sz w:val="32"/>
          <w:szCs w:val="32"/>
        </w:rPr>
        <w:t>, секретар Секретаријата за општу управу и друштвене дјелатности;</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Драгана Делевић</w:t>
      </w:r>
      <w:r w:rsidRPr="00D52C9B">
        <w:rPr>
          <w:rFonts w:ascii="Times New Roman" w:hAnsi="Times New Roman" w:cs="Times New Roman"/>
          <w:sz w:val="32"/>
          <w:szCs w:val="32"/>
        </w:rPr>
        <w:t>, секретар Секретаријата за финансије, развој и саобраћај;</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Сања Милошевић</w:t>
      </w:r>
      <w:r w:rsidRPr="00D52C9B">
        <w:rPr>
          <w:rFonts w:ascii="Times New Roman" w:hAnsi="Times New Roman" w:cs="Times New Roman"/>
          <w:sz w:val="32"/>
          <w:szCs w:val="32"/>
        </w:rPr>
        <w:t>, директор Управе локалниј јавних прихода;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Милорад Грачанин</w:t>
      </w:r>
      <w:r w:rsidRPr="00D52C9B">
        <w:rPr>
          <w:rFonts w:ascii="Times New Roman" w:hAnsi="Times New Roman" w:cs="Times New Roman"/>
          <w:sz w:val="32"/>
          <w:szCs w:val="32"/>
        </w:rPr>
        <w:t>, геометар у Агенцији за инвестиције и изградњу Берана;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Бранкица Томчић</w:t>
      </w:r>
      <w:r w:rsidRPr="00D52C9B">
        <w:rPr>
          <w:rFonts w:ascii="Times New Roman" w:hAnsi="Times New Roman" w:cs="Times New Roman"/>
          <w:sz w:val="32"/>
          <w:szCs w:val="32"/>
        </w:rPr>
        <w:t>, савјетник предсједника Општине;</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Др</w:t>
      </w:r>
      <w:r w:rsidRPr="00D52C9B">
        <w:rPr>
          <w:rFonts w:ascii="Times New Roman" w:hAnsi="Times New Roman" w:cs="Times New Roman"/>
          <w:b/>
          <w:sz w:val="32"/>
          <w:szCs w:val="32"/>
        </w:rPr>
        <w:t xml:space="preserve"> Мирсад Маркишић</w:t>
      </w:r>
      <w:r w:rsidRPr="00D52C9B">
        <w:rPr>
          <w:rFonts w:ascii="Times New Roman" w:hAnsi="Times New Roman" w:cs="Times New Roman"/>
          <w:sz w:val="32"/>
          <w:szCs w:val="32"/>
        </w:rPr>
        <w:t>, спец. анестезиолог;</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Др</w:t>
      </w:r>
      <w:r w:rsidRPr="00D52C9B">
        <w:rPr>
          <w:rFonts w:ascii="Times New Roman" w:hAnsi="Times New Roman" w:cs="Times New Roman"/>
          <w:b/>
          <w:sz w:val="32"/>
          <w:szCs w:val="32"/>
        </w:rPr>
        <w:t xml:space="preserve"> Никодин Раденовић</w:t>
      </w:r>
      <w:r w:rsidRPr="00D52C9B">
        <w:rPr>
          <w:rFonts w:ascii="Times New Roman" w:hAnsi="Times New Roman" w:cs="Times New Roman"/>
          <w:sz w:val="32"/>
          <w:szCs w:val="32"/>
        </w:rPr>
        <w:t>, специјализант интерне медицине;</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 xml:space="preserve">Др </w:t>
      </w:r>
      <w:r w:rsidRPr="00D52C9B">
        <w:rPr>
          <w:rFonts w:ascii="Times New Roman" w:hAnsi="Times New Roman" w:cs="Times New Roman"/>
          <w:b/>
          <w:sz w:val="32"/>
          <w:szCs w:val="32"/>
        </w:rPr>
        <w:t>Весна Пауновић</w:t>
      </w:r>
      <w:r w:rsidRPr="00D52C9B">
        <w:rPr>
          <w:rFonts w:ascii="Times New Roman" w:hAnsi="Times New Roman" w:cs="Times New Roman"/>
          <w:sz w:val="32"/>
          <w:szCs w:val="32"/>
        </w:rPr>
        <w:t>, спец. реуматолог;</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 xml:space="preserve">Др </w:t>
      </w:r>
      <w:r w:rsidRPr="00D52C9B">
        <w:rPr>
          <w:rFonts w:ascii="Times New Roman" w:hAnsi="Times New Roman" w:cs="Times New Roman"/>
          <w:b/>
          <w:sz w:val="32"/>
          <w:szCs w:val="32"/>
        </w:rPr>
        <w:t>Ленка Радуновић</w:t>
      </w:r>
      <w:r w:rsidRPr="00D52C9B">
        <w:rPr>
          <w:rFonts w:ascii="Times New Roman" w:hAnsi="Times New Roman" w:cs="Times New Roman"/>
          <w:sz w:val="32"/>
          <w:szCs w:val="32"/>
        </w:rPr>
        <w:t>, спец. опште медицине;</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 xml:space="preserve">Др </w:t>
      </w:r>
      <w:r w:rsidRPr="00D52C9B">
        <w:rPr>
          <w:rFonts w:ascii="Times New Roman" w:hAnsi="Times New Roman" w:cs="Times New Roman"/>
          <w:b/>
          <w:sz w:val="32"/>
          <w:szCs w:val="32"/>
        </w:rPr>
        <w:t>Андријана Радованић</w:t>
      </w:r>
      <w:r w:rsidRPr="00D52C9B">
        <w:rPr>
          <w:rFonts w:ascii="Times New Roman" w:hAnsi="Times New Roman" w:cs="Times New Roman"/>
          <w:sz w:val="32"/>
          <w:szCs w:val="32"/>
        </w:rPr>
        <w:t>, спец. оториноларинголог;</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 xml:space="preserve">Др </w:t>
      </w:r>
      <w:r w:rsidRPr="00D52C9B">
        <w:rPr>
          <w:rFonts w:ascii="Times New Roman" w:hAnsi="Times New Roman" w:cs="Times New Roman"/>
          <w:b/>
          <w:sz w:val="32"/>
          <w:szCs w:val="32"/>
        </w:rPr>
        <w:t>Мердин Маркишић</w:t>
      </w:r>
      <w:r w:rsidRPr="00D52C9B">
        <w:rPr>
          <w:rFonts w:ascii="Times New Roman" w:hAnsi="Times New Roman" w:cs="Times New Roman"/>
          <w:sz w:val="32"/>
          <w:szCs w:val="32"/>
        </w:rPr>
        <w:t>, спец. неуеролог;</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 xml:space="preserve">Др </w:t>
      </w:r>
      <w:r w:rsidRPr="00D52C9B">
        <w:rPr>
          <w:rFonts w:ascii="Times New Roman" w:hAnsi="Times New Roman" w:cs="Times New Roman"/>
          <w:b/>
          <w:sz w:val="32"/>
          <w:szCs w:val="32"/>
        </w:rPr>
        <w:t>Вања Стојановић</w:t>
      </w:r>
      <w:r w:rsidRPr="00D52C9B">
        <w:rPr>
          <w:rFonts w:ascii="Times New Roman" w:hAnsi="Times New Roman" w:cs="Times New Roman"/>
          <w:sz w:val="32"/>
          <w:szCs w:val="32"/>
        </w:rPr>
        <w:t>, спец. биохемичар;</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 xml:space="preserve">Др </w:t>
      </w:r>
      <w:r w:rsidRPr="00D52C9B">
        <w:rPr>
          <w:rFonts w:ascii="Times New Roman" w:hAnsi="Times New Roman" w:cs="Times New Roman"/>
          <w:b/>
          <w:sz w:val="32"/>
          <w:szCs w:val="32"/>
        </w:rPr>
        <w:t>Спасенија Ђукић</w:t>
      </w:r>
      <w:r w:rsidRPr="00D52C9B">
        <w:rPr>
          <w:rFonts w:ascii="Times New Roman" w:hAnsi="Times New Roman" w:cs="Times New Roman"/>
          <w:sz w:val="32"/>
          <w:szCs w:val="32"/>
        </w:rPr>
        <w:t>, спец. пнеумофизиолог;</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Лидија Микетић</w:t>
      </w:r>
      <w:r w:rsidRPr="00D52C9B">
        <w:rPr>
          <w:rFonts w:ascii="Times New Roman" w:hAnsi="Times New Roman" w:cs="Times New Roman"/>
          <w:sz w:val="32"/>
          <w:szCs w:val="32"/>
        </w:rPr>
        <w:t>, дипл. фармацеут;</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Ново Вељић</w:t>
      </w:r>
      <w:r w:rsidRPr="00D52C9B">
        <w:rPr>
          <w:rFonts w:ascii="Times New Roman" w:hAnsi="Times New Roman" w:cs="Times New Roman"/>
          <w:sz w:val="32"/>
          <w:szCs w:val="32"/>
        </w:rPr>
        <w:t>, начелник Управе полиције;</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Драган Дедовић</w:t>
      </w:r>
      <w:r w:rsidRPr="00D52C9B">
        <w:rPr>
          <w:rFonts w:ascii="Times New Roman" w:hAnsi="Times New Roman" w:cs="Times New Roman"/>
          <w:sz w:val="32"/>
          <w:szCs w:val="32"/>
        </w:rPr>
        <w:t>, дописник Радија Црне Горе;</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b/>
          <w:sz w:val="32"/>
          <w:szCs w:val="32"/>
        </w:rPr>
        <w:t>Марина Вујадиновић</w:t>
      </w:r>
      <w:r w:rsidRPr="00D52C9B">
        <w:rPr>
          <w:rFonts w:ascii="Times New Roman" w:hAnsi="Times New Roman" w:cs="Times New Roman"/>
          <w:sz w:val="32"/>
          <w:szCs w:val="32"/>
        </w:rPr>
        <w:t>, просветни радник.</w:t>
      </w:r>
    </w:p>
    <w:p w:rsidR="00A13D29" w:rsidRDefault="00A13D29" w:rsidP="00A13D29">
      <w:pPr>
        <w:pStyle w:val="NoSpacing"/>
        <w:jc w:val="both"/>
        <w:rPr>
          <w:rFonts w:ascii="Times New Roman" w:hAnsi="Times New Roman" w:cs="Times New Roman"/>
          <w:sz w:val="32"/>
          <w:szCs w:val="32"/>
          <w:lang w:val="sr-Cyrl-CS"/>
        </w:rPr>
      </w:pPr>
      <w:r w:rsidRPr="00D52C9B">
        <w:rPr>
          <w:rFonts w:ascii="Times New Roman" w:hAnsi="Times New Roman" w:cs="Times New Roman"/>
          <w:sz w:val="32"/>
          <w:szCs w:val="32"/>
        </w:rPr>
        <w:lastRenderedPageBreak/>
        <w:t xml:space="preserve"> </w:t>
      </w:r>
    </w:p>
    <w:p w:rsidR="00B32E86" w:rsidRPr="00B32E86" w:rsidRDefault="00B32E86" w:rsidP="00A13D29">
      <w:pPr>
        <w:pStyle w:val="NoSpacing"/>
        <w:jc w:val="both"/>
        <w:rPr>
          <w:rFonts w:ascii="Times New Roman" w:hAnsi="Times New Roman" w:cs="Times New Roman"/>
          <w:sz w:val="32"/>
          <w:szCs w:val="32"/>
          <w:lang w:val="sr-Cyrl-CS"/>
        </w:rPr>
      </w:pPr>
    </w:p>
    <w:p w:rsidR="00A13D29" w:rsidRPr="006E7903" w:rsidRDefault="00A13D29" w:rsidP="00A13D29">
      <w:pPr>
        <w:pStyle w:val="NoSpacing"/>
        <w:jc w:val="center"/>
        <w:rPr>
          <w:rFonts w:ascii="Times New Roman" w:hAnsi="Times New Roman" w:cs="Times New Roman"/>
          <w:b/>
          <w:sz w:val="32"/>
          <w:szCs w:val="32"/>
        </w:rPr>
      </w:pPr>
      <w:r w:rsidRPr="006E7903">
        <w:rPr>
          <w:rFonts w:ascii="Times New Roman" w:hAnsi="Times New Roman" w:cs="Times New Roman"/>
          <w:b/>
          <w:sz w:val="32"/>
          <w:szCs w:val="32"/>
        </w:rPr>
        <w:t>Одлука о рјешавању кадровских стамбених потреба</w:t>
      </w:r>
    </w:p>
    <w:p w:rsidR="00A13D29" w:rsidRPr="00D52C9B" w:rsidRDefault="00A13D29" w:rsidP="00A13D29">
      <w:pPr>
        <w:pStyle w:val="NoSpacing"/>
        <w:rPr>
          <w:rFonts w:ascii="Times New Roman" w:hAnsi="Times New Roman" w:cs="Times New Roman"/>
          <w:sz w:val="32"/>
          <w:szCs w:val="32"/>
        </w:rPr>
      </w:pPr>
    </w:p>
    <w:p w:rsidR="00EC02B4"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Бивши предсједник општине Беране, господин Вука Голубовић позивајући се на одредбе члана 57 став 1 тачка 11 Закона о локалној самоуправи и члана 61 Закона о етажној својини</w:t>
      </w:r>
      <w:r w:rsidR="0027176B">
        <w:rPr>
          <w:rFonts w:ascii="Times New Roman" w:hAnsi="Times New Roman" w:cs="Times New Roman"/>
          <w:sz w:val="32"/>
          <w:szCs w:val="32"/>
          <w:lang w:val="sr-Cyrl-CS"/>
        </w:rPr>
        <w:t>,</w:t>
      </w:r>
      <w:r w:rsidRPr="00D52C9B">
        <w:rPr>
          <w:rFonts w:ascii="Times New Roman" w:hAnsi="Times New Roman" w:cs="Times New Roman"/>
          <w:sz w:val="32"/>
          <w:szCs w:val="32"/>
        </w:rPr>
        <w:t xml:space="preserve"> дана 02.07.2009. године, донио је Одлуку о рјешавању стамбених кадровскух потреба. Назначеном Одлуком уређен је начин и поступак рјешавања стамбених потреба лица чији је рад од посебног значаја за општину Беране. Одлука је заведена под архивским бројем 01-031-1103 Општина Беране од 02.07.2009. године, и нигдје није објављена, тј. није објављена у Службеном листу. Комисије за преиспитивање законитости поступка расподјеле кадровских станова и станова за службенике и намјештенике сматра да је ова </w:t>
      </w:r>
      <w:r w:rsidR="0027176B">
        <w:rPr>
          <w:rFonts w:ascii="Times New Roman" w:hAnsi="Times New Roman" w:cs="Times New Roman"/>
          <w:sz w:val="32"/>
          <w:szCs w:val="32"/>
          <w:lang w:val="sr-Cyrl-CS"/>
        </w:rPr>
        <w:t>о</w:t>
      </w:r>
      <w:r w:rsidRPr="00D52C9B">
        <w:rPr>
          <w:rFonts w:ascii="Times New Roman" w:hAnsi="Times New Roman" w:cs="Times New Roman"/>
          <w:sz w:val="32"/>
          <w:szCs w:val="32"/>
        </w:rPr>
        <w:t>длука незаконита из с</w:t>
      </w:r>
      <w:r w:rsidR="00EC02B4" w:rsidRPr="00D52C9B">
        <w:rPr>
          <w:rFonts w:ascii="Times New Roman" w:hAnsi="Times New Roman" w:cs="Times New Roman"/>
          <w:sz w:val="32"/>
          <w:szCs w:val="32"/>
        </w:rPr>
        <w:t xml:space="preserve">ледећих разлога: </w:t>
      </w:r>
      <w:r w:rsidR="0027176B">
        <w:rPr>
          <w:rFonts w:ascii="Times New Roman" w:hAnsi="Times New Roman" w:cs="Times New Roman"/>
          <w:sz w:val="32"/>
          <w:szCs w:val="32"/>
          <w:lang w:val="sr-Cyrl-CS"/>
        </w:rPr>
        <w:t>о</w:t>
      </w:r>
      <w:r w:rsidR="00EC02B4" w:rsidRPr="00D52C9B">
        <w:rPr>
          <w:rFonts w:ascii="Times New Roman" w:hAnsi="Times New Roman" w:cs="Times New Roman"/>
          <w:sz w:val="32"/>
          <w:szCs w:val="32"/>
        </w:rPr>
        <w:t>длука је донес</w:t>
      </w:r>
      <w:r w:rsidRPr="00D52C9B">
        <w:rPr>
          <w:rFonts w:ascii="Times New Roman" w:hAnsi="Times New Roman" w:cs="Times New Roman"/>
          <w:sz w:val="32"/>
          <w:szCs w:val="32"/>
        </w:rPr>
        <w:t>ена од стране неовлашћеног лица, представља општи правни акт за чије доношење је надлежна Скупштина Општине, а не предсједник Општине, одредбе члана 57 став 1 тачка 11 Закона о локалној самоуправи не могу представљати правни однос за доношење ове Одлуке, јер се том одредбом дају овлашћења предсједнику Општине да доноси акте из своје надлежности и акте о извршавању повјерених и пренешених послова.</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Одредбе члана 61 Закона о етажној својини такођ</w:t>
      </w:r>
      <w:r w:rsidR="0027176B">
        <w:rPr>
          <w:rFonts w:ascii="Times New Roman" w:hAnsi="Times New Roman" w:cs="Times New Roman"/>
          <w:sz w:val="32"/>
          <w:szCs w:val="32"/>
        </w:rPr>
        <w:t>е не могу бити основ за доношењ</w:t>
      </w:r>
      <w:r w:rsidR="0027176B">
        <w:rPr>
          <w:rFonts w:ascii="Times New Roman" w:hAnsi="Times New Roman" w:cs="Times New Roman"/>
          <w:sz w:val="32"/>
          <w:szCs w:val="32"/>
          <w:lang w:val="sr-Cyrl-CS"/>
        </w:rPr>
        <w:t>е</w:t>
      </w:r>
      <w:r w:rsidRPr="00D52C9B">
        <w:rPr>
          <w:rFonts w:ascii="Times New Roman" w:hAnsi="Times New Roman" w:cs="Times New Roman"/>
          <w:sz w:val="32"/>
          <w:szCs w:val="32"/>
        </w:rPr>
        <w:t xml:space="preserve"> ове Одлуке, јер се тим одредбама дају овлашћења привредним друштвима и другим правним лицима да у складу са својим општим актом могу решавати стамбена питања под одређеним повољним условима. Чланм 58 Закона о локалној самоуправи прописано је да предсједник Општине привремено доноси акте из надлежности Скупштине, уколико Скупштина није у могућности да се састане или је из других разлога онемогућен њен рад. Предсједник је дужан да акт из става 1 овог члана поднесе на потврду Скупштини на првој наредној сједници. Међутим бивши предсједник општине Беране Вука Голубовић, Одлуку као општи акт не темељи на одредбама члана 58 Закона о локалној самоуправи, јер за тако нешто н</w:t>
      </w:r>
      <w:r w:rsidR="001D1C37">
        <w:rPr>
          <w:rFonts w:ascii="Times New Roman" w:hAnsi="Times New Roman" w:cs="Times New Roman"/>
          <w:sz w:val="32"/>
          <w:szCs w:val="32"/>
        </w:rPr>
        <w:t>ису ни постојали услови, а доне</w:t>
      </w:r>
      <w:r w:rsidR="001D1C37">
        <w:rPr>
          <w:rFonts w:ascii="Times New Roman" w:hAnsi="Times New Roman" w:cs="Times New Roman"/>
          <w:sz w:val="32"/>
          <w:szCs w:val="32"/>
          <w:lang w:val="sr-Cyrl-CS"/>
        </w:rPr>
        <w:t>с</w:t>
      </w:r>
      <w:r w:rsidRPr="00D52C9B">
        <w:rPr>
          <w:rFonts w:ascii="Times New Roman" w:hAnsi="Times New Roman" w:cs="Times New Roman"/>
          <w:sz w:val="32"/>
          <w:szCs w:val="32"/>
        </w:rPr>
        <w:t xml:space="preserve">ену Одлуку </w:t>
      </w:r>
      <w:r w:rsidRPr="00D52C9B">
        <w:rPr>
          <w:rFonts w:ascii="Times New Roman" w:hAnsi="Times New Roman" w:cs="Times New Roman"/>
          <w:sz w:val="32"/>
          <w:szCs w:val="32"/>
        </w:rPr>
        <w:lastRenderedPageBreak/>
        <w:t>бивши предсједник Општине никад ни</w:t>
      </w:r>
      <w:r w:rsidR="001D1C37">
        <w:rPr>
          <w:rFonts w:ascii="Times New Roman" w:hAnsi="Times New Roman" w:cs="Times New Roman"/>
          <w:sz w:val="32"/>
          <w:szCs w:val="32"/>
        </w:rPr>
        <w:t>је доставио Скупштини на потврд</w:t>
      </w:r>
      <w:r w:rsidR="001D1C37">
        <w:rPr>
          <w:rFonts w:ascii="Times New Roman" w:hAnsi="Times New Roman" w:cs="Times New Roman"/>
          <w:sz w:val="32"/>
          <w:szCs w:val="32"/>
          <w:lang w:val="sr-Cyrl-CS"/>
        </w:rPr>
        <w:t>у</w:t>
      </w:r>
      <w:r w:rsidRPr="00D52C9B">
        <w:rPr>
          <w:rFonts w:ascii="Times New Roman" w:hAnsi="Times New Roman" w:cs="Times New Roman"/>
          <w:sz w:val="32"/>
          <w:szCs w:val="32"/>
        </w:rPr>
        <w:t>. Одлука о рјешавању стамбених кадровских потреба која је још увијек на правној снази и као незаконити општи правни акт произвел</w:t>
      </w:r>
      <w:r w:rsidR="00EC02B4" w:rsidRPr="00D52C9B">
        <w:rPr>
          <w:rFonts w:ascii="Times New Roman" w:hAnsi="Times New Roman" w:cs="Times New Roman"/>
          <w:sz w:val="32"/>
          <w:szCs w:val="32"/>
        </w:rPr>
        <w:t>а је правне последице на штету Буџ</w:t>
      </w:r>
      <w:r w:rsidRPr="00D52C9B">
        <w:rPr>
          <w:rFonts w:ascii="Times New Roman" w:hAnsi="Times New Roman" w:cs="Times New Roman"/>
          <w:sz w:val="32"/>
          <w:szCs w:val="32"/>
        </w:rPr>
        <w:t xml:space="preserve">ета Општине Беране и њених грађана. Злоупотребом службеног положаја бивши предсједник </w:t>
      </w:r>
      <w:r w:rsidR="0027176B">
        <w:rPr>
          <w:rFonts w:ascii="Times New Roman" w:hAnsi="Times New Roman" w:cs="Times New Roman"/>
          <w:sz w:val="32"/>
          <w:szCs w:val="32"/>
          <w:lang w:val="sr-Cyrl-CS"/>
        </w:rPr>
        <w:t>О</w:t>
      </w:r>
      <w:r w:rsidRPr="00D52C9B">
        <w:rPr>
          <w:rFonts w:ascii="Times New Roman" w:hAnsi="Times New Roman" w:cs="Times New Roman"/>
          <w:sz w:val="32"/>
          <w:szCs w:val="32"/>
        </w:rPr>
        <w:t>пштине Беране донио је на крајње незаконит начин Одлуку као општи акт, учинио га недоступним Скупштини и цјелокупној јавности, а затим у 2010. години, извршио примјену тог акта додјељујући станове локалним и држа</w:t>
      </w:r>
      <w:r w:rsidR="00EC02B4" w:rsidRPr="00D52C9B">
        <w:rPr>
          <w:rFonts w:ascii="Times New Roman" w:hAnsi="Times New Roman" w:cs="Times New Roman"/>
          <w:sz w:val="32"/>
          <w:szCs w:val="32"/>
        </w:rPr>
        <w:t>вним кадровима, чији је рад оцијењ</w:t>
      </w:r>
      <w:r w:rsidRPr="00D52C9B">
        <w:rPr>
          <w:rFonts w:ascii="Times New Roman" w:hAnsi="Times New Roman" w:cs="Times New Roman"/>
          <w:sz w:val="32"/>
          <w:szCs w:val="32"/>
        </w:rPr>
        <w:t xml:space="preserve">ен посебно значајним за општину Беране.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На основу члана 2 Одлуке о рјешавању стамбених кадровских потреба, стамбене кадровске потребе за општину Беране утврђује Комисија за рјешавање стамбених кадровсих потреба,  рјешењем о формирању комисије за утврђивање кадрова општине Беране бр. 01-031-1049 од 26.06.2009. године, која је радила у саставу:</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Веселин Чукић, предсједник;</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Бранкица Томчић, члан;</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Виолета Митровић, члан;</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Слободанка Малишић, члан;</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Драгана Вулевић, члан.</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На захтјев члана Комисије Бранкице Томчић бр.01-031-1949 од 08.02.2009. године, којим тражи изузеће из Комисије с обзиром да је на листи утврђених кадрова за додјелу стана, именује се  Сања Булић, савјетник у Служби предсједника рјешењем бр.01-031-195 од 12.02.2010. године.</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Чланом 3 исте Одлуке прописан</w:t>
      </w:r>
      <w:r w:rsidR="00EC02B4" w:rsidRPr="00D52C9B">
        <w:rPr>
          <w:rFonts w:ascii="Times New Roman" w:hAnsi="Times New Roman" w:cs="Times New Roman"/>
          <w:sz w:val="32"/>
          <w:szCs w:val="32"/>
        </w:rPr>
        <w:t>о је да податке о стамбеним пот</w:t>
      </w:r>
      <w:r w:rsidRPr="00D52C9B">
        <w:rPr>
          <w:rFonts w:ascii="Times New Roman" w:hAnsi="Times New Roman" w:cs="Times New Roman"/>
          <w:sz w:val="32"/>
          <w:szCs w:val="32"/>
        </w:rPr>
        <w:t>р</w:t>
      </w:r>
      <w:r w:rsidR="00EC02B4" w:rsidRPr="00D52C9B">
        <w:rPr>
          <w:rFonts w:ascii="Times New Roman" w:hAnsi="Times New Roman" w:cs="Times New Roman"/>
          <w:sz w:val="32"/>
          <w:szCs w:val="32"/>
        </w:rPr>
        <w:t>е</w:t>
      </w:r>
      <w:r w:rsidRPr="00D52C9B">
        <w:rPr>
          <w:rFonts w:ascii="Times New Roman" w:hAnsi="Times New Roman" w:cs="Times New Roman"/>
          <w:sz w:val="32"/>
          <w:szCs w:val="32"/>
        </w:rPr>
        <w:t xml:space="preserve">бама Комисији достављају кадрови или их Комисија прибавља на други начин. Чланом 4 прописано је да Комисија доставља извјештај предсједнику Општине и предлаже начин рјешавања стамбених потреба. Напомињемо да је предсједник Комисије, господин Веселин Чукић на сједници Комисије за преиспитивање законитости поступка расподјеле кадровских станова и станова за службенике и намјештенике изјавио да се Комисија за рјешавање стамбених потреба кадрова само једном састала да би се </w:t>
      </w:r>
      <w:r w:rsidRPr="00D52C9B">
        <w:rPr>
          <w:rFonts w:ascii="Times New Roman" w:hAnsi="Times New Roman" w:cs="Times New Roman"/>
          <w:sz w:val="32"/>
          <w:szCs w:val="32"/>
        </w:rPr>
        <w:lastRenderedPageBreak/>
        <w:t>конституисала, те да никада после тога није имала нити једну сједницу, нити је одлучивала и доносила акте у форми одлука и рјешења, као што је прописано чланом 15 Одлуке о кадровима. О овој изјави господина Чукића постоји записник и аудио снимак.</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Познато је да је Одлуком Скупштине општине Беране бр. 02-030-303 од 25.11.2011.године, додијељено 19 кадровских станова, међутим Комисија је дошла до сазнања да стан у згради „Патк 7“ ламела Б, сутерен, стан бр.1 површине 63.01 м2</w:t>
      </w:r>
      <w:r w:rsidR="00ED717A">
        <w:rPr>
          <w:rFonts w:ascii="Times New Roman" w:hAnsi="Times New Roman" w:cs="Times New Roman"/>
          <w:sz w:val="32"/>
          <w:szCs w:val="32"/>
          <w:lang w:val="sr-Cyrl-CS"/>
        </w:rPr>
        <w:t>,</w:t>
      </w:r>
      <w:r w:rsidRPr="00D52C9B">
        <w:rPr>
          <w:rFonts w:ascii="Times New Roman" w:hAnsi="Times New Roman" w:cs="Times New Roman"/>
          <w:sz w:val="32"/>
          <w:szCs w:val="32"/>
        </w:rPr>
        <w:t xml:space="preserve"> није додијељен др Вањи Стојанови</w:t>
      </w:r>
      <w:r w:rsidR="0027176B">
        <w:rPr>
          <w:rFonts w:ascii="Times New Roman" w:hAnsi="Times New Roman" w:cs="Times New Roman"/>
          <w:sz w:val="32"/>
          <w:szCs w:val="32"/>
          <w:lang w:val="sr-Cyrl-CS"/>
        </w:rPr>
        <w:t>ћ</w:t>
      </w:r>
      <w:r w:rsidRPr="00D52C9B">
        <w:rPr>
          <w:rFonts w:ascii="Times New Roman" w:hAnsi="Times New Roman" w:cs="Times New Roman"/>
          <w:sz w:val="32"/>
          <w:szCs w:val="32"/>
        </w:rPr>
        <w:t>, спец. биохемичару која се налази у овој Одлуци, јер је одустала од стана, зашта постоје докази. Зато постављамо питање зашто није дошло до измјене Одлуке о финансијском учешћу општине Беране o рјешавању стамбених потреба у дијелу који се односи на поновни поступак расподјелe станa од којег је одустала Вања Стојановић</w:t>
      </w:r>
      <w:r w:rsidR="00EC02B4" w:rsidRPr="00D52C9B">
        <w:rPr>
          <w:rFonts w:ascii="Times New Roman" w:hAnsi="Times New Roman" w:cs="Times New Roman"/>
          <w:sz w:val="32"/>
          <w:szCs w:val="32"/>
        </w:rPr>
        <w:t>,</w:t>
      </w:r>
      <w:r w:rsidRPr="00D52C9B">
        <w:rPr>
          <w:rFonts w:ascii="Times New Roman" w:hAnsi="Times New Roman" w:cs="Times New Roman"/>
          <w:sz w:val="32"/>
          <w:szCs w:val="32"/>
        </w:rPr>
        <w:t xml:space="preserve"> јер је тај стан без спроведеног поступка додијељен другом лицу? </w:t>
      </w:r>
    </w:p>
    <w:p w:rsidR="00EC02B4"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Према Одлуци</w:t>
      </w:r>
      <w:r w:rsidR="00ED717A">
        <w:rPr>
          <w:rFonts w:ascii="Times New Roman" w:hAnsi="Times New Roman" w:cs="Times New Roman"/>
          <w:sz w:val="32"/>
          <w:szCs w:val="32"/>
          <w:lang w:val="sr-Cyrl-CS"/>
        </w:rPr>
        <w:t>,</w:t>
      </w:r>
      <w:r w:rsidRPr="00D52C9B">
        <w:rPr>
          <w:rFonts w:ascii="Times New Roman" w:hAnsi="Times New Roman" w:cs="Times New Roman"/>
          <w:sz w:val="32"/>
          <w:szCs w:val="32"/>
        </w:rPr>
        <w:t xml:space="preserve"> станови солидарности намијењени су лицима искључиво која живе и раде у општини Беране. Комисија за рјешавање стамбених кадровских потреба општине Беране шаље допис бр. 01-031-1244 од 28.07.2009. године, директору  ЈУ Дом здравља Андријевица Звонку Вуковићу у коме захтијева да се достави списак кадрова који би добили стан у Беранама. Стан је додијељен др Весни Пауновић спец. реуматологу у згради „Пакр 7“ ламела Ц, четврти спрат, стан бр.23, површине 73 м2, иако не ради у Беранама, што је супротно члан</w:t>
      </w:r>
      <w:r w:rsidR="00EC02B4" w:rsidRPr="00D52C9B">
        <w:rPr>
          <w:rFonts w:ascii="Times New Roman" w:hAnsi="Times New Roman" w:cs="Times New Roman"/>
          <w:sz w:val="32"/>
          <w:szCs w:val="32"/>
        </w:rPr>
        <w:t>у 9 Одлуке о рјешавању стамбених</w:t>
      </w:r>
      <w:r w:rsidRPr="00D52C9B">
        <w:rPr>
          <w:rFonts w:ascii="Times New Roman" w:hAnsi="Times New Roman" w:cs="Times New Roman"/>
          <w:sz w:val="32"/>
          <w:szCs w:val="32"/>
        </w:rPr>
        <w:t xml:space="preserve"> кадровских потреба бр.01-031-1103 од 02.07.2009. године, у коме се наводи право на рјешавање стамбених потреба има запослени општински кадар који нема адекватан стан, односно породичну зграду у својини. </w:t>
      </w:r>
    </w:p>
    <w:p w:rsidR="00A13D29" w:rsidRPr="00571F72" w:rsidRDefault="00A13D29" w:rsidP="00571F72">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Према тврдњи предсједника Kомисије за рјешавање стамбених кадровских потреба, господина Веселина Чукића</w:t>
      </w:r>
      <w:r w:rsidR="00ED717A">
        <w:rPr>
          <w:rFonts w:ascii="Times New Roman" w:hAnsi="Times New Roman" w:cs="Times New Roman"/>
          <w:sz w:val="32"/>
          <w:szCs w:val="32"/>
          <w:lang w:val="sr-Cyrl-CS"/>
        </w:rPr>
        <w:t>,</w:t>
      </w:r>
      <w:r w:rsidRPr="00D52C9B">
        <w:rPr>
          <w:rFonts w:ascii="Times New Roman" w:hAnsi="Times New Roman" w:cs="Times New Roman"/>
          <w:sz w:val="32"/>
          <w:szCs w:val="32"/>
        </w:rPr>
        <w:t xml:space="preserve"> не постоји нити један приложени документ од стране кадрова који су добили станове, којим би доказали да нису власници стана или породичне куће, нити су приложили листу непокретности од стране надлежног органа. Познато је да већина кадрова има већ ријешено стамбено питање и то поједини посједују више кућа и станова. Комисија је установила да су два лица којима су додијељени кадровски станови, </w:t>
      </w:r>
      <w:r w:rsidRPr="00D52C9B">
        <w:rPr>
          <w:rFonts w:ascii="Times New Roman" w:hAnsi="Times New Roman" w:cs="Times New Roman"/>
          <w:sz w:val="32"/>
          <w:szCs w:val="32"/>
        </w:rPr>
        <w:lastRenderedPageBreak/>
        <w:t>исте продали, иакo је чланом 5 Одлуке прописано да запослени који по основу кадровских потреба ријеши стамбено питање, дужан је да у општини Беране остане најмање 5 година, од дана рјешења кадровске стамбене потребе. Лица која су добила кадровске станове и која су продала, а уједно не живе у Беранама су Јелена Рмуш бивша потпредсједница Општине, као и Андријана Радованић др спец. оториноларинголог, за шта комисија посједује доказе тј. Уговоре о купопродаји стана. Без обзира што су станови продати, Општина и даље плаћа свој дио за који се обавезала, а об</w:t>
      </w:r>
      <w:r w:rsidR="00EC02B4" w:rsidRPr="00D52C9B">
        <w:rPr>
          <w:rFonts w:ascii="Times New Roman" w:hAnsi="Times New Roman" w:cs="Times New Roman"/>
          <w:sz w:val="32"/>
          <w:szCs w:val="32"/>
        </w:rPr>
        <w:t>ј</w:t>
      </w:r>
      <w:r w:rsidRPr="00D52C9B">
        <w:rPr>
          <w:rFonts w:ascii="Times New Roman" w:hAnsi="Times New Roman" w:cs="Times New Roman"/>
          <w:sz w:val="32"/>
          <w:szCs w:val="32"/>
        </w:rPr>
        <w:t>е власнице станова су имале зараду на продају истих.   Јелена Рмуш је продала стан по цијени од 47.000 €,  с тим што је ЦФССИ исплатила дио  од 28.975,50 €, док је остатак чиста зарада. Андријана Радованић  је продала стан по цијени од 27.000 €, с тим што је ЦФССИ исплатила дио од 20.836 €, а остатак од продаје је зарада.</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Одлуком о финансијском учешћу Општине Беране о рјешавању стамбених питања бр. 02</w:t>
      </w:r>
      <w:r w:rsidR="006A7A11">
        <w:rPr>
          <w:rFonts w:ascii="Times New Roman" w:hAnsi="Times New Roman" w:cs="Times New Roman"/>
          <w:sz w:val="32"/>
          <w:szCs w:val="32"/>
        </w:rPr>
        <w:t xml:space="preserve">-030-303 од 25.11.2011. године, и Одлуком о измјенама и допунама Одлуке о финансијском учешћу Општине Беране у рјешавању стамбених питања бр. 02-030-79 од 06.04.2012. године, </w:t>
      </w:r>
      <w:r w:rsidRPr="00D52C9B">
        <w:rPr>
          <w:rFonts w:ascii="Times New Roman" w:hAnsi="Times New Roman" w:cs="Times New Roman"/>
          <w:sz w:val="32"/>
          <w:szCs w:val="32"/>
        </w:rPr>
        <w:t>куповином станова код ЦФССИ по цијени од 552,00 € (пуна цијена) Општина Беране решава стамбена питања за сведећа лица:</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Чејовић Милан;</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Миловић Љубислав - Баћо;</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Решко Хадровић;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Трубљанин Нијаз и Албина;</w:t>
      </w:r>
    </w:p>
    <w:p w:rsidR="00A13D29" w:rsidRPr="00D52C9B" w:rsidRDefault="00A13D29" w:rsidP="00A13D29">
      <w:pPr>
        <w:pStyle w:val="NoSpacing"/>
        <w:ind w:left="720"/>
        <w:jc w:val="both"/>
        <w:rPr>
          <w:rFonts w:ascii="Times New Roman" w:hAnsi="Times New Roman" w:cs="Times New Roman"/>
          <w:sz w:val="32"/>
          <w:szCs w:val="32"/>
        </w:rPr>
      </w:pP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Истом Одлуком Општина Беране учествује са 167,00 € по м2 за рјешавање стамбених питања:</w:t>
      </w:r>
    </w:p>
    <w:p w:rsidR="00A13D29" w:rsidRPr="00D52C9B" w:rsidRDefault="00A13D29" w:rsidP="00A13D29">
      <w:pPr>
        <w:pStyle w:val="NoSpacing"/>
        <w:ind w:left="720"/>
        <w:jc w:val="both"/>
        <w:rPr>
          <w:rFonts w:ascii="Times New Roman" w:hAnsi="Times New Roman" w:cs="Times New Roman"/>
          <w:sz w:val="32"/>
          <w:szCs w:val="32"/>
        </w:rPr>
      </w:pP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Чукић Бисиљке и Данице;</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Чиловић Шекa, на име замјене за стан у згради „Морава“ који је страдао у пожару гдје ће Општина додатно финансирату ућешће- 30% од укупне вриједности стана.</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lastRenderedPageBreak/>
        <w:t xml:space="preserve">Дакле, по наведеној Одлуци Општина 4 стана купује по цијени од 552,00 €, 1 стан са 30% учешћа на цијену од 552,00 €, </w:t>
      </w:r>
      <w:r w:rsidR="00EC02B4" w:rsidRPr="00D52C9B">
        <w:rPr>
          <w:rFonts w:ascii="Times New Roman" w:hAnsi="Times New Roman" w:cs="Times New Roman"/>
          <w:sz w:val="32"/>
          <w:szCs w:val="32"/>
        </w:rPr>
        <w:t>а</w:t>
      </w:r>
      <w:r w:rsidRPr="00D52C9B">
        <w:rPr>
          <w:rFonts w:ascii="Times New Roman" w:hAnsi="Times New Roman" w:cs="Times New Roman"/>
          <w:sz w:val="32"/>
          <w:szCs w:val="32"/>
        </w:rPr>
        <w:t xml:space="preserve"> чињенично стање је другачије. Комисија је дошла до нотарског записа УЗЗ бр. 1248 и Уговора о куповини стамбених јединица за потребе Општине бр. 01-031-2647 од 11.10.2012. године. Уговор је закључен између ЦФССИ кога заступа Извршни директор Борис Михајловић и Општине Беране коју заступа предсједник Општине Вука Голубовић.</w:t>
      </w:r>
      <w:r w:rsidRPr="00D52C9B">
        <w:rPr>
          <w:rFonts w:ascii="Times New Roman" w:hAnsi="Times New Roman" w:cs="Times New Roman"/>
          <w:b/>
          <w:sz w:val="32"/>
          <w:szCs w:val="32"/>
        </w:rPr>
        <w:t xml:space="preserve"> </w:t>
      </w:r>
      <w:r w:rsidRPr="00D52C9B">
        <w:rPr>
          <w:rFonts w:ascii="Times New Roman" w:hAnsi="Times New Roman" w:cs="Times New Roman"/>
          <w:sz w:val="32"/>
          <w:szCs w:val="32"/>
        </w:rPr>
        <w:t>Предмет Уговора је куповина 4 стамбене јединице и уплата дијела продајне цијене за 1 стамбену јединицу, а на основу члана 3 става 1 алинеја 2 и члана 4 Одлуке о финансијском учешћу Општине Беране. Овај Уговора потврђује се код нотара 06.11.2012. године, УЗЗ бр. 1248/2012, уговор потврђују Борис Михајловић као продавац и Томчић Бранкица као купац по овлашћењу бр. 01-031-2747 од 06.11.2012. године. Међутим цијена станова у овом Уговору никако не може бити 552,0</w:t>
      </w:r>
      <w:r w:rsidR="00BD0F0A">
        <w:rPr>
          <w:rFonts w:ascii="Times New Roman" w:hAnsi="Times New Roman" w:cs="Times New Roman"/>
          <w:sz w:val="32"/>
          <w:szCs w:val="32"/>
        </w:rPr>
        <w:t>0€ по м2, већ је 385,00 € по м2</w:t>
      </w:r>
      <w:r w:rsidR="00BD0F0A">
        <w:rPr>
          <w:rFonts w:ascii="Times New Roman" w:hAnsi="Times New Roman" w:cs="Times New Roman"/>
          <w:sz w:val="32"/>
          <w:szCs w:val="32"/>
          <w:lang w:val="sr-Cyrl-CS"/>
        </w:rPr>
        <w:t xml:space="preserve"> (када се укупна цијена станова из Уговора УЗЗ бр. 1248 подијели са укупном квадратуром добија се цијена квадрата у износу од 385,00 €).</w:t>
      </w:r>
      <w:r w:rsidRPr="00D52C9B">
        <w:rPr>
          <w:rFonts w:ascii="Times New Roman" w:hAnsi="Times New Roman" w:cs="Times New Roman"/>
          <w:sz w:val="32"/>
          <w:szCs w:val="32"/>
        </w:rPr>
        <w:t xml:space="preserve"> Са разликом од 167,00 € Општина Беране је финансијски учествовала за куповину још 5 станова које су ван Одлуке Скупштине о финансијском учешћу и то за:</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Бранку Шћекић, директорицу Завода за запошљавање;</w:t>
      </w:r>
    </w:p>
    <w:p w:rsidR="00A13D29" w:rsidRPr="00D52C9B" w:rsidRDefault="00EC02B4"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 xml:space="preserve">Ресмију </w:t>
      </w:r>
      <w:r w:rsidR="00A13D29" w:rsidRPr="00D52C9B">
        <w:rPr>
          <w:rFonts w:ascii="Times New Roman" w:hAnsi="Times New Roman" w:cs="Times New Roman"/>
          <w:sz w:val="32"/>
          <w:szCs w:val="32"/>
        </w:rPr>
        <w:t xml:space="preserve">Хадровић; </w:t>
      </w:r>
    </w:p>
    <w:p w:rsidR="00A13D29" w:rsidRPr="00D52C9B" w:rsidRDefault="00EC02B4"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Зденку</w:t>
      </w:r>
      <w:r w:rsidR="00A13D29" w:rsidRPr="00D52C9B">
        <w:rPr>
          <w:rFonts w:ascii="Times New Roman" w:hAnsi="Times New Roman" w:cs="Times New Roman"/>
          <w:sz w:val="32"/>
          <w:szCs w:val="32"/>
        </w:rPr>
        <w:t xml:space="preserve"> Вучинић;</w:t>
      </w:r>
    </w:p>
    <w:p w:rsidR="00A13D29" w:rsidRPr="00D52C9B" w:rsidRDefault="00EC02B4"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 xml:space="preserve">Бојану </w:t>
      </w:r>
      <w:r w:rsidR="00A13D29" w:rsidRPr="00D52C9B">
        <w:rPr>
          <w:rFonts w:ascii="Times New Roman" w:hAnsi="Times New Roman" w:cs="Times New Roman"/>
          <w:sz w:val="32"/>
          <w:szCs w:val="32"/>
        </w:rPr>
        <w:t>Арсовић;</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Весну Шћекић;</w:t>
      </w:r>
    </w:p>
    <w:p w:rsidR="00A13D29" w:rsidRPr="00D52C9B" w:rsidRDefault="00A13D29" w:rsidP="00A13D29">
      <w:pPr>
        <w:pStyle w:val="NoSpacing"/>
        <w:ind w:left="1080"/>
        <w:jc w:val="both"/>
        <w:rPr>
          <w:rFonts w:ascii="Times New Roman" w:hAnsi="Times New Roman" w:cs="Times New Roman"/>
          <w:sz w:val="32"/>
          <w:szCs w:val="32"/>
        </w:rPr>
      </w:pP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Када је у питању стан који је без Одлуке Скупштине додијељен Бранки Шћекић, Комисија је дошла у посјед Уговора о размјени стана број 01-031-225 од 29.11.2010. године, закључен између уговорника Општине Беране коју заступа предсједник Вука Голубовић и сауговорник</w:t>
      </w:r>
      <w:r w:rsidR="00ED717A">
        <w:rPr>
          <w:rFonts w:ascii="Times New Roman" w:hAnsi="Times New Roman" w:cs="Times New Roman"/>
          <w:sz w:val="32"/>
          <w:szCs w:val="32"/>
        </w:rPr>
        <w:t>а Слободана Шћекића, ул. 8 Црно</w:t>
      </w:r>
      <w:r w:rsidR="00ED717A">
        <w:rPr>
          <w:rFonts w:ascii="Times New Roman" w:hAnsi="Times New Roman" w:cs="Times New Roman"/>
          <w:sz w:val="32"/>
          <w:szCs w:val="32"/>
          <w:lang w:val="sr-Cyrl-CS"/>
        </w:rPr>
        <w:t>г</w:t>
      </w:r>
      <w:r w:rsidRPr="00D52C9B">
        <w:rPr>
          <w:rFonts w:ascii="Times New Roman" w:hAnsi="Times New Roman" w:cs="Times New Roman"/>
          <w:sz w:val="32"/>
          <w:szCs w:val="32"/>
        </w:rPr>
        <w:t xml:space="preserve">орске бригаде Беране. Предмет овог Уговора је пренос права својине на стану у Беранама у стамбеном објекту „Парк 7“ ламела Б, број 16, други спрат, површине 74,16 м2 од стране уговорника сауговорнику, а сауговорник се обавезује да пренесе право својине </w:t>
      </w:r>
      <w:r w:rsidRPr="00D52C9B">
        <w:rPr>
          <w:rFonts w:ascii="Times New Roman" w:hAnsi="Times New Roman" w:cs="Times New Roman"/>
          <w:sz w:val="32"/>
          <w:szCs w:val="32"/>
        </w:rPr>
        <w:lastRenderedPageBreak/>
        <w:t>на стану у Беранама улица 8 Црногорске бригаде, ламела 2, 10 спрат, број 47, површине 78 м2. У члану 2 Уговора је истакнуто да су уговорне стране дужне да изврше предају стана у року од 8 дана од дана закључења овог уговора.  До размјене станова по овом Уговору није дошло, а Бранка Шћекић је задржала оба стана. На основу дописа ЦФССИ саопштено је да је стан Бранке Шћекић под спором јер дотична госпођа није ништа платила, нити је склопила уговор са Фондом, те да је документација потребна за покретање спора за принудно исељење предата адвокатској канцеларији. Након завршетка спора стан ће бити враћен Општини Беране на расподјелу.</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На крају истичемо да је Уговор УЗЗ бр. 1248/2012 тешка злоупотреба и превара из разлога што се стране у уговору позивају на </w:t>
      </w:r>
      <w:r w:rsidR="00ED717A">
        <w:rPr>
          <w:rFonts w:ascii="Times New Roman" w:hAnsi="Times New Roman" w:cs="Times New Roman"/>
          <w:sz w:val="32"/>
          <w:szCs w:val="32"/>
          <w:lang w:val="sr-Cyrl-CS"/>
        </w:rPr>
        <w:t>с</w:t>
      </w:r>
      <w:r w:rsidRPr="00D52C9B">
        <w:rPr>
          <w:rFonts w:ascii="Times New Roman" w:hAnsi="Times New Roman" w:cs="Times New Roman"/>
          <w:sz w:val="32"/>
          <w:szCs w:val="32"/>
        </w:rPr>
        <w:t>купштинску Одлуку о финансијском учешћу Општине Беране у рјешавању стамбених питања бр. 02-030-303 од 25.11.2011. године, а да при том умањују цијене станова, што је супротно одредбама Одлуке.</w:t>
      </w:r>
    </w:p>
    <w:p w:rsidR="00A13D29" w:rsidRPr="00D52C9B" w:rsidRDefault="00A13D29" w:rsidP="00A13D29">
      <w:pPr>
        <w:pStyle w:val="NoSpacing"/>
        <w:jc w:val="both"/>
        <w:rPr>
          <w:rFonts w:ascii="Times New Roman" w:hAnsi="Times New Roman" w:cs="Times New Roman"/>
          <w:sz w:val="32"/>
          <w:szCs w:val="32"/>
        </w:rPr>
      </w:pPr>
    </w:p>
    <w:p w:rsidR="00A13D29" w:rsidRPr="0090174C" w:rsidRDefault="00A13D29" w:rsidP="00A13D29">
      <w:pPr>
        <w:pStyle w:val="NoSpacing"/>
        <w:jc w:val="center"/>
        <w:rPr>
          <w:rFonts w:ascii="Times New Roman" w:hAnsi="Times New Roman" w:cs="Times New Roman"/>
          <w:b/>
          <w:sz w:val="32"/>
          <w:szCs w:val="32"/>
        </w:rPr>
      </w:pPr>
      <w:r w:rsidRPr="0090174C">
        <w:rPr>
          <w:rFonts w:ascii="Times New Roman" w:hAnsi="Times New Roman" w:cs="Times New Roman"/>
          <w:b/>
          <w:sz w:val="32"/>
          <w:szCs w:val="32"/>
        </w:rPr>
        <w:t xml:space="preserve">Одлука о рјешавању стамбених потреба лица које бира или именује Скупштина </w:t>
      </w:r>
      <w:r w:rsidR="00ED717A">
        <w:rPr>
          <w:rFonts w:ascii="Times New Roman" w:hAnsi="Times New Roman" w:cs="Times New Roman"/>
          <w:b/>
          <w:sz w:val="32"/>
          <w:szCs w:val="32"/>
          <w:lang w:val="sr-Cyrl-CS"/>
        </w:rPr>
        <w:t>О</w:t>
      </w:r>
      <w:r w:rsidRPr="0090174C">
        <w:rPr>
          <w:rFonts w:ascii="Times New Roman" w:hAnsi="Times New Roman" w:cs="Times New Roman"/>
          <w:b/>
          <w:sz w:val="32"/>
          <w:szCs w:val="32"/>
        </w:rPr>
        <w:t xml:space="preserve">пштине, </w:t>
      </w:r>
      <w:r w:rsidR="00ED717A">
        <w:rPr>
          <w:rFonts w:ascii="Times New Roman" w:hAnsi="Times New Roman" w:cs="Times New Roman"/>
          <w:b/>
          <w:sz w:val="32"/>
          <w:szCs w:val="32"/>
          <w:lang w:val="sr-Cyrl-CS"/>
        </w:rPr>
        <w:t>П</w:t>
      </w:r>
      <w:r w:rsidRPr="0090174C">
        <w:rPr>
          <w:rFonts w:ascii="Times New Roman" w:hAnsi="Times New Roman" w:cs="Times New Roman"/>
          <w:b/>
          <w:sz w:val="32"/>
          <w:szCs w:val="32"/>
        </w:rPr>
        <w:t xml:space="preserve">редсједник </w:t>
      </w:r>
      <w:r w:rsidR="00ED717A">
        <w:rPr>
          <w:rFonts w:ascii="Times New Roman" w:hAnsi="Times New Roman" w:cs="Times New Roman"/>
          <w:b/>
          <w:sz w:val="32"/>
          <w:szCs w:val="32"/>
          <w:lang w:val="sr-Cyrl-CS"/>
        </w:rPr>
        <w:t>О</w:t>
      </w:r>
      <w:r w:rsidRPr="0090174C">
        <w:rPr>
          <w:rFonts w:ascii="Times New Roman" w:hAnsi="Times New Roman" w:cs="Times New Roman"/>
          <w:b/>
          <w:sz w:val="32"/>
          <w:szCs w:val="32"/>
        </w:rPr>
        <w:t>пштине и других лица чији је рад од посебног интереса за општину</w:t>
      </w:r>
    </w:p>
    <w:p w:rsidR="00A13D29" w:rsidRPr="00D52C9B" w:rsidRDefault="00A13D29" w:rsidP="00A13D29">
      <w:pPr>
        <w:pStyle w:val="NoSpacing"/>
        <w:jc w:val="center"/>
        <w:rPr>
          <w:rFonts w:ascii="Times New Roman" w:hAnsi="Times New Roman" w:cs="Times New Roman"/>
          <w:sz w:val="32"/>
          <w:szCs w:val="32"/>
        </w:rPr>
      </w:pPr>
    </w:p>
    <w:p w:rsidR="00A13D29" w:rsidRPr="00D52C9B" w:rsidRDefault="00ED717A" w:rsidP="00A13D29">
      <w:pPr>
        <w:pStyle w:val="NoSpacing"/>
        <w:ind w:firstLine="720"/>
        <w:jc w:val="both"/>
        <w:rPr>
          <w:rFonts w:ascii="Times New Roman" w:hAnsi="Times New Roman" w:cs="Times New Roman"/>
          <w:sz w:val="32"/>
          <w:szCs w:val="32"/>
        </w:rPr>
      </w:pPr>
      <w:r>
        <w:rPr>
          <w:rFonts w:ascii="Times New Roman" w:hAnsi="Times New Roman" w:cs="Times New Roman"/>
          <w:sz w:val="32"/>
          <w:szCs w:val="32"/>
        </w:rPr>
        <w:t xml:space="preserve">Скупштина општине Беране је </w:t>
      </w:r>
      <w:r w:rsidR="00A13D29" w:rsidRPr="00D52C9B">
        <w:rPr>
          <w:rFonts w:ascii="Times New Roman" w:hAnsi="Times New Roman" w:cs="Times New Roman"/>
          <w:sz w:val="32"/>
          <w:szCs w:val="32"/>
        </w:rPr>
        <w:t>донијела Одлуку о рјешавању стамбених потреба локалних функционера и руководећих лица у локалној управи бр. 01-7763/1 од 30.10.2007. године. Иако је питање рјешавања стамбених потреба локалних функционера и ру</w:t>
      </w:r>
      <w:r w:rsidR="00305BB0" w:rsidRPr="00D52C9B">
        <w:rPr>
          <w:rFonts w:ascii="Times New Roman" w:hAnsi="Times New Roman" w:cs="Times New Roman"/>
          <w:sz w:val="32"/>
          <w:szCs w:val="32"/>
        </w:rPr>
        <w:t>ководећих лица регулисано овом с</w:t>
      </w:r>
      <w:r w:rsidR="00A13D29" w:rsidRPr="00D52C9B">
        <w:rPr>
          <w:rFonts w:ascii="Times New Roman" w:hAnsi="Times New Roman" w:cs="Times New Roman"/>
          <w:sz w:val="32"/>
          <w:szCs w:val="32"/>
        </w:rPr>
        <w:t>купштинском Одлуком којом се на законит начин утврђују облици рјешавања стамбених потреба, начин рјешавања, об</w:t>
      </w:r>
      <w:r>
        <w:rPr>
          <w:rFonts w:ascii="Times New Roman" w:hAnsi="Times New Roman" w:cs="Times New Roman"/>
          <w:sz w:val="32"/>
          <w:szCs w:val="32"/>
          <w:lang w:val="sr-Cyrl-CS"/>
        </w:rPr>
        <w:t>е</w:t>
      </w:r>
      <w:r w:rsidR="00A13D29" w:rsidRPr="00D52C9B">
        <w:rPr>
          <w:rFonts w:ascii="Times New Roman" w:hAnsi="Times New Roman" w:cs="Times New Roman"/>
          <w:sz w:val="32"/>
          <w:szCs w:val="32"/>
        </w:rPr>
        <w:t>збјеђивање стредстава, критеријуми, органи и поступак рјешавања, Скупштина општина Беране</w:t>
      </w:r>
      <w:r>
        <w:rPr>
          <w:rFonts w:ascii="Times New Roman" w:hAnsi="Times New Roman" w:cs="Times New Roman"/>
          <w:sz w:val="32"/>
          <w:szCs w:val="32"/>
          <w:lang w:val="sr-Cyrl-CS"/>
        </w:rPr>
        <w:t>,</w:t>
      </w:r>
      <w:r w:rsidR="00A13D29" w:rsidRPr="00D52C9B">
        <w:rPr>
          <w:rFonts w:ascii="Times New Roman" w:hAnsi="Times New Roman" w:cs="Times New Roman"/>
          <w:sz w:val="32"/>
          <w:szCs w:val="32"/>
        </w:rPr>
        <w:t xml:space="preserve"> на предлог тадашњег предсједника </w:t>
      </w:r>
      <w:r>
        <w:rPr>
          <w:rFonts w:ascii="Times New Roman" w:hAnsi="Times New Roman" w:cs="Times New Roman"/>
          <w:sz w:val="32"/>
          <w:szCs w:val="32"/>
          <w:lang w:val="sr-Cyrl-CS"/>
        </w:rPr>
        <w:t>О</w:t>
      </w:r>
      <w:r w:rsidR="00A13D29" w:rsidRPr="00D52C9B">
        <w:rPr>
          <w:rFonts w:ascii="Times New Roman" w:hAnsi="Times New Roman" w:cs="Times New Roman"/>
          <w:sz w:val="32"/>
          <w:szCs w:val="32"/>
        </w:rPr>
        <w:t>пштине Вуке Голубовића</w:t>
      </w:r>
      <w:r>
        <w:rPr>
          <w:rFonts w:ascii="Times New Roman" w:hAnsi="Times New Roman" w:cs="Times New Roman"/>
          <w:sz w:val="32"/>
          <w:szCs w:val="32"/>
          <w:lang w:val="sr-Cyrl-CS"/>
        </w:rPr>
        <w:t>,</w:t>
      </w:r>
      <w:r w:rsidR="00A13D29" w:rsidRPr="00D52C9B">
        <w:rPr>
          <w:rFonts w:ascii="Times New Roman" w:hAnsi="Times New Roman" w:cs="Times New Roman"/>
          <w:sz w:val="32"/>
          <w:szCs w:val="32"/>
        </w:rPr>
        <w:t xml:space="preserve"> ову Одлуку ставља ван снаге и доноси Одлуку о рјешавању стамбених потреба лица</w:t>
      </w:r>
      <w:r>
        <w:rPr>
          <w:rFonts w:ascii="Times New Roman" w:hAnsi="Times New Roman" w:cs="Times New Roman"/>
          <w:sz w:val="32"/>
          <w:szCs w:val="32"/>
          <w:lang w:val="sr-Cyrl-CS"/>
        </w:rPr>
        <w:t>,</w:t>
      </w:r>
      <w:r w:rsidR="00A13D29" w:rsidRPr="00D52C9B">
        <w:rPr>
          <w:rFonts w:ascii="Times New Roman" w:hAnsi="Times New Roman" w:cs="Times New Roman"/>
          <w:sz w:val="32"/>
          <w:szCs w:val="32"/>
        </w:rPr>
        <w:t xml:space="preserve"> која бира или именује Скупштина општине Беране, </w:t>
      </w:r>
      <w:r>
        <w:rPr>
          <w:rFonts w:ascii="Times New Roman" w:hAnsi="Times New Roman" w:cs="Times New Roman"/>
          <w:sz w:val="32"/>
          <w:szCs w:val="32"/>
          <w:lang w:val="sr-Cyrl-CS"/>
        </w:rPr>
        <w:t>П</w:t>
      </w:r>
      <w:r w:rsidR="00A13D29" w:rsidRPr="00D52C9B">
        <w:rPr>
          <w:rFonts w:ascii="Times New Roman" w:hAnsi="Times New Roman" w:cs="Times New Roman"/>
          <w:sz w:val="32"/>
          <w:szCs w:val="32"/>
        </w:rPr>
        <w:t>редсједник Општине и других лица чији је рад од посебног интереса за Општину бр. 02-030-115 од 20.05.2011. године.</w:t>
      </w:r>
    </w:p>
    <w:p w:rsidR="00305BB0"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lastRenderedPageBreak/>
        <w:t>Упоређујући ове двије Одлуке, Комисија је утврдила да се оне разликују у називу, да је дошло до измјене члана 39 став 5 ( везан за мандат Комисије) и допуне члана 45 додавањем два нова става (став 3 и 4) те да је било цјелисход</w:t>
      </w:r>
      <w:r w:rsidR="00305BB0" w:rsidRPr="00D52C9B">
        <w:rPr>
          <w:rFonts w:ascii="Times New Roman" w:hAnsi="Times New Roman" w:cs="Times New Roman"/>
          <w:sz w:val="32"/>
          <w:szCs w:val="32"/>
        </w:rPr>
        <w:t>није приступити измјенама и допу</w:t>
      </w:r>
      <w:r w:rsidRPr="00D52C9B">
        <w:rPr>
          <w:rFonts w:ascii="Times New Roman" w:hAnsi="Times New Roman" w:cs="Times New Roman"/>
          <w:sz w:val="32"/>
          <w:szCs w:val="32"/>
        </w:rPr>
        <w:t xml:space="preserve">нама постојеће Одлуке. Међутим овдје је проблематичан допуњени став 4 у члану 45 који гласи „изузетно Комисија може без оглашавања уз сагласност предсједника Општине рјешавати стамбене потребе појединих лица из члана 1 став 1 ове Одлуке, као и одређених лица запослених у органима управе и службама Општине и јавним службама чији је оснивач Општина“. Комисија сматра да је овај допуњени став основ за незаконито располагањем имовином Општине, с обзиром да је исти у супротности са Законом о државној имовини и Законом о локалној самоуправи, те да је циљ предлагача био да се ово прикрије доношењем нове Одлуке, пошто би кроз измјене и допуне потојеће Одлуке било веома тешко образложити овако формулисан члан 45, јер је исти у супротности са наведеним законима, а самим тим и неуставан. С тога Комисија сматра да ово правно питање треба сагледати управо у склопу нормативних одређења Закона о државној имовини и Закона о локалној самоуправи. </w:t>
      </w:r>
    </w:p>
    <w:p w:rsidR="00305BB0"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Наиме Закон о државној имовини је лекс специјалис у области својинских права на стварима и другим добрима која припадају држави Црној Гори, односно локалној самоуправи. Начин располагања државном имовином ближе је одређен одредбама члана 29, члана 34 и члана 40 Закона о државној имовини. Чланом 29 став 1 овог закона предвиђено је да непокретним и покретним стварима и другим добрима у државној имовини на којима својинска овлашћења врши држава Црна Гора располаже Влада, уколико овим Законом није другачије одређено. У смислу става 2 исте одредбе непокретним и покретним стварима и другим добрима у државној имовини на којима одређена својинска овлашћења врши Општина располаже надлежни орган Општине у складу са овим Законом и Статутом. Према члану 34 истог закона</w:t>
      </w:r>
      <w:r w:rsidR="002C6C2D">
        <w:rPr>
          <w:rFonts w:ascii="Times New Roman" w:hAnsi="Times New Roman" w:cs="Times New Roman"/>
          <w:sz w:val="32"/>
          <w:szCs w:val="32"/>
          <w:lang w:val="sr-Cyrl-CS"/>
        </w:rPr>
        <w:t>,</w:t>
      </w:r>
      <w:r w:rsidRPr="00D52C9B">
        <w:rPr>
          <w:rFonts w:ascii="Times New Roman" w:hAnsi="Times New Roman" w:cs="Times New Roman"/>
          <w:sz w:val="32"/>
          <w:szCs w:val="32"/>
        </w:rPr>
        <w:t xml:space="preserve"> Општина одлучује о стицању и располагању, правима која јој припадају у складу са Законом. Продаја и давање у закуп ствари и других </w:t>
      </w:r>
      <w:r w:rsidRPr="00D52C9B">
        <w:rPr>
          <w:rFonts w:ascii="Times New Roman" w:hAnsi="Times New Roman" w:cs="Times New Roman"/>
          <w:sz w:val="32"/>
          <w:szCs w:val="32"/>
        </w:rPr>
        <w:lastRenderedPageBreak/>
        <w:t xml:space="preserve">добара може се вршити само на основу јавног надметања или по основу прикупљања понуда (члан 40 став 1 и 2). </w:t>
      </w:r>
    </w:p>
    <w:p w:rsidR="00A13D29" w:rsidRPr="00571F72" w:rsidRDefault="00A13D29" w:rsidP="00571F72">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Закон о локалној самоуправи чланом 9 утврђује да Општина има своју имовину, а да имовину Општине чине покретне и непокретне ствари, новчана средства, хартије од вриједности и друга имовинска права у смислу члана 2 Закона о државној имовини, те да Скупштина општине располаже имовином (члан 45 став 1 Тачка 9 Закона о локалној самоуправи) у складу са Законом. Начело легалитета је једно од основних уставних начела и оно подразумијева да се подзаконски акти, односно прописи доносе у складу са Законом, другим ријечима Закон мора бити основ за доношење подзаконских аката. Последица оваквих уставних одређења је да су органи власти везани Уставом и Законом, како у погледу својих нормативних, тако и других овлашћења.</w:t>
      </w:r>
    </w:p>
    <w:p w:rsidR="00A13D29" w:rsidRPr="00D52C9B" w:rsidRDefault="00A13D29" w:rsidP="00A13D29">
      <w:pPr>
        <w:pStyle w:val="NoSpacing"/>
        <w:jc w:val="both"/>
        <w:rPr>
          <w:rFonts w:ascii="Times New Roman" w:hAnsi="Times New Roman" w:cs="Times New Roman"/>
          <w:sz w:val="32"/>
          <w:szCs w:val="32"/>
        </w:rPr>
      </w:pPr>
      <w:r w:rsidRPr="00D52C9B">
        <w:rPr>
          <w:rFonts w:ascii="Times New Roman" w:hAnsi="Times New Roman" w:cs="Times New Roman"/>
          <w:sz w:val="32"/>
          <w:szCs w:val="32"/>
        </w:rPr>
        <w:tab/>
        <w:t>Примјена ове незаконите Одлуке о рјешавању стамбених потреба лица које бира или именује Скупштина општине, предсједник Општине и других лица чији је рад од посебног интереса за општину</w:t>
      </w:r>
      <w:r w:rsidR="002E2C64">
        <w:rPr>
          <w:rFonts w:ascii="Times New Roman" w:hAnsi="Times New Roman" w:cs="Times New Roman"/>
          <w:sz w:val="32"/>
          <w:szCs w:val="32"/>
          <w:lang w:val="sr-Cyrl-CS"/>
        </w:rPr>
        <w:t>,</w:t>
      </w:r>
      <w:r w:rsidRPr="00D52C9B">
        <w:rPr>
          <w:rFonts w:ascii="Times New Roman" w:hAnsi="Times New Roman" w:cs="Times New Roman"/>
          <w:sz w:val="32"/>
          <w:szCs w:val="32"/>
        </w:rPr>
        <w:t xml:space="preserve"> може се сагледати у следећем примјеру. Дописом бр. 01-031-2012 од 20.10.2011. године, тадашњем предсједнику Комисије за рјешавање стамбених питања</w:t>
      </w:r>
      <w:r w:rsidR="002E2C64">
        <w:rPr>
          <w:rFonts w:ascii="Times New Roman" w:hAnsi="Times New Roman" w:cs="Times New Roman"/>
          <w:sz w:val="32"/>
          <w:szCs w:val="32"/>
        </w:rPr>
        <w:t xml:space="preserve"> службеника и намјештеника Бран</w:t>
      </w:r>
      <w:r w:rsidR="002E2C64">
        <w:rPr>
          <w:rFonts w:ascii="Times New Roman" w:hAnsi="Times New Roman" w:cs="Times New Roman"/>
          <w:sz w:val="32"/>
          <w:szCs w:val="32"/>
          <w:lang w:val="sr-Cyrl-CS"/>
        </w:rPr>
        <w:t>иславу</w:t>
      </w:r>
      <w:r w:rsidRPr="00D52C9B">
        <w:rPr>
          <w:rFonts w:ascii="Times New Roman" w:hAnsi="Times New Roman" w:cs="Times New Roman"/>
          <w:sz w:val="32"/>
          <w:szCs w:val="32"/>
        </w:rPr>
        <w:t xml:space="preserve"> Лутовцу</w:t>
      </w:r>
      <w:r w:rsidR="002E2C64">
        <w:rPr>
          <w:rFonts w:ascii="Times New Roman" w:hAnsi="Times New Roman" w:cs="Times New Roman"/>
          <w:sz w:val="32"/>
          <w:szCs w:val="32"/>
          <w:lang w:val="sr-Cyrl-CS"/>
        </w:rPr>
        <w:t>,</w:t>
      </w:r>
      <w:r w:rsidRPr="00D52C9B">
        <w:rPr>
          <w:rFonts w:ascii="Times New Roman" w:hAnsi="Times New Roman" w:cs="Times New Roman"/>
          <w:sz w:val="32"/>
          <w:szCs w:val="32"/>
        </w:rPr>
        <w:t xml:space="preserve"> обраћа се бивши предсједник Општине Вука Голубовић са захтјевом да Комисија изврши поновно бодовање Обрадовић Новице</w:t>
      </w:r>
      <w:r w:rsidR="002E2C64">
        <w:rPr>
          <w:rFonts w:ascii="Times New Roman" w:hAnsi="Times New Roman" w:cs="Times New Roman"/>
          <w:sz w:val="32"/>
          <w:szCs w:val="32"/>
          <w:lang w:val="sr-Cyrl-CS"/>
        </w:rPr>
        <w:t>,</w:t>
      </w:r>
      <w:r w:rsidRPr="00D52C9B">
        <w:rPr>
          <w:rFonts w:ascii="Times New Roman" w:hAnsi="Times New Roman" w:cs="Times New Roman"/>
          <w:sz w:val="32"/>
          <w:szCs w:val="32"/>
        </w:rPr>
        <w:t xml:space="preserve"> запосленог у Агенцији за инвестиције и развој Берана у што краћем року и донесе одговарајућу Одлуку. Обрадовић Новица обратио се Захтјевом да му се ријеши стамбено питање под повољним условима или додјелом стана на коришћење. С обзиром да је Комисија одбила његов захтјев, поднио је пригово</w:t>
      </w:r>
      <w:r w:rsidR="00305BB0" w:rsidRPr="00D52C9B">
        <w:rPr>
          <w:rFonts w:ascii="Times New Roman" w:hAnsi="Times New Roman" w:cs="Times New Roman"/>
          <w:sz w:val="32"/>
          <w:szCs w:val="32"/>
        </w:rPr>
        <w:t>р Комисији да се преиспита донес</w:t>
      </w:r>
      <w:r w:rsidRPr="00D52C9B">
        <w:rPr>
          <w:rFonts w:ascii="Times New Roman" w:hAnsi="Times New Roman" w:cs="Times New Roman"/>
          <w:sz w:val="32"/>
          <w:szCs w:val="32"/>
        </w:rPr>
        <w:t xml:space="preserve">ена Одлука, али је Комисија потврдила раније донешену Одлуку по којој није испуњавао услове да му се ријеши стамбено питање куповином стана под повољним условима. Одлуком бр. 031-2073 од 26.10.2011. године, Комисија за рјешавање стамбених потреба локалних функционера и руководећих лица у локалној управи чији је предсједник био Бранко Фемић,  доноси одлуку да се Новици Обрадовићу запосленом у Агенцији за инвестиције и развој Берана додјељује на коришћење стан у улици 29. Новембар бр. </w:t>
      </w:r>
      <w:r w:rsidRPr="00D52C9B">
        <w:rPr>
          <w:rFonts w:ascii="Times New Roman" w:hAnsi="Times New Roman" w:cs="Times New Roman"/>
          <w:sz w:val="32"/>
          <w:szCs w:val="32"/>
        </w:rPr>
        <w:lastRenderedPageBreak/>
        <w:t>36/16 површине 42,41 м2</w:t>
      </w:r>
      <w:r w:rsidR="002E2C64">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који је власништво Општине Беране. Комисија у тренутку доношења Одлуке додјеле стана на коришћење није имала мандат. Наиме члан 39 став 6 Одлуку о рјешавању стамбених потреба локалних функционера и руководећих лица у локалној управи, на основу које је додијељен стан на коришћење</w:t>
      </w:r>
      <w:r w:rsidR="00BF6773">
        <w:rPr>
          <w:rFonts w:ascii="Times New Roman" w:hAnsi="Times New Roman" w:cs="Times New Roman"/>
          <w:sz w:val="32"/>
          <w:szCs w:val="32"/>
          <w:lang w:val="sr-Cyrl-CS"/>
        </w:rPr>
        <w:t>,</w:t>
      </w:r>
      <w:r w:rsidRPr="00D52C9B">
        <w:rPr>
          <w:rFonts w:ascii="Times New Roman" w:hAnsi="Times New Roman" w:cs="Times New Roman"/>
          <w:sz w:val="32"/>
          <w:szCs w:val="32"/>
        </w:rPr>
        <w:t xml:space="preserve"> прописано је да мандат Комисије траје 2 године, ако узмемо у обзир да је Одлука донешена 2007. године, самим тим мандат Комисије трајао је до 2009. године, те није имала права да располаже предметним станом.</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Након тога Одлуком бр. 01-031-3449 од 10.01.2012. године, иста Комисија доноси Одлуку којом одобрава куповину стана под повољним условима у улици 29. Новембар бр. 36/16 површине 42,41 м2 Обрадовић Новици, без претходног јавног оглашавања</w:t>
      </w:r>
      <w:r w:rsidR="00BF6773">
        <w:rPr>
          <w:rFonts w:ascii="Times New Roman" w:hAnsi="Times New Roman" w:cs="Times New Roman"/>
          <w:sz w:val="32"/>
          <w:szCs w:val="32"/>
          <w:lang w:val="sr-Cyrl-CS"/>
        </w:rPr>
        <w:t>,</w:t>
      </w:r>
      <w:r w:rsidRPr="00D52C9B">
        <w:rPr>
          <w:rFonts w:ascii="Times New Roman" w:hAnsi="Times New Roman" w:cs="Times New Roman"/>
          <w:sz w:val="32"/>
          <w:szCs w:val="32"/>
        </w:rPr>
        <w:t xml:space="preserve"> на шта је обавезује закон. Напомињемо да је Новици Обрадовићу престао радни однос у Агенцији за инвестиције и развој  Берана 05.01.2012. године, Рјешењем о престанку радног односа бр. 08 од 05.01.2012. године, самим тим може се закључити да је Одлука којом се одобрава куповина стана под повољним условима донијела 5 дана након престанка радног односа господина Обрадовића. Дана 24.01.2013. године, ЦФССИ кога по пуномоћју заступа Игор Радуновић и Новица Обрадовић из Берана закључују Уговор о куповини непокретности на лизинг. Предмет лизинга је стан који се налази у стамбеном објекту на Кат. парцели бр. 2369/1 Горњоселска улица Беране, зграда 1, стан бр. 11, улаз А, површине 42,26 м2 уписан у Лист непокретности бр. 322 КО Беране. Овај стан је купљен под повољним условима, а познато је као и што је раније наведено да је Одлуком која је незаконита</w:t>
      </w:r>
      <w:r w:rsidR="00A4429A">
        <w:rPr>
          <w:rFonts w:ascii="Times New Roman" w:hAnsi="Times New Roman" w:cs="Times New Roman"/>
          <w:sz w:val="32"/>
          <w:szCs w:val="32"/>
          <w:lang w:val="sr-Cyrl-CS"/>
        </w:rPr>
        <w:t>,</w:t>
      </w:r>
      <w:r w:rsidRPr="00D52C9B">
        <w:rPr>
          <w:rFonts w:ascii="Times New Roman" w:hAnsi="Times New Roman" w:cs="Times New Roman"/>
          <w:sz w:val="32"/>
          <w:szCs w:val="32"/>
        </w:rPr>
        <w:t xml:space="preserve"> одобрена куповина стана у улици 29. Новембра. Овај стан по ранг листи и Одлуци о финансијском учешћу општине Беране припао је Дубравки Ралевић. Треба напоменути да је  Комисија за рјешавање стамбених потреба локалних функционера и руководећих лица у локалној управи у саставу Бранко Фемић - предсједник, Раслав Ћиро Бабовић - члан, Бранислав Лутовац - члан, Брахо Адровић - члан, Зоран Јелић - члан (поднио оставку и није учествовао у рјешавању стамбеног питања Новице Обрадовића) формирала Скуп</w:t>
      </w:r>
      <w:r w:rsidR="00305BB0" w:rsidRPr="00D52C9B">
        <w:rPr>
          <w:rFonts w:ascii="Times New Roman" w:hAnsi="Times New Roman" w:cs="Times New Roman"/>
          <w:sz w:val="32"/>
          <w:szCs w:val="32"/>
        </w:rPr>
        <w:t xml:space="preserve">штина општине Беране, али </w:t>
      </w:r>
      <w:r w:rsidRPr="00D52C9B">
        <w:rPr>
          <w:rFonts w:ascii="Times New Roman" w:hAnsi="Times New Roman" w:cs="Times New Roman"/>
          <w:sz w:val="32"/>
          <w:szCs w:val="32"/>
        </w:rPr>
        <w:t xml:space="preserve"> као радно тијело Скупштине</w:t>
      </w:r>
      <w:r w:rsidR="007F55E8">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Комисија се није</w:t>
      </w:r>
      <w:r w:rsidR="00305BB0" w:rsidRPr="00D52C9B">
        <w:rPr>
          <w:rFonts w:ascii="Times New Roman" w:hAnsi="Times New Roman" w:cs="Times New Roman"/>
          <w:sz w:val="32"/>
          <w:szCs w:val="32"/>
        </w:rPr>
        <w:t xml:space="preserve"> никад</w:t>
      </w:r>
      <w:r w:rsidRPr="00D52C9B">
        <w:rPr>
          <w:rFonts w:ascii="Times New Roman" w:hAnsi="Times New Roman" w:cs="Times New Roman"/>
          <w:sz w:val="32"/>
          <w:szCs w:val="32"/>
        </w:rPr>
        <w:t xml:space="preserve"> састајала, </w:t>
      </w:r>
      <w:r w:rsidRPr="00D52C9B">
        <w:rPr>
          <w:rFonts w:ascii="Times New Roman" w:hAnsi="Times New Roman" w:cs="Times New Roman"/>
          <w:sz w:val="32"/>
          <w:szCs w:val="32"/>
        </w:rPr>
        <w:lastRenderedPageBreak/>
        <w:t>нити је подносила Извјештај и Зап</w:t>
      </w:r>
      <w:r w:rsidR="00305BB0" w:rsidRPr="00D52C9B">
        <w:rPr>
          <w:rFonts w:ascii="Times New Roman" w:hAnsi="Times New Roman" w:cs="Times New Roman"/>
          <w:sz w:val="32"/>
          <w:szCs w:val="32"/>
        </w:rPr>
        <w:t>иснике о свом раду у складу са с</w:t>
      </w:r>
      <w:r w:rsidRPr="00D52C9B">
        <w:rPr>
          <w:rFonts w:ascii="Times New Roman" w:hAnsi="Times New Roman" w:cs="Times New Roman"/>
          <w:sz w:val="32"/>
          <w:szCs w:val="32"/>
        </w:rPr>
        <w:t>купштинским прописима.</w:t>
      </w:r>
    </w:p>
    <w:p w:rsidR="00A13D29" w:rsidRPr="00D52C9B" w:rsidRDefault="00A13D29" w:rsidP="00D562E2">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 Дана 04.05.2011. године, бивши предсједник Општине Бука Голубовић доноси Рјешење бр. 01-031-796 којим службеници – намјештеници</w:t>
      </w:r>
      <w:r w:rsidR="007F55E8">
        <w:rPr>
          <w:rFonts w:ascii="Times New Roman" w:hAnsi="Times New Roman" w:cs="Times New Roman"/>
          <w:sz w:val="32"/>
          <w:szCs w:val="32"/>
          <w:lang w:val="sr-Cyrl-CS"/>
        </w:rPr>
        <w:t>,</w:t>
      </w:r>
      <w:r w:rsidRPr="00D52C9B">
        <w:rPr>
          <w:rFonts w:ascii="Times New Roman" w:hAnsi="Times New Roman" w:cs="Times New Roman"/>
          <w:sz w:val="32"/>
          <w:szCs w:val="32"/>
        </w:rPr>
        <w:t xml:space="preserve"> Општине Беране</w:t>
      </w:r>
      <w:r w:rsidR="007F55E8">
        <w:rPr>
          <w:rFonts w:ascii="Times New Roman" w:hAnsi="Times New Roman" w:cs="Times New Roman"/>
          <w:sz w:val="32"/>
          <w:szCs w:val="32"/>
          <w:lang w:val="sr-Cyrl-CS"/>
        </w:rPr>
        <w:t>,</w:t>
      </w:r>
      <w:r w:rsidRPr="00D52C9B">
        <w:rPr>
          <w:rFonts w:ascii="Times New Roman" w:hAnsi="Times New Roman" w:cs="Times New Roman"/>
          <w:sz w:val="32"/>
          <w:szCs w:val="32"/>
        </w:rPr>
        <w:t xml:space="preserve"> Ралевић Дубравки</w:t>
      </w:r>
      <w:r w:rsidR="007F55E8">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којим се продаје стан по повољним условима по цијени од 385.00 € у стамбеном објекту Холандска кућа, Горњоселска улица, стан бр. 11, други спрат, улаз А, површине 42,36 м2. Дакле можемо закључити да се ради о истом стану који је купио Новица Обрадовић. Након 8 мјесеци предсједник Општине</w:t>
      </w:r>
      <w:r w:rsidR="007F55E8">
        <w:rPr>
          <w:rFonts w:ascii="Times New Roman" w:hAnsi="Times New Roman" w:cs="Times New Roman"/>
          <w:sz w:val="32"/>
          <w:szCs w:val="32"/>
          <w:lang w:val="sr-Cyrl-CS"/>
        </w:rPr>
        <w:t>,</w:t>
      </w:r>
      <w:r w:rsidRPr="00D52C9B">
        <w:rPr>
          <w:rFonts w:ascii="Times New Roman" w:hAnsi="Times New Roman" w:cs="Times New Roman"/>
          <w:sz w:val="32"/>
          <w:szCs w:val="32"/>
        </w:rPr>
        <w:t xml:space="preserve"> Одлуком о додјели стана са правом откупа бр. 01-031-535 од 10.02.2014. годин</w:t>
      </w:r>
      <w:r w:rsidR="007F55E8">
        <w:rPr>
          <w:rFonts w:ascii="Times New Roman" w:hAnsi="Times New Roman" w:cs="Times New Roman"/>
          <w:sz w:val="32"/>
          <w:szCs w:val="32"/>
          <w:lang w:val="sr-Cyrl-CS"/>
        </w:rPr>
        <w:t>е</w:t>
      </w:r>
      <w:r w:rsidRPr="00D52C9B">
        <w:rPr>
          <w:rFonts w:ascii="Times New Roman" w:hAnsi="Times New Roman" w:cs="Times New Roman"/>
          <w:sz w:val="32"/>
          <w:szCs w:val="32"/>
        </w:rPr>
        <w:t>, Ралевић Дубравки</w:t>
      </w:r>
      <w:r w:rsidR="00E177A6">
        <w:rPr>
          <w:rFonts w:ascii="Times New Roman" w:hAnsi="Times New Roman" w:cs="Times New Roman"/>
          <w:sz w:val="32"/>
          <w:szCs w:val="32"/>
          <w:lang w:val="sr-Cyrl-CS"/>
        </w:rPr>
        <w:t>,</w:t>
      </w:r>
      <w:r w:rsidRPr="00D52C9B">
        <w:rPr>
          <w:rFonts w:ascii="Times New Roman" w:hAnsi="Times New Roman" w:cs="Times New Roman"/>
          <w:sz w:val="32"/>
          <w:szCs w:val="32"/>
        </w:rPr>
        <w:t xml:space="preserve"> намјештенику Општине Беране</w:t>
      </w:r>
      <w:r w:rsidR="00E177A6">
        <w:rPr>
          <w:rFonts w:ascii="Times New Roman" w:hAnsi="Times New Roman" w:cs="Times New Roman"/>
          <w:sz w:val="32"/>
          <w:szCs w:val="32"/>
          <w:lang w:val="sr-Cyrl-CS"/>
        </w:rPr>
        <w:t>,</w:t>
      </w:r>
      <w:r w:rsidRPr="00D52C9B">
        <w:rPr>
          <w:rFonts w:ascii="Times New Roman" w:hAnsi="Times New Roman" w:cs="Times New Roman"/>
          <w:sz w:val="32"/>
          <w:szCs w:val="32"/>
        </w:rPr>
        <w:t xml:space="preserve"> додјељује се на коришћење са могућношћу куповине под повољним условима стан површине 42 м2 у улици 29. Новембра.</w:t>
      </w:r>
      <w:r w:rsidR="00D562E2" w:rsidRPr="00D52C9B">
        <w:rPr>
          <w:rFonts w:ascii="Times New Roman" w:hAnsi="Times New Roman" w:cs="Times New Roman"/>
          <w:sz w:val="32"/>
          <w:szCs w:val="32"/>
        </w:rPr>
        <w:t xml:space="preserve"> Напомињемо да и ову Одлуку није посједовала С</w:t>
      </w:r>
      <w:r w:rsidR="00E177A6">
        <w:rPr>
          <w:rFonts w:ascii="Times New Roman" w:hAnsi="Times New Roman" w:cs="Times New Roman"/>
          <w:sz w:val="32"/>
          <w:szCs w:val="32"/>
          <w:lang w:val="sr-Cyrl-CS"/>
        </w:rPr>
        <w:t>л</w:t>
      </w:r>
      <w:r w:rsidR="00D562E2" w:rsidRPr="00D52C9B">
        <w:rPr>
          <w:rFonts w:ascii="Times New Roman" w:hAnsi="Times New Roman" w:cs="Times New Roman"/>
          <w:sz w:val="32"/>
          <w:szCs w:val="32"/>
        </w:rPr>
        <w:t>ужба предсједника</w:t>
      </w:r>
      <w:r w:rsidR="00E177A6">
        <w:rPr>
          <w:rFonts w:ascii="Times New Roman" w:hAnsi="Times New Roman" w:cs="Times New Roman"/>
          <w:sz w:val="32"/>
          <w:szCs w:val="32"/>
          <w:lang w:val="sr-Cyrl-CS"/>
        </w:rPr>
        <w:t>,</w:t>
      </w:r>
      <w:r w:rsidR="00E177A6">
        <w:rPr>
          <w:rFonts w:ascii="Times New Roman" w:hAnsi="Times New Roman" w:cs="Times New Roman"/>
          <w:sz w:val="32"/>
          <w:szCs w:val="32"/>
        </w:rPr>
        <w:t xml:space="preserve"> и</w:t>
      </w:r>
      <w:r w:rsidR="00D562E2" w:rsidRPr="00D52C9B">
        <w:rPr>
          <w:rFonts w:ascii="Times New Roman" w:hAnsi="Times New Roman" w:cs="Times New Roman"/>
          <w:sz w:val="32"/>
          <w:szCs w:val="32"/>
        </w:rPr>
        <w:t>ако је заведена под организационим бројем те службе, већ је Комисији ова Одлука достављена од стране Веселина Драгојевића.</w:t>
      </w:r>
      <w:r w:rsidRPr="00D52C9B">
        <w:rPr>
          <w:rFonts w:ascii="Times New Roman" w:hAnsi="Times New Roman" w:cs="Times New Roman"/>
          <w:sz w:val="32"/>
          <w:szCs w:val="32"/>
        </w:rPr>
        <w:t xml:space="preserve"> Предходно, тј. 09.09.2011. године, закључен предуговор бр. 03-2101 за куповину непокретности на лизинг између ЦФССИ и Ралевић Дубравке</w:t>
      </w:r>
      <w:r w:rsidR="00E177A6">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којим преузимају обавезу да закључе Уговор о куповини стана на лизинг у стамбеном објекту Хелп бр.11, улаз А, други спрат, површине 42,36м2.</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Комисија је закључила по основу документације</w:t>
      </w:r>
      <w:r w:rsidR="00E177A6">
        <w:rPr>
          <w:rFonts w:ascii="Times New Roman" w:hAnsi="Times New Roman" w:cs="Times New Roman"/>
          <w:sz w:val="32"/>
          <w:szCs w:val="32"/>
          <w:lang w:val="sr-Cyrl-CS"/>
        </w:rPr>
        <w:t>,</w:t>
      </w:r>
      <w:r w:rsidRPr="00D52C9B">
        <w:rPr>
          <w:rFonts w:ascii="Times New Roman" w:hAnsi="Times New Roman" w:cs="Times New Roman"/>
          <w:sz w:val="32"/>
          <w:szCs w:val="32"/>
        </w:rPr>
        <w:t xml:space="preserve"> да је у ствари Дубравка Ралевић</w:t>
      </w:r>
      <w:r w:rsidR="003C2E44" w:rsidRPr="00D52C9B">
        <w:rPr>
          <w:rFonts w:ascii="Times New Roman" w:hAnsi="Times New Roman" w:cs="Times New Roman"/>
          <w:sz w:val="32"/>
          <w:szCs w:val="32"/>
        </w:rPr>
        <w:t>,</w:t>
      </w:r>
      <w:r w:rsidRPr="00D52C9B">
        <w:rPr>
          <w:rFonts w:ascii="Times New Roman" w:hAnsi="Times New Roman" w:cs="Times New Roman"/>
          <w:sz w:val="32"/>
          <w:szCs w:val="32"/>
        </w:rPr>
        <w:t xml:space="preserve"> добила 2 стана, а то из разлога што се није приступило измјенама и допунама Одлуке о финансијском учешћу општине Беране.</w:t>
      </w:r>
      <w:r w:rsidRPr="00D52C9B">
        <w:rPr>
          <w:rFonts w:ascii="Times New Roman" w:hAnsi="Times New Roman" w:cs="Times New Roman"/>
          <w:b/>
          <w:sz w:val="32"/>
          <w:szCs w:val="32"/>
        </w:rPr>
        <w:t xml:space="preserve"> </w:t>
      </w:r>
      <w:r w:rsidRPr="00D52C9B">
        <w:rPr>
          <w:rFonts w:ascii="Times New Roman" w:hAnsi="Times New Roman" w:cs="Times New Roman"/>
          <w:sz w:val="32"/>
          <w:szCs w:val="32"/>
        </w:rPr>
        <w:t>Поступак додјеле стана Дубравки Ралевић у улици 29. Новембра је био по свему незаконит. Као прво незаконита је Одлука предсједника о додјели стана са правом откупа бр. 01-031-535 од 10.02.2014. години, из разлога што предсједник Општине нема овлашћења да располаже општинском имовином, а друго шт</w:t>
      </w:r>
      <w:r w:rsidR="003C2E44" w:rsidRPr="00D52C9B">
        <w:rPr>
          <w:rFonts w:ascii="Times New Roman" w:hAnsi="Times New Roman" w:cs="Times New Roman"/>
          <w:sz w:val="32"/>
          <w:szCs w:val="32"/>
        </w:rPr>
        <w:t>о се у овој Одлуци која је донес</w:t>
      </w:r>
      <w:r w:rsidRPr="00D52C9B">
        <w:rPr>
          <w:rFonts w:ascii="Times New Roman" w:hAnsi="Times New Roman" w:cs="Times New Roman"/>
          <w:sz w:val="32"/>
          <w:szCs w:val="32"/>
        </w:rPr>
        <w:t>ена 2014. године, бивши предсједник Општине позива на члан 61 Закона о етажној својини</w:t>
      </w:r>
      <w:r w:rsidR="00E177A6">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који је неважећи из разлога што га је 2011. године, замијенио Закон о становању. У поменутој, по нама незаконитој Одлуци у образложењу се између осталог утврђује и следеће: да предметни стан може бити предмет расподјеле тек након извођења хитних и </w:t>
      </w:r>
      <w:r w:rsidRPr="00D52C9B">
        <w:rPr>
          <w:rFonts w:ascii="Times New Roman" w:hAnsi="Times New Roman" w:cs="Times New Roman"/>
          <w:sz w:val="32"/>
          <w:szCs w:val="32"/>
        </w:rPr>
        <w:lastRenderedPageBreak/>
        <w:t>нужних радова на његовој санацији, јер тренутно стање у коме се налази стан не задовољава ни приближне услове који су адекватни за становање. Уговор о продаји УЗЗ бр. 124/2014 закључен 07.03.2014. године, између Општине Беране као продавца, коју заступа предсједник Општине Вука Голубовић, а који је овластио Драгојевић Веселина</w:t>
      </w:r>
      <w:r w:rsidR="00E177A6">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као пуномоћника заступника продавца и купца Дубравке Ралевић,  није у складу са образложењем Одлуке. У Уговору је прецизирано да је продавац признао купцу трошкове поводом санације стана, што је супротно образложењу Одлуке. По Уговору о продају УЗЗ бр. 124/2014 који је незаконит јер се позива на незакониту Одлуку, а такође и на Закон о етажној својини који је као што је наведено 3 године прије закључења овог уговора престао да важи, цијена за непокретност из Уговора износи 14.150,30 € која је утврђена по основу извјештаја Комисије за додјелу стамбене једнинице у улуци 29. Новембра 36/16, бр. 01-031-535/1 од 20.02.2014. године. Трошкови по основу санације стана износе 8.135,25 €</w:t>
      </w:r>
      <w:r w:rsidR="00E177A6">
        <w:rPr>
          <w:rFonts w:ascii="Times New Roman" w:hAnsi="Times New Roman" w:cs="Times New Roman"/>
          <w:sz w:val="32"/>
          <w:szCs w:val="32"/>
        </w:rPr>
        <w:t>, те умањена цијена стана износ</w:t>
      </w:r>
      <w:r w:rsidR="00E177A6">
        <w:rPr>
          <w:rFonts w:ascii="Times New Roman" w:hAnsi="Times New Roman" w:cs="Times New Roman"/>
          <w:sz w:val="32"/>
          <w:szCs w:val="32"/>
          <w:lang w:val="sr-Cyrl-CS"/>
        </w:rPr>
        <w:t>и</w:t>
      </w:r>
      <w:r w:rsidRPr="00D52C9B">
        <w:rPr>
          <w:rFonts w:ascii="Times New Roman" w:hAnsi="Times New Roman" w:cs="Times New Roman"/>
          <w:sz w:val="32"/>
          <w:szCs w:val="32"/>
        </w:rPr>
        <w:t xml:space="preserve"> 6.015,05 €. Обрачун откупа стана под повољним условима извршен је од стране Драгана Радића, сталног судског вјештака финансијске струке и цијена стана коју је ку</w:t>
      </w:r>
      <w:r w:rsidR="0021386A">
        <w:rPr>
          <w:rFonts w:ascii="Times New Roman" w:hAnsi="Times New Roman" w:cs="Times New Roman"/>
          <w:sz w:val="32"/>
          <w:szCs w:val="32"/>
        </w:rPr>
        <w:t>пац дужан да плати 2.081,20 €.</w:t>
      </w:r>
      <w:r w:rsidRPr="00D52C9B">
        <w:rPr>
          <w:rFonts w:ascii="Times New Roman" w:hAnsi="Times New Roman" w:cs="Times New Roman"/>
          <w:sz w:val="32"/>
          <w:szCs w:val="32"/>
        </w:rPr>
        <w:t xml:space="preserve"> У Уговору је наглашено да је продавац сагласан да купцу на име уложених средстава на додатној санацији крова и кишних одвода призна још 50% вриједност</w:t>
      </w:r>
      <w:r w:rsidR="003C2E44" w:rsidRPr="00D52C9B">
        <w:rPr>
          <w:rFonts w:ascii="Times New Roman" w:hAnsi="Times New Roman" w:cs="Times New Roman"/>
          <w:sz w:val="32"/>
          <w:szCs w:val="32"/>
        </w:rPr>
        <w:t>и уложених средстава. Утврђени и</w:t>
      </w:r>
      <w:r w:rsidRPr="00D52C9B">
        <w:rPr>
          <w:rFonts w:ascii="Times New Roman" w:hAnsi="Times New Roman" w:cs="Times New Roman"/>
          <w:sz w:val="32"/>
          <w:szCs w:val="32"/>
        </w:rPr>
        <w:t>знос продајне цијене који ће купац платити продавцу је 2.081,20 €, купац ће платиту у 36 једнаких мјесечних рата, односно по 57,50 €. Комисија је утврдила да је купац, тј. Дубравка Ралевић до сада уплатила за 18 мјесеци од добијања стана само 5 рата.</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Карактеристично је да је за питање про</w:t>
      </w:r>
      <w:r w:rsidR="003C2E44" w:rsidRPr="00D52C9B">
        <w:rPr>
          <w:rFonts w:ascii="Times New Roman" w:hAnsi="Times New Roman" w:cs="Times New Roman"/>
          <w:sz w:val="32"/>
          <w:szCs w:val="32"/>
        </w:rPr>
        <w:t>цјене става у улици 29. Новембр</w:t>
      </w:r>
      <w:r w:rsidRPr="00D52C9B">
        <w:rPr>
          <w:rFonts w:ascii="Times New Roman" w:hAnsi="Times New Roman" w:cs="Times New Roman"/>
          <w:sz w:val="32"/>
          <w:szCs w:val="32"/>
        </w:rPr>
        <w:t>а 36/16 формирано 3 комисије. Господин Драган Радић, судски вјештак финансијске с</w:t>
      </w:r>
      <w:r w:rsidR="0021386A">
        <w:rPr>
          <w:rFonts w:ascii="Times New Roman" w:hAnsi="Times New Roman" w:cs="Times New Roman"/>
          <w:sz w:val="32"/>
          <w:szCs w:val="32"/>
        </w:rPr>
        <w:t>труке доставио нам је обрачун о</w:t>
      </w:r>
      <w:r w:rsidR="0021386A">
        <w:rPr>
          <w:rFonts w:ascii="Times New Roman" w:hAnsi="Times New Roman" w:cs="Times New Roman"/>
          <w:sz w:val="32"/>
          <w:szCs w:val="32"/>
          <w:lang w:val="sr-Cyrl-CS"/>
        </w:rPr>
        <w:t>т</w:t>
      </w:r>
      <w:r w:rsidRPr="00D52C9B">
        <w:rPr>
          <w:rFonts w:ascii="Times New Roman" w:hAnsi="Times New Roman" w:cs="Times New Roman"/>
          <w:sz w:val="32"/>
          <w:szCs w:val="32"/>
        </w:rPr>
        <w:t>купа стана под повољним условима по основу Извјештаја Комисије за процјену стана бр. 01-031-3482/1 до 30.07.2013. године. Овај Извјештај је господин Драган Радић само потврдио. Комисија за преиспитивање законитости поступка расподјеле кадровских станова и станова за службенике и намјештенике је упутила допис Служби предсједника</w:t>
      </w:r>
      <w:r w:rsidR="00E177A6">
        <w:rPr>
          <w:rFonts w:ascii="Times New Roman" w:hAnsi="Times New Roman" w:cs="Times New Roman"/>
          <w:sz w:val="32"/>
          <w:szCs w:val="32"/>
          <w:lang w:val="sr-Cyrl-CS"/>
        </w:rPr>
        <w:t>,</w:t>
      </w:r>
      <w:r w:rsidRPr="00D52C9B">
        <w:rPr>
          <w:rFonts w:ascii="Times New Roman" w:hAnsi="Times New Roman" w:cs="Times New Roman"/>
          <w:sz w:val="32"/>
          <w:szCs w:val="32"/>
        </w:rPr>
        <w:t xml:space="preserve"> да нам достави Рјешења о формирању </w:t>
      </w:r>
      <w:r w:rsidRPr="00D52C9B">
        <w:rPr>
          <w:rFonts w:ascii="Times New Roman" w:hAnsi="Times New Roman" w:cs="Times New Roman"/>
          <w:sz w:val="32"/>
          <w:szCs w:val="32"/>
        </w:rPr>
        <w:lastRenderedPageBreak/>
        <w:t xml:space="preserve">Комисије </w:t>
      </w:r>
      <w:r w:rsidR="005F0B66" w:rsidRPr="005F0B66">
        <w:rPr>
          <w:rFonts w:ascii="Times New Roman" w:hAnsi="Times New Roman" w:cs="Times New Roman"/>
          <w:sz w:val="32"/>
          <w:szCs w:val="32"/>
          <w:lang w:val="sr-Cyrl-CS"/>
        </w:rPr>
        <w:t>за процјену стана</w:t>
      </w:r>
      <w:r w:rsidR="005F0B66">
        <w:rPr>
          <w:rFonts w:ascii="Times New Roman" w:hAnsi="Times New Roman" w:cs="Times New Roman"/>
          <w:sz w:val="32"/>
          <w:szCs w:val="32"/>
          <w:lang w:val="sr-Cyrl-CS"/>
        </w:rPr>
        <w:t>,</w:t>
      </w:r>
      <w:r w:rsidRPr="00D52C9B">
        <w:rPr>
          <w:rFonts w:ascii="Times New Roman" w:hAnsi="Times New Roman" w:cs="Times New Roman"/>
          <w:sz w:val="32"/>
          <w:szCs w:val="32"/>
        </w:rPr>
        <w:t xml:space="preserve"> међутим</w:t>
      </w:r>
      <w:r w:rsidR="005F0B66">
        <w:rPr>
          <w:rFonts w:ascii="Times New Roman" w:hAnsi="Times New Roman" w:cs="Times New Roman"/>
          <w:sz w:val="32"/>
          <w:szCs w:val="32"/>
          <w:lang w:val="sr-Cyrl-CS"/>
        </w:rPr>
        <w:t>,</w:t>
      </w:r>
      <w:r w:rsidRPr="00D52C9B">
        <w:rPr>
          <w:rFonts w:ascii="Times New Roman" w:hAnsi="Times New Roman" w:cs="Times New Roman"/>
          <w:sz w:val="32"/>
          <w:szCs w:val="32"/>
        </w:rPr>
        <w:t xml:space="preserve"> Служба предсједника није у посједу Рјешења о формирању Комисије за процјену стана, иако је Рјешење заведено под бројем 01-031-3482/1 од 31.07.2013.године, у грађанском бироу, а сазнали смо да Комисију чине</w:t>
      </w:r>
      <w:r w:rsidR="003C2E44" w:rsidRPr="00D52C9B">
        <w:rPr>
          <w:rFonts w:ascii="Times New Roman" w:hAnsi="Times New Roman" w:cs="Times New Roman"/>
          <w:sz w:val="32"/>
          <w:szCs w:val="32"/>
        </w:rPr>
        <w:t>: Бобан</w:t>
      </w:r>
      <w:r w:rsidRPr="00D52C9B">
        <w:rPr>
          <w:rFonts w:ascii="Times New Roman" w:hAnsi="Times New Roman" w:cs="Times New Roman"/>
          <w:sz w:val="32"/>
          <w:szCs w:val="32"/>
        </w:rPr>
        <w:t xml:space="preserve"> Митровић, Милош Раичевић и Бошко Стаматовић. </w:t>
      </w: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Друга Комисија за утврђивање куповине стамбеног објекта под повољним условима у улици 29. Новембра 36/16</w:t>
      </w:r>
      <w:r w:rsidR="00E177A6">
        <w:rPr>
          <w:rFonts w:ascii="Times New Roman" w:hAnsi="Times New Roman" w:cs="Times New Roman"/>
          <w:sz w:val="32"/>
          <w:szCs w:val="32"/>
          <w:lang w:val="sr-Cyrl-CS"/>
        </w:rPr>
        <w:t>,</w:t>
      </w:r>
      <w:r w:rsidRPr="00D52C9B">
        <w:rPr>
          <w:rFonts w:ascii="Times New Roman" w:hAnsi="Times New Roman" w:cs="Times New Roman"/>
          <w:sz w:val="32"/>
          <w:szCs w:val="32"/>
        </w:rPr>
        <w:t xml:space="preserve"> формирана је на основу Рјешења бр. 01-031-3718 од 27.07.2013.године, у саставу Бранкица Томчић - предсједник, Веселин Чукић - члан и Ивана Стојановић - члан. Упутили смо допис члановима Комисиј</w:t>
      </w:r>
      <w:r w:rsidR="00E177A6">
        <w:rPr>
          <w:rFonts w:ascii="Times New Roman" w:hAnsi="Times New Roman" w:cs="Times New Roman"/>
          <w:sz w:val="32"/>
          <w:szCs w:val="32"/>
          <w:lang w:val="sr-Cyrl-CS"/>
        </w:rPr>
        <w:t>е</w:t>
      </w:r>
      <w:r w:rsidRPr="00D52C9B">
        <w:rPr>
          <w:rFonts w:ascii="Times New Roman" w:hAnsi="Times New Roman" w:cs="Times New Roman"/>
          <w:sz w:val="32"/>
          <w:szCs w:val="32"/>
        </w:rPr>
        <w:t xml:space="preserve"> за утврђивање куповине стамбеног објекта под повољним условима у улици 29. Новембра 36/16 да нам доставе записнике са сједни</w:t>
      </w:r>
      <w:r w:rsidR="003C2E44" w:rsidRPr="00D52C9B">
        <w:rPr>
          <w:rFonts w:ascii="Times New Roman" w:hAnsi="Times New Roman" w:cs="Times New Roman"/>
          <w:sz w:val="32"/>
          <w:szCs w:val="32"/>
        </w:rPr>
        <w:t>ца и Извјештај о раду комисије. О</w:t>
      </w:r>
      <w:r w:rsidRPr="00D52C9B">
        <w:rPr>
          <w:rFonts w:ascii="Times New Roman" w:hAnsi="Times New Roman" w:cs="Times New Roman"/>
          <w:sz w:val="32"/>
          <w:szCs w:val="32"/>
        </w:rPr>
        <w:t>д сва три члана смо добили идентичан одговор да ова Комисија није извршила процјену вриједности стана, те самим тим није ни сачинила Извјештај. Као што је наведено, у Уговору УЗЗ бр.124/201</w:t>
      </w:r>
      <w:r w:rsidR="00631F6A">
        <w:rPr>
          <w:rFonts w:ascii="Times New Roman" w:hAnsi="Times New Roman" w:cs="Times New Roman"/>
          <w:sz w:val="32"/>
          <w:szCs w:val="32"/>
          <w:lang w:val="sr-Cyrl-CS"/>
        </w:rPr>
        <w:t>,</w:t>
      </w:r>
      <w:r w:rsidRPr="00D52C9B">
        <w:rPr>
          <w:rFonts w:ascii="Times New Roman" w:hAnsi="Times New Roman" w:cs="Times New Roman"/>
          <w:sz w:val="32"/>
          <w:szCs w:val="32"/>
        </w:rPr>
        <w:t xml:space="preserve"> цијена стана је утврђена на основу извјештаја Комисије за додјелу стамбене јединице у улици 29. Новембар 36/16 број 01-031-535/1</w:t>
      </w:r>
      <w:r w:rsidR="002608B7">
        <w:rPr>
          <w:rFonts w:ascii="Times New Roman" w:hAnsi="Times New Roman" w:cs="Times New Roman"/>
          <w:sz w:val="32"/>
          <w:szCs w:val="32"/>
          <w:lang w:val="sr-Cyrl-CS"/>
        </w:rPr>
        <w:t>.</w:t>
      </w:r>
      <w:r w:rsidR="002608B7">
        <w:rPr>
          <w:rFonts w:ascii="Times New Roman" w:hAnsi="Times New Roman" w:cs="Times New Roman"/>
          <w:sz w:val="32"/>
          <w:szCs w:val="32"/>
        </w:rPr>
        <w:t xml:space="preserve"> </w:t>
      </w:r>
      <w:r w:rsidR="002608B7">
        <w:rPr>
          <w:rFonts w:ascii="Times New Roman" w:hAnsi="Times New Roman" w:cs="Times New Roman"/>
          <w:sz w:val="32"/>
          <w:szCs w:val="32"/>
          <w:lang w:val="sr-Cyrl-CS"/>
        </w:rPr>
        <w:t>Д</w:t>
      </w:r>
      <w:r w:rsidRPr="00D52C9B">
        <w:rPr>
          <w:rFonts w:ascii="Times New Roman" w:hAnsi="Times New Roman" w:cs="Times New Roman"/>
          <w:sz w:val="32"/>
          <w:szCs w:val="32"/>
        </w:rPr>
        <w:t>а би дошла у посјед овог рјешења</w:t>
      </w:r>
      <w:r w:rsidR="00631F6A">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Комисија се обратила Служби предсједника да нам исто достави, међутим и ово рјешење Службе предсједника не посједује иако је заведено на писарници. На основу свега истакнутог и самог начина додјеле станова Новици Обрадовићу и Дубравки Ралевић</w:t>
      </w:r>
      <w:r w:rsidR="00631F6A">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Комисија је констатовала да је дошло до грубе злоупотребе  општинске имовине и незаконитог располагања са истом.</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691B19" w:rsidRDefault="00A13D29" w:rsidP="00A13D29">
      <w:pPr>
        <w:pStyle w:val="NoSpacing"/>
        <w:jc w:val="center"/>
        <w:rPr>
          <w:rFonts w:ascii="Times New Roman" w:hAnsi="Times New Roman" w:cs="Times New Roman"/>
          <w:b/>
          <w:sz w:val="32"/>
          <w:szCs w:val="32"/>
        </w:rPr>
      </w:pPr>
      <w:r w:rsidRPr="00691B19">
        <w:rPr>
          <w:rFonts w:ascii="Times New Roman" w:hAnsi="Times New Roman" w:cs="Times New Roman"/>
          <w:b/>
          <w:sz w:val="32"/>
          <w:szCs w:val="32"/>
        </w:rPr>
        <w:t>Одлука о условима и начину рјешавању стамбених потреба службеника и намјештеника органа локалне управе Општине Беране</w:t>
      </w:r>
    </w:p>
    <w:p w:rsidR="00A13D29" w:rsidRPr="00D52C9B" w:rsidRDefault="00A13D29" w:rsidP="00A13D29">
      <w:pPr>
        <w:pStyle w:val="NoSpacing"/>
        <w:ind w:firstLine="720"/>
        <w:jc w:val="both"/>
        <w:rPr>
          <w:rFonts w:ascii="Times New Roman" w:hAnsi="Times New Roman" w:cs="Times New Roman"/>
          <w:sz w:val="32"/>
          <w:szCs w:val="32"/>
        </w:rPr>
      </w:pPr>
    </w:p>
    <w:p w:rsidR="00A13D29"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Одлуком о финансијском учешћу Општине Беране у рјешавању стамбених питања бр. 02-030-303 од 25.11.2011. године, и Одлуком о измјенама и допунама Одлуке о финансијском учешћу Општине Беране  бр. 02-030-79 од 06.04.2012. године, за рјешавање спамбених потреба службеника и намјештеника куповином станова под повољним условима код ЦФССИ, Општина Беране учествује са </w:t>
      </w:r>
      <w:r w:rsidRPr="00D52C9B">
        <w:rPr>
          <w:rFonts w:ascii="Times New Roman" w:hAnsi="Times New Roman" w:cs="Times New Roman"/>
          <w:sz w:val="32"/>
          <w:szCs w:val="32"/>
        </w:rPr>
        <w:lastRenderedPageBreak/>
        <w:t xml:space="preserve">167,00 € по м2 за лица из Одлуке бр. 07-370-28 од 21.04.2011. године: </w:t>
      </w:r>
    </w:p>
    <w:p w:rsidR="005349C1" w:rsidRPr="00EA2612" w:rsidRDefault="005349C1" w:rsidP="00A13D29">
      <w:pPr>
        <w:pStyle w:val="NoSpacing"/>
        <w:ind w:firstLine="720"/>
        <w:jc w:val="both"/>
        <w:rPr>
          <w:rFonts w:ascii="Times New Roman" w:hAnsi="Times New Roman" w:cs="Times New Roman"/>
          <w:sz w:val="16"/>
          <w:szCs w:val="16"/>
          <w:lang w:val="sr-Cyrl-CS"/>
        </w:rPr>
      </w:pP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Ракочевић Небојша;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Булатовић Иванка;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Ојданић Вукица;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Ђуришић Босиљка;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Бубања Слободанка;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Обрадовић Слободан;</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Ивановић Славица;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Михајловић Радомир;</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Ђукић Љиљана;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Малишић - Делевић Тања;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Обадовић Радмила;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Мишковић Ранко;</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Мијовић Љиљана;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Лекић Љиљана;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Ралевић Дубравка;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Тијанић Горан;</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Барјактаровић Милован;</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Шарић Милош;</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Бракочевић Цмиљана;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Брауновић Тања;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Бубања Вања;</w:t>
      </w:r>
    </w:p>
    <w:p w:rsidR="00A13D29" w:rsidRPr="00D52C9B" w:rsidRDefault="00A13D29" w:rsidP="00A13D29">
      <w:pPr>
        <w:pStyle w:val="NoSpacing"/>
        <w:numPr>
          <w:ilvl w:val="0"/>
          <w:numId w:val="2"/>
        </w:numPr>
        <w:jc w:val="both"/>
        <w:rPr>
          <w:rFonts w:ascii="Times New Roman" w:hAnsi="Times New Roman" w:cs="Times New Roman"/>
          <w:sz w:val="32"/>
          <w:szCs w:val="32"/>
        </w:rPr>
      </w:pPr>
      <w:r w:rsidRPr="00D52C9B">
        <w:rPr>
          <w:rFonts w:ascii="Times New Roman" w:hAnsi="Times New Roman" w:cs="Times New Roman"/>
          <w:sz w:val="32"/>
          <w:szCs w:val="32"/>
        </w:rPr>
        <w:t>Раковић - Поповић Горица;</w:t>
      </w:r>
    </w:p>
    <w:p w:rsidR="00A13D29" w:rsidRPr="00EA2612" w:rsidRDefault="00A13D29" w:rsidP="00A13D29">
      <w:pPr>
        <w:pStyle w:val="NoSpacing"/>
        <w:ind w:left="1080"/>
        <w:jc w:val="both"/>
        <w:rPr>
          <w:rFonts w:ascii="Times New Roman" w:hAnsi="Times New Roman" w:cs="Times New Roman"/>
          <w:sz w:val="16"/>
          <w:szCs w:val="16"/>
        </w:rPr>
      </w:pPr>
    </w:p>
    <w:p w:rsidR="00EA2612" w:rsidRPr="00EA2612" w:rsidRDefault="00A13D29" w:rsidP="00EA2612">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Одлуком о условима и начину рјешавањ</w:t>
      </w:r>
      <w:r w:rsidR="00855BBF">
        <w:rPr>
          <w:rFonts w:ascii="Times New Roman" w:hAnsi="Times New Roman" w:cs="Times New Roman"/>
          <w:sz w:val="32"/>
          <w:szCs w:val="32"/>
          <w:lang w:val="sr-Cyrl-CS"/>
        </w:rPr>
        <w:t>а</w:t>
      </w:r>
      <w:r w:rsidRPr="00D52C9B">
        <w:rPr>
          <w:rFonts w:ascii="Times New Roman" w:hAnsi="Times New Roman" w:cs="Times New Roman"/>
          <w:sz w:val="32"/>
          <w:szCs w:val="32"/>
        </w:rPr>
        <w:t xml:space="preserve"> стамбених потреба службеника и намјештеника органа локалне управе Општине Беране од 29.10.2007. године, (Сл.лист ЦГ - Општински прописи бр.2/2007 од 05.11.2007. године)</w:t>
      </w:r>
      <w:r w:rsidR="00855BBF">
        <w:rPr>
          <w:rFonts w:ascii="Times New Roman" w:hAnsi="Times New Roman" w:cs="Times New Roman"/>
          <w:sz w:val="32"/>
          <w:szCs w:val="32"/>
          <w:lang w:val="sr-Cyrl-CS"/>
        </w:rPr>
        <w:t>,</w:t>
      </w:r>
      <w:r w:rsidRPr="00D52C9B">
        <w:rPr>
          <w:rFonts w:ascii="Times New Roman" w:hAnsi="Times New Roman" w:cs="Times New Roman"/>
          <w:sz w:val="32"/>
          <w:szCs w:val="32"/>
        </w:rPr>
        <w:t xml:space="preserve"> утврђују се облици рјешавања стамбених потреба службеника и намјештеника. Анализирајући Одлуку</w:t>
      </w:r>
      <w:r w:rsidR="00855BBF">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Комисија је установила да није спроведен поступак додјеле станова</w:t>
      </w:r>
      <w:r w:rsidR="00855BBF">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као што је Одлуком прописано. У чл. 6 став 2 Одлуке предвиђено је да Одлуку о усмјеравању средстава за сваки конкретан облик рјешавања стамбенеих потреба службеника</w:t>
      </w:r>
      <w:r w:rsidR="00855BBF">
        <w:rPr>
          <w:rFonts w:ascii="Times New Roman" w:hAnsi="Times New Roman" w:cs="Times New Roman"/>
          <w:sz w:val="32"/>
          <w:szCs w:val="32"/>
          <w:lang w:val="sr-Cyrl-CS"/>
        </w:rPr>
        <w:t>,</w:t>
      </w:r>
      <w:r w:rsidRPr="00D52C9B">
        <w:rPr>
          <w:rFonts w:ascii="Times New Roman" w:hAnsi="Times New Roman" w:cs="Times New Roman"/>
          <w:sz w:val="32"/>
          <w:szCs w:val="32"/>
        </w:rPr>
        <w:t xml:space="preserve"> доноси предсједник Општине</w:t>
      </w:r>
      <w:r w:rsidR="00855BBF">
        <w:rPr>
          <w:rFonts w:ascii="Times New Roman" w:hAnsi="Times New Roman" w:cs="Times New Roman"/>
          <w:sz w:val="32"/>
          <w:szCs w:val="32"/>
          <w:lang w:val="sr-Cyrl-CS"/>
        </w:rPr>
        <w:t>,</w:t>
      </w:r>
      <w:r w:rsidRPr="00D52C9B">
        <w:rPr>
          <w:rFonts w:ascii="Times New Roman" w:hAnsi="Times New Roman" w:cs="Times New Roman"/>
          <w:sz w:val="32"/>
          <w:szCs w:val="32"/>
        </w:rPr>
        <w:t xml:space="preserve"> на предлог Главног администратора и синдиката, што у случају расподјеле станова за службенике и </w:t>
      </w:r>
      <w:r w:rsidRPr="00D52C9B">
        <w:rPr>
          <w:rFonts w:ascii="Times New Roman" w:hAnsi="Times New Roman" w:cs="Times New Roman"/>
          <w:sz w:val="32"/>
          <w:szCs w:val="32"/>
        </w:rPr>
        <w:lastRenderedPageBreak/>
        <w:t>намјештенике у Општини Беране</w:t>
      </w:r>
      <w:r w:rsidR="00855BBF">
        <w:rPr>
          <w:rFonts w:ascii="Times New Roman" w:hAnsi="Times New Roman" w:cs="Times New Roman"/>
          <w:sz w:val="32"/>
          <w:szCs w:val="32"/>
          <w:lang w:val="sr-Cyrl-CS"/>
        </w:rPr>
        <w:t>,</w:t>
      </w:r>
      <w:r w:rsidRPr="00D52C9B">
        <w:rPr>
          <w:rFonts w:ascii="Times New Roman" w:hAnsi="Times New Roman" w:cs="Times New Roman"/>
          <w:sz w:val="32"/>
          <w:szCs w:val="32"/>
        </w:rPr>
        <w:t xml:space="preserve"> није испоштовано. </w:t>
      </w:r>
      <w:r w:rsidR="008D2B2B" w:rsidRPr="00D52C9B">
        <w:rPr>
          <w:rFonts w:ascii="Times New Roman" w:hAnsi="Times New Roman" w:cs="Times New Roman"/>
          <w:sz w:val="32"/>
          <w:szCs w:val="32"/>
        </w:rPr>
        <w:t>Такође Комисија сматра да ни бодовање кандидата који су се пријавили на оглас није спроведен по Одлуци</w:t>
      </w:r>
      <w:r w:rsidR="00855BBF">
        <w:rPr>
          <w:rFonts w:ascii="Times New Roman" w:hAnsi="Times New Roman" w:cs="Times New Roman"/>
          <w:sz w:val="32"/>
          <w:szCs w:val="32"/>
          <w:lang w:val="sr-Cyrl-CS"/>
        </w:rPr>
        <w:t>,</w:t>
      </w:r>
      <w:r w:rsidR="008D2B2B" w:rsidRPr="00D52C9B">
        <w:rPr>
          <w:rFonts w:ascii="Times New Roman" w:hAnsi="Times New Roman" w:cs="Times New Roman"/>
          <w:sz w:val="32"/>
          <w:szCs w:val="32"/>
        </w:rPr>
        <w:t xml:space="preserve"> а томе у прилог говори оставка члана Комисије</w:t>
      </w:r>
      <w:r w:rsidR="00732310" w:rsidRPr="00D52C9B">
        <w:rPr>
          <w:rFonts w:ascii="Times New Roman" w:hAnsi="Times New Roman" w:cs="Times New Roman"/>
          <w:sz w:val="32"/>
          <w:szCs w:val="32"/>
        </w:rPr>
        <w:t xml:space="preserve"> </w:t>
      </w:r>
      <w:r w:rsidR="008D2B2B" w:rsidRPr="00D52C9B">
        <w:rPr>
          <w:rFonts w:ascii="Times New Roman" w:hAnsi="Times New Roman" w:cs="Times New Roman"/>
          <w:sz w:val="32"/>
          <w:szCs w:val="32"/>
        </w:rPr>
        <w:t>за рјешавање стамбених потреба службеника и намјештеника у Општини Беране</w:t>
      </w:r>
      <w:r w:rsidR="00855BBF">
        <w:rPr>
          <w:rFonts w:ascii="Times New Roman" w:hAnsi="Times New Roman" w:cs="Times New Roman"/>
          <w:sz w:val="32"/>
          <w:szCs w:val="32"/>
          <w:lang w:val="sr-Cyrl-CS"/>
        </w:rPr>
        <w:t>,</w:t>
      </w:r>
      <w:r w:rsidR="008D2B2B" w:rsidRPr="00D52C9B">
        <w:rPr>
          <w:rFonts w:ascii="Times New Roman" w:hAnsi="Times New Roman" w:cs="Times New Roman"/>
          <w:sz w:val="32"/>
          <w:szCs w:val="32"/>
        </w:rPr>
        <w:t xml:space="preserve"> Горана Бојовића</w:t>
      </w:r>
      <w:r w:rsidR="00855BBF">
        <w:rPr>
          <w:rFonts w:ascii="Times New Roman" w:hAnsi="Times New Roman" w:cs="Times New Roman"/>
          <w:sz w:val="32"/>
          <w:szCs w:val="32"/>
          <w:lang w:val="sr-Cyrl-CS"/>
        </w:rPr>
        <w:t>,</w:t>
      </w:r>
      <w:r w:rsidR="008D2B2B" w:rsidRPr="00D52C9B">
        <w:rPr>
          <w:rFonts w:ascii="Times New Roman" w:hAnsi="Times New Roman" w:cs="Times New Roman"/>
          <w:sz w:val="32"/>
          <w:szCs w:val="32"/>
        </w:rPr>
        <w:t xml:space="preserve"> који је неслагајући се са записником из како је навео моралних разлога</w:t>
      </w:r>
      <w:r w:rsidR="00855BBF">
        <w:rPr>
          <w:rFonts w:ascii="Times New Roman" w:hAnsi="Times New Roman" w:cs="Times New Roman"/>
          <w:sz w:val="32"/>
          <w:szCs w:val="32"/>
          <w:lang w:val="sr-Cyrl-CS"/>
        </w:rPr>
        <w:t>,</w:t>
      </w:r>
      <w:r w:rsidR="008D2B2B" w:rsidRPr="00D52C9B">
        <w:rPr>
          <w:rFonts w:ascii="Times New Roman" w:hAnsi="Times New Roman" w:cs="Times New Roman"/>
          <w:sz w:val="32"/>
          <w:szCs w:val="32"/>
        </w:rPr>
        <w:t xml:space="preserve"> поднио оставку.</w:t>
      </w:r>
      <w:r w:rsidR="007913B6" w:rsidRPr="00D52C9B">
        <w:rPr>
          <w:rFonts w:ascii="Times New Roman" w:hAnsi="Times New Roman" w:cs="Times New Roman"/>
          <w:sz w:val="32"/>
          <w:szCs w:val="32"/>
        </w:rPr>
        <w:t xml:space="preserve"> </w:t>
      </w:r>
      <w:r w:rsidRPr="00D52C9B">
        <w:rPr>
          <w:rFonts w:ascii="Times New Roman" w:hAnsi="Times New Roman" w:cs="Times New Roman"/>
          <w:sz w:val="32"/>
          <w:szCs w:val="32"/>
        </w:rPr>
        <w:t>Комисија сматра да није испоштован чл. 46 став 3 Одлуке у којем се наводи да Комисија доноси акте у форми Oдлук</w:t>
      </w:r>
      <w:r w:rsidR="00855BBF">
        <w:rPr>
          <w:rFonts w:ascii="Times New Roman" w:hAnsi="Times New Roman" w:cs="Times New Roman"/>
          <w:sz w:val="32"/>
          <w:szCs w:val="32"/>
          <w:lang w:val="sr-Cyrl-CS"/>
        </w:rPr>
        <w:t>а</w:t>
      </w:r>
      <w:r w:rsidRPr="00D52C9B">
        <w:rPr>
          <w:rFonts w:ascii="Times New Roman" w:hAnsi="Times New Roman" w:cs="Times New Roman"/>
          <w:sz w:val="32"/>
          <w:szCs w:val="32"/>
        </w:rPr>
        <w:t xml:space="preserve">, Закључака и </w:t>
      </w:r>
      <w:r w:rsidR="00865B84" w:rsidRPr="00D52C9B">
        <w:rPr>
          <w:rFonts w:ascii="Times New Roman" w:hAnsi="Times New Roman" w:cs="Times New Roman"/>
          <w:sz w:val="32"/>
          <w:szCs w:val="32"/>
        </w:rPr>
        <w:t>Рјешења. Комисија је у посједу</w:t>
      </w:r>
      <w:r w:rsidRPr="00D52C9B">
        <w:rPr>
          <w:rFonts w:ascii="Times New Roman" w:hAnsi="Times New Roman" w:cs="Times New Roman"/>
          <w:sz w:val="32"/>
          <w:szCs w:val="32"/>
        </w:rPr>
        <w:t xml:space="preserve"> само записник</w:t>
      </w:r>
      <w:r w:rsidR="00865B84" w:rsidRPr="00D52C9B">
        <w:rPr>
          <w:rFonts w:ascii="Times New Roman" w:hAnsi="Times New Roman" w:cs="Times New Roman"/>
          <w:sz w:val="32"/>
          <w:szCs w:val="32"/>
        </w:rPr>
        <w:t>а</w:t>
      </w:r>
      <w:r w:rsidRPr="00D52C9B">
        <w:rPr>
          <w:rFonts w:ascii="Times New Roman" w:hAnsi="Times New Roman" w:cs="Times New Roman"/>
          <w:sz w:val="32"/>
          <w:szCs w:val="32"/>
        </w:rPr>
        <w:t xml:space="preserve"> о бодовању учесника огласа, а начин бодовања је сам по себи дискутабилан. Када су у питању огласи о расподјели станова службеницима и намјештеницима у Општини Беране</w:t>
      </w:r>
      <w:r w:rsidR="00855BBF">
        <w:rPr>
          <w:rFonts w:ascii="Times New Roman" w:hAnsi="Times New Roman" w:cs="Times New Roman"/>
          <w:sz w:val="32"/>
          <w:szCs w:val="32"/>
          <w:lang w:val="sr-Cyrl-CS"/>
        </w:rPr>
        <w:t>,</w:t>
      </w:r>
      <w:r w:rsidRPr="00D52C9B">
        <w:rPr>
          <w:rFonts w:ascii="Times New Roman" w:hAnsi="Times New Roman" w:cs="Times New Roman"/>
          <w:sz w:val="32"/>
          <w:szCs w:val="32"/>
        </w:rPr>
        <w:t xml:space="preserve"> установљено је да се </w:t>
      </w:r>
      <w:r w:rsidR="00951EAD" w:rsidRPr="00D52C9B">
        <w:rPr>
          <w:rFonts w:ascii="Times New Roman" w:hAnsi="Times New Roman" w:cs="Times New Roman"/>
          <w:sz w:val="32"/>
          <w:szCs w:val="32"/>
        </w:rPr>
        <w:t>поједини акти заводе</w:t>
      </w:r>
      <w:r w:rsidRPr="00D52C9B">
        <w:rPr>
          <w:rFonts w:ascii="Times New Roman" w:hAnsi="Times New Roman" w:cs="Times New Roman"/>
          <w:sz w:val="32"/>
          <w:szCs w:val="32"/>
        </w:rPr>
        <w:t xml:space="preserve"> под организационим бројем Секретаријата за планирање и уређење простора, заштиту животне средине и комунално - стамбене послове, док се други </w:t>
      </w:r>
      <w:r w:rsidR="00951EAD" w:rsidRPr="00D52C9B">
        <w:rPr>
          <w:rFonts w:ascii="Times New Roman" w:hAnsi="Times New Roman" w:cs="Times New Roman"/>
          <w:sz w:val="32"/>
          <w:szCs w:val="32"/>
        </w:rPr>
        <w:t>аки заводе</w:t>
      </w:r>
      <w:r w:rsidRPr="00D52C9B">
        <w:rPr>
          <w:rFonts w:ascii="Times New Roman" w:hAnsi="Times New Roman" w:cs="Times New Roman"/>
          <w:sz w:val="32"/>
          <w:szCs w:val="32"/>
        </w:rPr>
        <w:t xml:space="preserve"> под организационим бројем Службе предсједника Општине. Огласом бр. 07-351-108 од 2010. године, расписује се оглас за расподјелу 28 станова. Огласом бр. 01-031-2195 од 19.10.2010. године, оглас се односи на 25 станова, док је Скупштинском Одлуком о финанси</w:t>
      </w:r>
      <w:r w:rsidR="00855BBF">
        <w:rPr>
          <w:rFonts w:ascii="Times New Roman" w:hAnsi="Times New Roman" w:cs="Times New Roman"/>
          <w:sz w:val="32"/>
          <w:szCs w:val="32"/>
          <w:lang w:val="sr-Cyrl-CS"/>
        </w:rPr>
        <w:t>ј</w:t>
      </w:r>
      <w:r w:rsidRPr="00D52C9B">
        <w:rPr>
          <w:rFonts w:ascii="Times New Roman" w:hAnsi="Times New Roman" w:cs="Times New Roman"/>
          <w:sz w:val="32"/>
          <w:szCs w:val="32"/>
        </w:rPr>
        <w:t xml:space="preserve">ском учешћу Општине Беране бр. 02-030-303 од 25.11.2011. године, и Одлуком о измјенама и допунама Одлуке о финансијском учешћу Општине Беране бр. 02-030-79 од 06.04.2012. године,  додијељено 24 стана. Комисија је установила да стан у згради „Холандска кућа“, улица Горњоселска, површине 42,36 м2 није предмет огласа, па се питамо коме је исти додијељен? </w:t>
      </w:r>
    </w:p>
    <w:p w:rsidR="00BE17E6" w:rsidRPr="00EA2612" w:rsidRDefault="00A13D29" w:rsidP="00EA2612">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Приликом сачињавања Уговора између ЦФССИ и службеника Општине за наведени стан, не постоји податак у самом Уговору да је исти закључен на основу Одлуке о финансијском учешћу Општине Беране бр. 02-030-303 од 25.11.2011. године. Комисија је дошла до сазнања да незадовољни службеници воде поступак пред надлежним Судом за поништење Одлуке о расподјели станова за службенике и намјештенике. Тим поводом Комисија се дописом обратила Служби предсједника</w:t>
      </w:r>
      <w:r w:rsidR="00DD053D">
        <w:rPr>
          <w:rFonts w:ascii="Times New Roman" w:hAnsi="Times New Roman" w:cs="Times New Roman"/>
          <w:sz w:val="32"/>
          <w:szCs w:val="32"/>
          <w:lang w:val="sr-Cyrl-CS"/>
        </w:rPr>
        <w:t>,</w:t>
      </w:r>
      <w:r w:rsidRPr="00D52C9B">
        <w:rPr>
          <w:rFonts w:ascii="Times New Roman" w:hAnsi="Times New Roman" w:cs="Times New Roman"/>
          <w:sz w:val="32"/>
          <w:szCs w:val="32"/>
        </w:rPr>
        <w:t xml:space="preserve"> којим захт</w:t>
      </w:r>
      <w:r w:rsidR="00DD053D">
        <w:rPr>
          <w:rFonts w:ascii="Times New Roman" w:hAnsi="Times New Roman" w:cs="Times New Roman"/>
          <w:sz w:val="32"/>
          <w:szCs w:val="32"/>
          <w:lang w:val="sr-Cyrl-CS"/>
        </w:rPr>
        <w:t>и</w:t>
      </w:r>
      <w:r w:rsidRPr="00D52C9B">
        <w:rPr>
          <w:rFonts w:ascii="Times New Roman" w:hAnsi="Times New Roman" w:cs="Times New Roman"/>
          <w:sz w:val="32"/>
          <w:szCs w:val="32"/>
        </w:rPr>
        <w:t xml:space="preserve">јева доставу података везаних за извршење Судских одлука П.бр. 2540/14 и П.бр. 122/15. </w:t>
      </w:r>
      <w:r w:rsidR="00DD053D">
        <w:rPr>
          <w:rFonts w:ascii="Times New Roman" w:hAnsi="Times New Roman" w:cs="Times New Roman"/>
          <w:sz w:val="32"/>
          <w:szCs w:val="32"/>
        </w:rPr>
        <w:t>Тражени пода</w:t>
      </w:r>
      <w:r w:rsidRPr="00D52C9B">
        <w:rPr>
          <w:rFonts w:ascii="Times New Roman" w:hAnsi="Times New Roman" w:cs="Times New Roman"/>
          <w:sz w:val="32"/>
          <w:szCs w:val="32"/>
        </w:rPr>
        <w:t>ци ни</w:t>
      </w:r>
      <w:r w:rsidR="00DD053D">
        <w:rPr>
          <w:rFonts w:ascii="Times New Roman" w:hAnsi="Times New Roman" w:cs="Times New Roman"/>
          <w:sz w:val="32"/>
          <w:szCs w:val="32"/>
          <w:lang w:val="sr-Cyrl-CS"/>
        </w:rPr>
        <w:t>је</w:t>
      </w:r>
      <w:r w:rsidRPr="00D52C9B">
        <w:rPr>
          <w:rFonts w:ascii="Times New Roman" w:hAnsi="Times New Roman" w:cs="Times New Roman"/>
          <w:sz w:val="32"/>
          <w:szCs w:val="32"/>
        </w:rPr>
        <w:t>су били у посједу</w:t>
      </w:r>
      <w:r w:rsidR="00DD053D">
        <w:rPr>
          <w:rFonts w:ascii="Times New Roman" w:hAnsi="Times New Roman" w:cs="Times New Roman"/>
          <w:sz w:val="32"/>
          <w:szCs w:val="32"/>
        </w:rPr>
        <w:t xml:space="preserve"> Службе, већ су урађени од стра</w:t>
      </w:r>
      <w:r w:rsidR="00DD053D">
        <w:rPr>
          <w:rFonts w:ascii="Times New Roman" w:hAnsi="Times New Roman" w:cs="Times New Roman"/>
          <w:sz w:val="32"/>
          <w:szCs w:val="32"/>
          <w:lang w:val="sr-Cyrl-CS"/>
        </w:rPr>
        <w:t>н</w:t>
      </w:r>
      <w:r w:rsidRPr="00D52C9B">
        <w:rPr>
          <w:rFonts w:ascii="Times New Roman" w:hAnsi="Times New Roman" w:cs="Times New Roman"/>
          <w:sz w:val="32"/>
          <w:szCs w:val="32"/>
        </w:rPr>
        <w:t>е Дирекције за имовину</w:t>
      </w:r>
      <w:r w:rsidR="00DD053D">
        <w:rPr>
          <w:rFonts w:ascii="Times New Roman" w:hAnsi="Times New Roman" w:cs="Times New Roman"/>
          <w:sz w:val="32"/>
          <w:szCs w:val="32"/>
          <w:lang w:val="sr-Cyrl-CS"/>
        </w:rPr>
        <w:t>,</w:t>
      </w:r>
      <w:r w:rsidRPr="00D52C9B">
        <w:rPr>
          <w:rFonts w:ascii="Times New Roman" w:hAnsi="Times New Roman" w:cs="Times New Roman"/>
          <w:sz w:val="32"/>
          <w:szCs w:val="32"/>
        </w:rPr>
        <w:t xml:space="preserve"> 4 дана након захтјева Комисије, што </w:t>
      </w:r>
      <w:r w:rsidRPr="00D52C9B">
        <w:rPr>
          <w:rFonts w:ascii="Times New Roman" w:hAnsi="Times New Roman" w:cs="Times New Roman"/>
          <w:sz w:val="32"/>
          <w:szCs w:val="32"/>
        </w:rPr>
        <w:lastRenderedPageBreak/>
        <w:t>доводи до закључка да се обавеза информисања предсједника Општине о извршењу судских пресуда не поштује.</w:t>
      </w:r>
    </w:p>
    <w:p w:rsidR="00BE17E6"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На основу податак</w:t>
      </w:r>
      <w:r w:rsidR="00BE17E6" w:rsidRPr="00D52C9B">
        <w:rPr>
          <w:rFonts w:ascii="Times New Roman" w:hAnsi="Times New Roman" w:cs="Times New Roman"/>
          <w:sz w:val="32"/>
          <w:szCs w:val="32"/>
        </w:rPr>
        <w:t>а</w:t>
      </w:r>
      <w:r w:rsidRPr="00D52C9B">
        <w:rPr>
          <w:rFonts w:ascii="Times New Roman" w:hAnsi="Times New Roman" w:cs="Times New Roman"/>
          <w:sz w:val="32"/>
          <w:szCs w:val="32"/>
        </w:rPr>
        <w:t xml:space="preserve"> који су нам достављени од стране Дирекције за имовину, Комисија је установила да се воде 4 спора против Општине Беране, а у вези расподјеле станова за службенике и намјештенике. Спорове воде: Лакићевић Биљана, Војиновић Снежана, Фатима Беговић Међедовић и Шарић Милош. Комисија је установила да се у овим споровима поништава као незаконита Одлука о продаји станова под повољним условима службеницима и намјештеницима у Општини Беране бр. 07-370-28 од 21.04.2011. године, и Одлука бр. 07-370-22/1 од 05.04.2011. године, и наложено туженој тј. Општини да у року од 30 дана по правоснажности пресуде изврши поновну расподјелу станова по Огласу бр. 07-351-898 од 24.11.2011. године. Ова пресуда је потврђена од стране Вишег суда у Бијелом Пољу Гж.бр. 1628/14 од 03.07.2014. године. Рјешењем И.бр. 206/14 од 01.10.2014. године</w:t>
      </w:r>
      <w:r w:rsidR="00DD053D">
        <w:rPr>
          <w:rFonts w:ascii="Times New Roman" w:hAnsi="Times New Roman" w:cs="Times New Roman"/>
          <w:sz w:val="32"/>
          <w:szCs w:val="32"/>
          <w:lang w:val="sr-Cyrl-CS"/>
        </w:rPr>
        <w:t>,</w:t>
      </w:r>
      <w:r w:rsidRPr="00D52C9B">
        <w:rPr>
          <w:rFonts w:ascii="Times New Roman" w:hAnsi="Times New Roman" w:cs="Times New Roman"/>
          <w:sz w:val="32"/>
          <w:szCs w:val="32"/>
        </w:rPr>
        <w:t xml:space="preserve"> Суд је дозволио извршење ове судске одлуке и оставио рок извршном дужнику тј. Општини да у року од 30 дана испуни своју обавезу. У остављеном року </w:t>
      </w:r>
      <w:r w:rsidRPr="00EA2612">
        <w:rPr>
          <w:rFonts w:ascii="Times New Roman" w:hAnsi="Times New Roman" w:cs="Times New Roman"/>
          <w:sz w:val="28"/>
          <w:szCs w:val="28"/>
        </w:rPr>
        <w:t>Комисија за рјешавање стамбених потреба службеника и намјештеника је у поступку извршења ове судске одлуке</w:t>
      </w:r>
      <w:r w:rsidR="00DD053D" w:rsidRPr="00EA2612">
        <w:rPr>
          <w:rFonts w:ascii="Times New Roman" w:hAnsi="Times New Roman" w:cs="Times New Roman"/>
          <w:sz w:val="28"/>
          <w:szCs w:val="28"/>
          <w:lang w:val="sr-Cyrl-CS"/>
        </w:rPr>
        <w:t>,</w:t>
      </w:r>
      <w:r w:rsidRPr="00EA2612">
        <w:rPr>
          <w:rFonts w:ascii="Times New Roman" w:hAnsi="Times New Roman" w:cs="Times New Roman"/>
          <w:sz w:val="28"/>
          <w:szCs w:val="28"/>
        </w:rPr>
        <w:t xml:space="preserve"> извршила поновну – нову расподјелу станова по раније расписаном Огласу бр. 07-351-898 од 24.11.2011. године, и донијела нову Одлуку о продаји станова по повољним условима службеницима и намјештеницима</w:t>
      </w:r>
      <w:r w:rsidRPr="00D52C9B">
        <w:rPr>
          <w:rFonts w:ascii="Times New Roman" w:hAnsi="Times New Roman" w:cs="Times New Roman"/>
          <w:sz w:val="32"/>
          <w:szCs w:val="32"/>
        </w:rPr>
        <w:t xml:space="preserve"> Општине Беране бр. 01-031-3288 од 20.11.2014. године, чиме је обустављен извршни поступак. Увидом у ову документацију Комисија је ко</w:t>
      </w:r>
      <w:r w:rsidR="00DD053D">
        <w:rPr>
          <w:rFonts w:ascii="Times New Roman" w:hAnsi="Times New Roman" w:cs="Times New Roman"/>
          <w:sz w:val="32"/>
          <w:szCs w:val="32"/>
        </w:rPr>
        <w:t>нстатовала да је Суду достављен</w:t>
      </w:r>
      <w:r w:rsidR="00DD053D">
        <w:rPr>
          <w:rFonts w:ascii="Times New Roman" w:hAnsi="Times New Roman" w:cs="Times New Roman"/>
          <w:sz w:val="32"/>
          <w:szCs w:val="32"/>
          <w:lang w:val="sr-Cyrl-CS"/>
        </w:rPr>
        <w:t>а</w:t>
      </w:r>
      <w:r w:rsidRPr="00D52C9B">
        <w:rPr>
          <w:rFonts w:ascii="Times New Roman" w:hAnsi="Times New Roman" w:cs="Times New Roman"/>
          <w:sz w:val="32"/>
          <w:szCs w:val="32"/>
        </w:rPr>
        <w:t xml:space="preserve"> коначна ранг листа о расподјели станова од 24.11.2010. године, у којој ништа није промијењено, а уочили смо да се на ранг листи бр. 01-031-3288 од 20.11.2014. године, налази Дубравка Ралевић која је као што смо раније истакли у Марту мјесецу 2014. године, добила стан у улици 29. Новембра. Ово све говори о неозбиљности и неодговорности рада Комисије за рјешавање стамбених потреба службеника и намјештеника, као и незаконит поступак достављања Суду идентичне ни у једном дијелу измијењене (изузев предсједника Комисије) Одлуке. </w:t>
      </w:r>
    </w:p>
    <w:p w:rsidR="00BE17E6" w:rsidRPr="00D52C9B" w:rsidRDefault="00A13D29" w:rsidP="00A13D29">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Комисија је на једној од својих сједница уредно позвала </w:t>
      </w:r>
      <w:r w:rsidRPr="00EA2612">
        <w:rPr>
          <w:rFonts w:ascii="Times New Roman" w:hAnsi="Times New Roman" w:cs="Times New Roman"/>
          <w:sz w:val="32"/>
          <w:szCs w:val="32"/>
        </w:rPr>
        <w:t xml:space="preserve">правног заступника Општине Беране, господина Веселина </w:t>
      </w:r>
      <w:r w:rsidRPr="00EA2612">
        <w:rPr>
          <w:rFonts w:ascii="Times New Roman" w:hAnsi="Times New Roman" w:cs="Times New Roman"/>
          <w:sz w:val="32"/>
          <w:szCs w:val="32"/>
        </w:rPr>
        <w:lastRenderedPageBreak/>
        <w:t>Драгојевића да присуствује раду Комисије</w:t>
      </w:r>
      <w:r w:rsidR="00DD053D" w:rsidRPr="00EA2612">
        <w:rPr>
          <w:rFonts w:ascii="Times New Roman" w:hAnsi="Times New Roman" w:cs="Times New Roman"/>
          <w:sz w:val="32"/>
          <w:szCs w:val="32"/>
          <w:lang w:val="sr-Cyrl-CS"/>
        </w:rPr>
        <w:t>,</w:t>
      </w:r>
      <w:r w:rsidRPr="00EA2612">
        <w:rPr>
          <w:rFonts w:ascii="Times New Roman" w:hAnsi="Times New Roman" w:cs="Times New Roman"/>
          <w:sz w:val="32"/>
          <w:szCs w:val="32"/>
        </w:rPr>
        <w:t xml:space="preserve"> јер је на дневном реду било разматрање документације у вези судских поступака и извршења</w:t>
      </w:r>
      <w:r w:rsidRPr="00D52C9B">
        <w:rPr>
          <w:rFonts w:ascii="Times New Roman" w:hAnsi="Times New Roman" w:cs="Times New Roman"/>
          <w:sz w:val="32"/>
          <w:szCs w:val="32"/>
        </w:rPr>
        <w:t xml:space="preserve"> судских о</w:t>
      </w:r>
      <w:r w:rsidR="00DD053D">
        <w:rPr>
          <w:rFonts w:ascii="Times New Roman" w:hAnsi="Times New Roman" w:cs="Times New Roman"/>
          <w:sz w:val="32"/>
          <w:szCs w:val="32"/>
        </w:rPr>
        <w:t>длука</w:t>
      </w:r>
      <w:r w:rsidR="00DD053D">
        <w:rPr>
          <w:rFonts w:ascii="Times New Roman" w:hAnsi="Times New Roman" w:cs="Times New Roman"/>
          <w:sz w:val="32"/>
          <w:szCs w:val="32"/>
          <w:lang w:val="sr-Cyrl-CS"/>
        </w:rPr>
        <w:t>. М</w:t>
      </w:r>
      <w:r w:rsidRPr="00D52C9B">
        <w:rPr>
          <w:rFonts w:ascii="Times New Roman" w:hAnsi="Times New Roman" w:cs="Times New Roman"/>
          <w:sz w:val="32"/>
          <w:szCs w:val="32"/>
        </w:rPr>
        <w:t xml:space="preserve">еђутим господин Веселин Драгојевић се није одазвао позиву, нити је своје одсуство оправдао. Према изјавама Комисије за рјешавање стамбених потреба за службенике и намјештенике сазнали смо да је Комисија поступала по судским одлукама и извршила ново бодовање, као и да је донијела коначну ранг листу учесника на Оглас о расподјели станова за службенике и намјештенике. Комисија за преиспитивање поступака расподјеле кадровских станова и станова за службенике и намјештенике сматра да поступак расподјеле станова, формирање коначне ранг листе и поступак извршења није спроведен на одговарајући начин. </w:t>
      </w:r>
    </w:p>
    <w:p w:rsidR="00BE17E6" w:rsidRPr="00EA2612" w:rsidRDefault="00A13D29" w:rsidP="00A13D29">
      <w:pPr>
        <w:pStyle w:val="NoSpacing"/>
        <w:ind w:firstLine="720"/>
        <w:jc w:val="both"/>
        <w:rPr>
          <w:rFonts w:ascii="Times New Roman" w:hAnsi="Times New Roman" w:cs="Times New Roman"/>
          <w:sz w:val="32"/>
          <w:szCs w:val="32"/>
        </w:rPr>
      </w:pPr>
      <w:r w:rsidRPr="00EA2612">
        <w:rPr>
          <w:rFonts w:ascii="Times New Roman" w:hAnsi="Times New Roman" w:cs="Times New Roman"/>
          <w:sz w:val="32"/>
          <w:szCs w:val="32"/>
        </w:rPr>
        <w:t>Као што смо н</w:t>
      </w:r>
      <w:r w:rsidR="00F431E8" w:rsidRPr="00EA2612">
        <w:rPr>
          <w:rFonts w:ascii="Times New Roman" w:hAnsi="Times New Roman" w:cs="Times New Roman"/>
          <w:sz w:val="32"/>
          <w:szCs w:val="32"/>
        </w:rPr>
        <w:t>а почетку навели према пода</w:t>
      </w:r>
      <w:r w:rsidRPr="00EA2612">
        <w:rPr>
          <w:rFonts w:ascii="Times New Roman" w:hAnsi="Times New Roman" w:cs="Times New Roman"/>
          <w:sz w:val="32"/>
          <w:szCs w:val="32"/>
        </w:rPr>
        <w:t xml:space="preserve">цима којим располаже Комисија за преиспитивање законитости поступка </w:t>
      </w:r>
      <w:r w:rsidRPr="00EA2612">
        <w:rPr>
          <w:rFonts w:ascii="Times New Roman" w:hAnsi="Times New Roman" w:cs="Times New Roman"/>
          <w:sz w:val="28"/>
          <w:szCs w:val="28"/>
        </w:rPr>
        <w:t>расподјеле кадровских станова и станова за службенике и намјештеника предсједник Општине није обавијештен о извршењу Судских одлука из разлога што му извјештаји нису достављени од стране Дирекције за имовину, као и Комисије за рјешавање</w:t>
      </w:r>
      <w:r w:rsidRPr="00EA2612">
        <w:rPr>
          <w:rFonts w:ascii="Times New Roman" w:hAnsi="Times New Roman" w:cs="Times New Roman"/>
          <w:sz w:val="32"/>
          <w:szCs w:val="32"/>
        </w:rPr>
        <w:t xml:space="preserve"> стамбених питања службеника и намјештеника, који су изјавили да су сви извјештаји и записници са сједница предати правном заступнику Општине Беране</w:t>
      </w:r>
      <w:r w:rsidR="00DD053D" w:rsidRPr="00EA2612">
        <w:rPr>
          <w:rFonts w:ascii="Times New Roman" w:hAnsi="Times New Roman" w:cs="Times New Roman"/>
          <w:sz w:val="32"/>
          <w:szCs w:val="32"/>
          <w:lang w:val="sr-Cyrl-CS"/>
        </w:rPr>
        <w:t>,</w:t>
      </w:r>
      <w:r w:rsidRPr="00EA2612">
        <w:rPr>
          <w:rFonts w:ascii="Times New Roman" w:hAnsi="Times New Roman" w:cs="Times New Roman"/>
          <w:sz w:val="32"/>
          <w:szCs w:val="32"/>
        </w:rPr>
        <w:t xml:space="preserve"> Веселину Драгојевићу. </w:t>
      </w:r>
    </w:p>
    <w:p w:rsidR="00571711" w:rsidRDefault="00BE17E6" w:rsidP="00D4709A">
      <w:pPr>
        <w:pStyle w:val="NoSpacing"/>
        <w:ind w:firstLine="720"/>
        <w:jc w:val="both"/>
        <w:rPr>
          <w:rFonts w:ascii="Times New Roman" w:hAnsi="Times New Roman" w:cs="Times New Roman"/>
          <w:sz w:val="32"/>
          <w:szCs w:val="32"/>
          <w:lang w:val="sr-Cyrl-CS"/>
        </w:rPr>
      </w:pPr>
      <w:r w:rsidRPr="00D52C9B">
        <w:rPr>
          <w:rFonts w:ascii="Times New Roman" w:hAnsi="Times New Roman" w:cs="Times New Roman"/>
          <w:sz w:val="32"/>
          <w:szCs w:val="32"/>
        </w:rPr>
        <w:t>Т</w:t>
      </w:r>
      <w:r w:rsidR="00A13D29" w:rsidRPr="00D52C9B">
        <w:rPr>
          <w:rFonts w:ascii="Times New Roman" w:hAnsi="Times New Roman" w:cs="Times New Roman"/>
          <w:sz w:val="32"/>
          <w:szCs w:val="32"/>
        </w:rPr>
        <w:t xml:space="preserve">ешко </w:t>
      </w:r>
      <w:r w:rsidRPr="00D52C9B">
        <w:rPr>
          <w:rFonts w:ascii="Times New Roman" w:hAnsi="Times New Roman" w:cs="Times New Roman"/>
          <w:sz w:val="32"/>
          <w:szCs w:val="32"/>
        </w:rPr>
        <w:t xml:space="preserve">је </w:t>
      </w:r>
      <w:r w:rsidR="00A13D29" w:rsidRPr="00D52C9B">
        <w:rPr>
          <w:rFonts w:ascii="Times New Roman" w:hAnsi="Times New Roman" w:cs="Times New Roman"/>
          <w:sz w:val="32"/>
          <w:szCs w:val="32"/>
        </w:rPr>
        <w:t>било доћи до документације, јер Општине исте није посједовала, а била је у обавези. Томе у прилог говори и акт П.бр.2604/14 од 27.05.2015. године, упућен Комисији за рјешавање стамбених потреба службеника и намјештеника у Општини  Беране</w:t>
      </w:r>
      <w:r w:rsidR="00DD053D">
        <w:rPr>
          <w:rFonts w:ascii="Times New Roman" w:hAnsi="Times New Roman" w:cs="Times New Roman"/>
          <w:sz w:val="32"/>
          <w:szCs w:val="32"/>
          <w:lang w:val="sr-Cyrl-CS"/>
        </w:rPr>
        <w:t>,</w:t>
      </w:r>
      <w:r w:rsidR="00A13D29" w:rsidRPr="00D52C9B">
        <w:rPr>
          <w:rFonts w:ascii="Times New Roman" w:hAnsi="Times New Roman" w:cs="Times New Roman"/>
          <w:sz w:val="32"/>
          <w:szCs w:val="32"/>
        </w:rPr>
        <w:t xml:space="preserve"> којим се обратио Основни суд у Беранама тражећи да се на увид достави Одлука сачињена између Општине Беране и ЦФССИ као и уговор сачињен између истих лица, пошто је пред тим судом започет парнични поступак. Дописом бр. 01-740-281 од 09.06.2015. године, Основном суду у Беранама, судији Драгану Шћеповићу предсједник Ко</w:t>
      </w:r>
      <w:r w:rsidR="00DD053D">
        <w:rPr>
          <w:rFonts w:ascii="Times New Roman" w:hAnsi="Times New Roman" w:cs="Times New Roman"/>
          <w:sz w:val="32"/>
          <w:szCs w:val="32"/>
        </w:rPr>
        <w:t>мисије за стамбене потребе служ</w:t>
      </w:r>
      <w:r w:rsidR="00DD053D">
        <w:rPr>
          <w:rFonts w:ascii="Times New Roman" w:hAnsi="Times New Roman" w:cs="Times New Roman"/>
          <w:sz w:val="32"/>
          <w:szCs w:val="32"/>
          <w:lang w:val="sr-Cyrl-CS"/>
        </w:rPr>
        <w:t>б</w:t>
      </w:r>
      <w:r w:rsidR="00DD053D">
        <w:rPr>
          <w:rFonts w:ascii="Times New Roman" w:hAnsi="Times New Roman" w:cs="Times New Roman"/>
          <w:sz w:val="32"/>
          <w:szCs w:val="32"/>
        </w:rPr>
        <w:t>е</w:t>
      </w:r>
      <w:r w:rsidR="00DD053D">
        <w:rPr>
          <w:rFonts w:ascii="Times New Roman" w:hAnsi="Times New Roman" w:cs="Times New Roman"/>
          <w:sz w:val="32"/>
          <w:szCs w:val="32"/>
          <w:lang w:val="sr-Cyrl-CS"/>
        </w:rPr>
        <w:t>н</w:t>
      </w:r>
      <w:r w:rsidR="00A13D29" w:rsidRPr="00D52C9B">
        <w:rPr>
          <w:rFonts w:ascii="Times New Roman" w:hAnsi="Times New Roman" w:cs="Times New Roman"/>
          <w:sz w:val="32"/>
          <w:szCs w:val="32"/>
        </w:rPr>
        <w:t>ика и намјештеника Веселин Чукић</w:t>
      </w:r>
      <w:r w:rsidR="00DD053D">
        <w:rPr>
          <w:rFonts w:ascii="Times New Roman" w:hAnsi="Times New Roman" w:cs="Times New Roman"/>
          <w:sz w:val="32"/>
          <w:szCs w:val="32"/>
          <w:lang w:val="sr-Cyrl-CS"/>
        </w:rPr>
        <w:t>,</w:t>
      </w:r>
      <w:r w:rsidR="00A13D29" w:rsidRPr="00D52C9B">
        <w:rPr>
          <w:rFonts w:ascii="Times New Roman" w:hAnsi="Times New Roman" w:cs="Times New Roman"/>
          <w:sz w:val="32"/>
          <w:szCs w:val="32"/>
        </w:rPr>
        <w:t xml:space="preserve"> обавјештава</w:t>
      </w:r>
      <w:r w:rsidR="00DD053D">
        <w:rPr>
          <w:rFonts w:ascii="Times New Roman" w:hAnsi="Times New Roman" w:cs="Times New Roman"/>
          <w:sz w:val="32"/>
          <w:szCs w:val="32"/>
          <w:lang w:val="sr-Cyrl-CS"/>
        </w:rPr>
        <w:t>,</w:t>
      </w:r>
      <w:r w:rsidR="00A13D29" w:rsidRPr="00D52C9B">
        <w:rPr>
          <w:rFonts w:ascii="Times New Roman" w:hAnsi="Times New Roman" w:cs="Times New Roman"/>
          <w:sz w:val="32"/>
          <w:szCs w:val="32"/>
        </w:rPr>
        <w:t xml:space="preserve"> да комисија и Општин</w:t>
      </w:r>
      <w:r w:rsidR="00DD053D">
        <w:rPr>
          <w:rFonts w:ascii="Times New Roman" w:hAnsi="Times New Roman" w:cs="Times New Roman"/>
          <w:sz w:val="32"/>
          <w:szCs w:val="32"/>
          <w:lang w:val="sr-Cyrl-CS"/>
        </w:rPr>
        <w:t>а</w:t>
      </w:r>
      <w:r w:rsidR="00A13D29" w:rsidRPr="00D52C9B">
        <w:rPr>
          <w:rFonts w:ascii="Times New Roman" w:hAnsi="Times New Roman" w:cs="Times New Roman"/>
          <w:sz w:val="32"/>
          <w:szCs w:val="32"/>
        </w:rPr>
        <w:t xml:space="preserve"> Беране</w:t>
      </w:r>
      <w:r w:rsidR="00DD053D">
        <w:rPr>
          <w:rFonts w:ascii="Times New Roman" w:hAnsi="Times New Roman" w:cs="Times New Roman"/>
          <w:sz w:val="32"/>
          <w:szCs w:val="32"/>
          <w:lang w:val="sr-Cyrl-CS"/>
        </w:rPr>
        <w:t>,</w:t>
      </w:r>
      <w:r w:rsidR="00DD053D">
        <w:rPr>
          <w:rFonts w:ascii="Times New Roman" w:hAnsi="Times New Roman" w:cs="Times New Roman"/>
          <w:sz w:val="32"/>
          <w:szCs w:val="32"/>
        </w:rPr>
        <w:t xml:space="preserve"> не посједује одлуку доне</w:t>
      </w:r>
      <w:r w:rsidR="00DD053D">
        <w:rPr>
          <w:rFonts w:ascii="Times New Roman" w:hAnsi="Times New Roman" w:cs="Times New Roman"/>
          <w:sz w:val="32"/>
          <w:szCs w:val="32"/>
          <w:lang w:val="sr-Cyrl-CS"/>
        </w:rPr>
        <w:t>с</w:t>
      </w:r>
      <w:r w:rsidR="00A13D29" w:rsidRPr="00D52C9B">
        <w:rPr>
          <w:rFonts w:ascii="Times New Roman" w:hAnsi="Times New Roman" w:cs="Times New Roman"/>
          <w:sz w:val="32"/>
          <w:szCs w:val="32"/>
        </w:rPr>
        <w:t>ену између Општине и ЦФССИ</w:t>
      </w:r>
      <w:r w:rsidR="00DD053D">
        <w:rPr>
          <w:rFonts w:ascii="Times New Roman" w:hAnsi="Times New Roman" w:cs="Times New Roman"/>
          <w:sz w:val="32"/>
          <w:szCs w:val="32"/>
          <w:lang w:val="sr-Cyrl-CS"/>
        </w:rPr>
        <w:t>,</w:t>
      </w:r>
      <w:r w:rsidR="00A13D29" w:rsidRPr="00D52C9B">
        <w:rPr>
          <w:rFonts w:ascii="Times New Roman" w:hAnsi="Times New Roman" w:cs="Times New Roman"/>
          <w:sz w:val="32"/>
          <w:szCs w:val="32"/>
        </w:rPr>
        <w:t xml:space="preserve"> као и у</w:t>
      </w:r>
      <w:r w:rsidR="007053BD">
        <w:rPr>
          <w:rFonts w:ascii="Times New Roman" w:hAnsi="Times New Roman" w:cs="Times New Roman"/>
          <w:sz w:val="32"/>
          <w:szCs w:val="32"/>
        </w:rPr>
        <w:t>говор сачињен између истих лица</w:t>
      </w:r>
      <w:r w:rsidR="007053BD">
        <w:rPr>
          <w:rFonts w:ascii="Times New Roman" w:hAnsi="Times New Roman" w:cs="Times New Roman"/>
          <w:sz w:val="32"/>
          <w:szCs w:val="32"/>
          <w:lang w:val="sr-Cyrl-CS"/>
        </w:rPr>
        <w:t>.</w:t>
      </w:r>
    </w:p>
    <w:p w:rsidR="00627C1B" w:rsidRDefault="00627C1B" w:rsidP="00D4709A">
      <w:pPr>
        <w:pStyle w:val="NoSpacing"/>
        <w:ind w:firstLine="720"/>
        <w:jc w:val="both"/>
        <w:rPr>
          <w:rFonts w:ascii="Times New Roman" w:hAnsi="Times New Roman" w:cs="Times New Roman"/>
          <w:sz w:val="32"/>
          <w:szCs w:val="32"/>
          <w:lang w:val="sr-Cyrl-CS"/>
        </w:rPr>
      </w:pPr>
    </w:p>
    <w:p w:rsidR="00627C1B" w:rsidRPr="00D52C9B" w:rsidRDefault="00627C1B" w:rsidP="00D4709A">
      <w:pPr>
        <w:pStyle w:val="NoSpacing"/>
        <w:ind w:firstLine="720"/>
        <w:jc w:val="both"/>
        <w:rPr>
          <w:rFonts w:ascii="Times New Roman" w:hAnsi="Times New Roman" w:cs="Times New Roman"/>
          <w:sz w:val="32"/>
          <w:szCs w:val="32"/>
          <w:lang w:val="sr-Cyrl-CS"/>
        </w:rPr>
      </w:pPr>
    </w:p>
    <w:p w:rsidR="00D06F06" w:rsidRPr="00D52C9B" w:rsidRDefault="00D06F06" w:rsidP="00D06F06">
      <w:pPr>
        <w:jc w:val="center"/>
        <w:rPr>
          <w:rFonts w:ascii="Times New Roman" w:hAnsi="Times New Roman" w:cs="Times New Roman"/>
          <w:b/>
          <w:sz w:val="32"/>
          <w:szCs w:val="32"/>
          <w:lang w:val="sr-Cyrl-CS"/>
        </w:rPr>
      </w:pPr>
      <w:r w:rsidRPr="00D52C9B">
        <w:rPr>
          <w:rFonts w:ascii="Times New Roman" w:hAnsi="Times New Roman" w:cs="Times New Roman"/>
          <w:b/>
          <w:sz w:val="32"/>
          <w:szCs w:val="32"/>
          <w:lang w:val="sr-Cyrl-CS"/>
        </w:rPr>
        <w:lastRenderedPageBreak/>
        <w:t>ТАБЕЛАРНИ  ПРИКАЗ</w:t>
      </w:r>
    </w:p>
    <w:p w:rsidR="00D06F06" w:rsidRPr="00D52C9B" w:rsidRDefault="00D06F06" w:rsidP="00D06F06">
      <w:pPr>
        <w:jc w:val="center"/>
        <w:rPr>
          <w:rFonts w:ascii="Times New Roman" w:hAnsi="Times New Roman" w:cs="Times New Roman"/>
          <w:b/>
          <w:sz w:val="32"/>
          <w:szCs w:val="32"/>
          <w:lang w:val="sr-Cyrl-CS"/>
        </w:rPr>
      </w:pPr>
      <w:r w:rsidRPr="00D52C9B">
        <w:rPr>
          <w:rFonts w:ascii="Times New Roman" w:hAnsi="Times New Roman" w:cs="Times New Roman"/>
          <w:b/>
          <w:sz w:val="32"/>
          <w:szCs w:val="32"/>
          <w:lang w:val="sr-Cyrl-CS"/>
        </w:rPr>
        <w:t>ОПШТИНА БЕРАНЕ-ПРЕГЛЕД ОБАВЕЗА И УПЛАТА, ПО ОСНОВУ РАСПОДЈЕЛЕ СТАНОВА-зграда Хелп-Ново насеље и зграда Парк-7, ламеле Б и Ц - Центар</w:t>
      </w:r>
    </w:p>
    <w:tbl>
      <w:tblPr>
        <w:tblStyle w:val="TableGrid"/>
        <w:tblW w:w="0" w:type="auto"/>
        <w:tblInd w:w="198" w:type="dxa"/>
        <w:tblLook w:val="04A0"/>
      </w:tblPr>
      <w:tblGrid>
        <w:gridCol w:w="583"/>
        <w:gridCol w:w="1894"/>
        <w:gridCol w:w="2015"/>
        <w:gridCol w:w="1883"/>
        <w:gridCol w:w="1307"/>
        <w:gridCol w:w="1742"/>
      </w:tblGrid>
      <w:tr w:rsidR="00D06F06" w:rsidRPr="00D52C9B" w:rsidTr="00BF6773">
        <w:tc>
          <w:tcPr>
            <w:tcW w:w="45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РБ.</w:t>
            </w:r>
          </w:p>
        </w:tc>
        <w:tc>
          <w:tcPr>
            <w:tcW w:w="252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НАЗИВ</w:t>
            </w:r>
          </w:p>
        </w:tc>
        <w:tc>
          <w:tcPr>
            <w:tcW w:w="279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ПО УГОВОРИМА</w:t>
            </w:r>
          </w:p>
        </w:tc>
        <w:tc>
          <w:tcPr>
            <w:tcW w:w="270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СТВАРНА ЗАДУЖЕЊА</w:t>
            </w:r>
          </w:p>
        </w:tc>
        <w:tc>
          <w:tcPr>
            <w:tcW w:w="135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УПЛАТЕ</w:t>
            </w:r>
          </w:p>
        </w:tc>
        <w:tc>
          <w:tcPr>
            <w:tcW w:w="117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ПРЕОСТАЛЕ</w:t>
            </w:r>
          </w:p>
          <w:p w:rsidR="00D06F06" w:rsidRPr="00D52C9B" w:rsidRDefault="00C57B88" w:rsidP="00BF6773">
            <w:pPr>
              <w:rPr>
                <w:rFonts w:ascii="Times New Roman" w:hAnsi="Times New Roman" w:cs="Times New Roman"/>
                <w:b/>
                <w:sz w:val="24"/>
                <w:szCs w:val="24"/>
                <w:lang w:val="sr-Cyrl-CS"/>
              </w:rPr>
            </w:pPr>
            <w:r>
              <w:rPr>
                <w:rFonts w:ascii="Times New Roman" w:hAnsi="Times New Roman" w:cs="Times New Roman"/>
                <w:b/>
                <w:sz w:val="24"/>
                <w:szCs w:val="24"/>
                <w:lang w:val="sr-Cyrl-CS"/>
              </w:rPr>
              <w:t>О</w:t>
            </w:r>
            <w:r w:rsidR="00D06F06" w:rsidRPr="00D52C9B">
              <w:rPr>
                <w:rFonts w:ascii="Times New Roman" w:hAnsi="Times New Roman" w:cs="Times New Roman"/>
                <w:b/>
                <w:sz w:val="24"/>
                <w:szCs w:val="24"/>
                <w:lang w:val="sr-Cyrl-CS"/>
              </w:rPr>
              <w:t>БАВЕЗЕ</w:t>
            </w: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w:t>
            </w:r>
          </w:p>
        </w:tc>
        <w:tc>
          <w:tcPr>
            <w:tcW w:w="252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ОПШТИНА УЛАГАЧ за</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18 станова – Парк 7</w:t>
            </w:r>
          </w:p>
        </w:tc>
        <w:tc>
          <w:tcPr>
            <w:tcW w:w="279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13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117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2. </w:t>
            </w:r>
          </w:p>
        </w:tc>
        <w:tc>
          <w:tcPr>
            <w:tcW w:w="252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ХОЛАНДСКА БАНКА</w:t>
            </w:r>
          </w:p>
        </w:tc>
        <w:tc>
          <w:tcPr>
            <w:tcW w:w="279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539.000,00-</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516.278,00</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b/>
                <w:sz w:val="24"/>
                <w:szCs w:val="24"/>
                <w:lang w:val="sr-Cyrl-CS"/>
              </w:rPr>
              <w:t>23.000,00</w:t>
            </w:r>
            <w:r w:rsidRPr="00D52C9B">
              <w:rPr>
                <w:rFonts w:ascii="Times New Roman" w:hAnsi="Times New Roman" w:cs="Times New Roman"/>
                <w:sz w:val="24"/>
                <w:szCs w:val="24"/>
                <w:lang w:val="sr-Cyrl-CS"/>
              </w:rPr>
              <w:t xml:space="preserve"> главница, ПЛУС</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КАМАТА</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13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47.00,00</w:t>
            </w:r>
          </w:p>
        </w:tc>
        <w:tc>
          <w:tcPr>
            <w:tcW w:w="117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3. </w:t>
            </w:r>
          </w:p>
        </w:tc>
        <w:tc>
          <w:tcPr>
            <w:tcW w:w="252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Црногорски фонд</w:t>
            </w:r>
          </w:p>
        </w:tc>
        <w:tc>
          <w:tcPr>
            <w:tcW w:w="279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516.278,00-ГЛАВНИЦА</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235.387,60 – КАМАТА</w:t>
            </w:r>
          </w:p>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751.665,60</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751.665,60</w:t>
            </w:r>
          </w:p>
        </w:tc>
        <w:tc>
          <w:tcPr>
            <w:tcW w:w="13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194.180,18</w:t>
            </w:r>
          </w:p>
        </w:tc>
        <w:tc>
          <w:tcPr>
            <w:tcW w:w="117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557.485,42</w:t>
            </w: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4.</w:t>
            </w:r>
          </w:p>
        </w:tc>
        <w:tc>
          <w:tcPr>
            <w:tcW w:w="252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МД МОМО – по</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Уговору 01-031-985 </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Од 16.06.2008.г.</w:t>
            </w:r>
          </w:p>
        </w:tc>
        <w:tc>
          <w:tcPr>
            <w:tcW w:w="279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510.000,00</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510.000,00</w:t>
            </w:r>
          </w:p>
        </w:tc>
        <w:tc>
          <w:tcPr>
            <w:tcW w:w="13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510.000,00</w:t>
            </w:r>
          </w:p>
        </w:tc>
        <w:tc>
          <w:tcPr>
            <w:tcW w:w="117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5. </w:t>
            </w:r>
          </w:p>
          <w:p w:rsidR="00D06F06" w:rsidRPr="00D52C9B" w:rsidRDefault="00D06F06" w:rsidP="00BF6773">
            <w:pPr>
              <w:rPr>
                <w:rFonts w:ascii="Times New Roman" w:hAnsi="Times New Roman" w:cs="Times New Roman"/>
                <w:sz w:val="24"/>
                <w:szCs w:val="24"/>
                <w:lang w:val="sr-Cyrl-CS"/>
              </w:rPr>
            </w:pPr>
          </w:p>
        </w:tc>
        <w:tc>
          <w:tcPr>
            <w:tcW w:w="252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Укњижба - ХЕЛП</w:t>
            </w:r>
          </w:p>
        </w:tc>
        <w:tc>
          <w:tcPr>
            <w:tcW w:w="279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ослобођено</w:t>
            </w:r>
          </w:p>
        </w:tc>
        <w:tc>
          <w:tcPr>
            <w:tcW w:w="2700" w:type="dxa"/>
          </w:tcPr>
          <w:p w:rsidR="00D06F06" w:rsidRPr="00D52C9B" w:rsidRDefault="00D06F06" w:rsidP="00BF6773">
            <w:pPr>
              <w:rPr>
                <w:rFonts w:ascii="Times New Roman" w:hAnsi="Times New Roman" w:cs="Times New Roman"/>
                <w:sz w:val="24"/>
                <w:szCs w:val="24"/>
                <w:lang w:val="sr-Cyrl-CS"/>
              </w:rPr>
            </w:pPr>
          </w:p>
        </w:tc>
        <w:tc>
          <w:tcPr>
            <w:tcW w:w="1350" w:type="dxa"/>
          </w:tcPr>
          <w:p w:rsidR="00D06F06" w:rsidRPr="00D52C9B" w:rsidRDefault="00D06F06" w:rsidP="00BF6773">
            <w:pPr>
              <w:rPr>
                <w:rFonts w:ascii="Times New Roman" w:hAnsi="Times New Roman" w:cs="Times New Roman"/>
                <w:sz w:val="24"/>
                <w:szCs w:val="24"/>
                <w:lang w:val="sr-Cyrl-CS"/>
              </w:rPr>
            </w:pPr>
          </w:p>
        </w:tc>
        <w:tc>
          <w:tcPr>
            <w:tcW w:w="117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6. </w:t>
            </w:r>
          </w:p>
        </w:tc>
        <w:tc>
          <w:tcPr>
            <w:tcW w:w="252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Комисија – одлука </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07-351-898 од 24.11.2010</w:t>
            </w:r>
          </w:p>
        </w:tc>
        <w:tc>
          <w:tcPr>
            <w:tcW w:w="279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1250,00</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1250,00</w:t>
            </w:r>
          </w:p>
        </w:tc>
        <w:tc>
          <w:tcPr>
            <w:tcW w:w="13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1250,00</w:t>
            </w:r>
          </w:p>
        </w:tc>
        <w:tc>
          <w:tcPr>
            <w:tcW w:w="117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7. </w:t>
            </w:r>
          </w:p>
        </w:tc>
        <w:tc>
          <w:tcPr>
            <w:tcW w:w="252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Камата по одлуци бр.02-030-349 од 27.12.2012.</w:t>
            </w:r>
          </w:p>
        </w:tc>
        <w:tc>
          <w:tcPr>
            <w:tcW w:w="279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110.816,23</w:t>
            </w:r>
          </w:p>
        </w:tc>
        <w:tc>
          <w:tcPr>
            <w:tcW w:w="2700" w:type="dxa"/>
          </w:tcPr>
          <w:p w:rsidR="00D06F06" w:rsidRPr="00D52C9B" w:rsidRDefault="00D06F06" w:rsidP="00BF6773">
            <w:pPr>
              <w:rPr>
                <w:rFonts w:ascii="Times New Roman" w:hAnsi="Times New Roman" w:cs="Times New Roman"/>
                <w:sz w:val="24"/>
                <w:szCs w:val="24"/>
                <w:lang w:val="sr-Cyrl-CS"/>
              </w:rPr>
            </w:pPr>
          </w:p>
        </w:tc>
        <w:tc>
          <w:tcPr>
            <w:tcW w:w="13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154.327,00</w:t>
            </w:r>
          </w:p>
        </w:tc>
        <w:tc>
          <w:tcPr>
            <w:tcW w:w="117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8.</w:t>
            </w:r>
          </w:p>
        </w:tc>
        <w:tc>
          <w:tcPr>
            <w:tcW w:w="252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По Судским пресудама - 4 Тужбе</w:t>
            </w:r>
          </w:p>
        </w:tc>
        <w:tc>
          <w:tcPr>
            <w:tcW w:w="279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13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117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9. </w:t>
            </w:r>
          </w:p>
          <w:p w:rsidR="00D06F06" w:rsidRPr="00D52C9B" w:rsidRDefault="00D06F06" w:rsidP="00BF6773">
            <w:pPr>
              <w:rPr>
                <w:rFonts w:ascii="Times New Roman" w:hAnsi="Times New Roman" w:cs="Times New Roman"/>
                <w:sz w:val="24"/>
                <w:szCs w:val="24"/>
                <w:lang w:val="sr-Cyrl-CS"/>
              </w:rPr>
            </w:pPr>
          </w:p>
        </w:tc>
        <w:tc>
          <w:tcPr>
            <w:tcW w:w="252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Нотар</w:t>
            </w:r>
          </w:p>
        </w:tc>
        <w:tc>
          <w:tcPr>
            <w:tcW w:w="279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135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c>
          <w:tcPr>
            <w:tcW w:w="117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r>
      <w:tr w:rsidR="00D06F06" w:rsidRPr="00D52C9B" w:rsidTr="00BF6773">
        <w:tc>
          <w:tcPr>
            <w:tcW w:w="450" w:type="dxa"/>
          </w:tcPr>
          <w:p w:rsidR="00D06F06" w:rsidRPr="00D52C9B" w:rsidRDefault="00D06F06" w:rsidP="00BF6773">
            <w:pPr>
              <w:rPr>
                <w:rFonts w:ascii="Times New Roman" w:hAnsi="Times New Roman" w:cs="Times New Roman"/>
                <w:sz w:val="24"/>
                <w:szCs w:val="24"/>
                <w:lang w:val="sr-Cyrl-CS"/>
              </w:rPr>
            </w:pPr>
          </w:p>
        </w:tc>
        <w:tc>
          <w:tcPr>
            <w:tcW w:w="252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УКУПНО</w:t>
            </w:r>
          </w:p>
        </w:tc>
        <w:tc>
          <w:tcPr>
            <w:tcW w:w="279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1.396.731,80  ПЛУС КАМАТА, ка</w:t>
            </w:r>
          </w:p>
        </w:tc>
        <w:tc>
          <w:tcPr>
            <w:tcW w:w="2700" w:type="dxa"/>
          </w:tcPr>
          <w:p w:rsidR="00D06F06" w:rsidRPr="00D52C9B" w:rsidRDefault="00D06F06" w:rsidP="00BF6773">
            <w:pPr>
              <w:rPr>
                <w:rFonts w:ascii="Times New Roman" w:hAnsi="Times New Roman" w:cs="Times New Roman"/>
                <w:b/>
                <w:sz w:val="24"/>
                <w:szCs w:val="24"/>
                <w:lang w:val="sr-Cyrl-CS"/>
              </w:rPr>
            </w:pPr>
          </w:p>
        </w:tc>
        <w:tc>
          <w:tcPr>
            <w:tcW w:w="135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906.757,18</w:t>
            </w:r>
          </w:p>
        </w:tc>
        <w:tc>
          <w:tcPr>
            <w:tcW w:w="117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557.485,42</w:t>
            </w:r>
          </w:p>
        </w:tc>
      </w:tr>
    </w:tbl>
    <w:p w:rsidR="00D06F06" w:rsidRPr="00D52C9B" w:rsidRDefault="00D06F06" w:rsidP="00D06F06">
      <w:pPr>
        <w:rPr>
          <w:rFonts w:ascii="Times New Roman" w:hAnsi="Times New Roman" w:cs="Times New Roman"/>
          <w:sz w:val="32"/>
          <w:szCs w:val="32"/>
          <w:lang w:val="sr-Cyrl-CS"/>
        </w:rPr>
      </w:pPr>
    </w:p>
    <w:p w:rsidR="00D06F06" w:rsidRPr="00D52C9B" w:rsidRDefault="00D06F06" w:rsidP="00D06F06">
      <w:pPr>
        <w:rPr>
          <w:rFonts w:ascii="Times New Roman" w:hAnsi="Times New Roman" w:cs="Times New Roman"/>
          <w:b/>
          <w:sz w:val="32"/>
          <w:szCs w:val="32"/>
          <w:lang w:val="sr-Cyrl-CS"/>
        </w:rPr>
      </w:pPr>
      <w:r w:rsidRPr="00D52C9B">
        <w:rPr>
          <w:rFonts w:ascii="Times New Roman" w:hAnsi="Times New Roman" w:cs="Times New Roman"/>
          <w:b/>
          <w:sz w:val="32"/>
          <w:szCs w:val="32"/>
          <w:lang w:val="sr-Cyrl-CS"/>
        </w:rPr>
        <w:lastRenderedPageBreak/>
        <w:t>ОДЛУКЕ-ослобађање обавеза по основу обавеза пр</w:t>
      </w:r>
      <w:r w:rsidR="00DD053D">
        <w:rPr>
          <w:rFonts w:ascii="Times New Roman" w:hAnsi="Times New Roman" w:cs="Times New Roman"/>
          <w:b/>
          <w:sz w:val="32"/>
          <w:szCs w:val="32"/>
          <w:lang w:val="sr-Cyrl-CS"/>
        </w:rPr>
        <w:t>и</w:t>
      </w:r>
      <w:r w:rsidRPr="00D52C9B">
        <w:rPr>
          <w:rFonts w:ascii="Times New Roman" w:hAnsi="Times New Roman" w:cs="Times New Roman"/>
          <w:b/>
          <w:sz w:val="32"/>
          <w:szCs w:val="32"/>
          <w:lang w:val="sr-Cyrl-CS"/>
        </w:rPr>
        <w:t>кључка комуналних и др. Накнада</w:t>
      </w:r>
    </w:p>
    <w:tbl>
      <w:tblPr>
        <w:tblStyle w:val="TableGrid"/>
        <w:tblW w:w="0" w:type="auto"/>
        <w:tblInd w:w="198" w:type="dxa"/>
        <w:tblLook w:val="04A0"/>
      </w:tblPr>
      <w:tblGrid>
        <w:gridCol w:w="582"/>
        <w:gridCol w:w="2700"/>
        <w:gridCol w:w="2790"/>
        <w:gridCol w:w="2556"/>
      </w:tblGrid>
      <w:tr w:rsidR="00D06F06" w:rsidRPr="00D52C9B" w:rsidTr="00BF6773">
        <w:tc>
          <w:tcPr>
            <w:tcW w:w="414"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РБ.</w:t>
            </w:r>
          </w:p>
        </w:tc>
        <w:tc>
          <w:tcPr>
            <w:tcW w:w="270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НАЗИВ</w:t>
            </w:r>
          </w:p>
        </w:tc>
        <w:tc>
          <w:tcPr>
            <w:tcW w:w="279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ПО УГОВОРИМА –</w:t>
            </w:r>
          </w:p>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ОДЛУКАМА</w:t>
            </w:r>
          </w:p>
        </w:tc>
        <w:tc>
          <w:tcPr>
            <w:tcW w:w="2556"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ОСЛОБАЂАЊЕ</w:t>
            </w:r>
          </w:p>
        </w:tc>
      </w:tr>
      <w:tr w:rsidR="00D06F06" w:rsidRPr="00D52C9B" w:rsidTr="00BF6773">
        <w:tc>
          <w:tcPr>
            <w:tcW w:w="414"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ТЕХНОСТАР ИЗГРАДЊА</w:t>
            </w:r>
          </w:p>
        </w:tc>
        <w:tc>
          <w:tcPr>
            <w:tcW w:w="279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По Уговору Бр. 01-031-1810 од 20.09.2011.</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Одлука Скупштине бр. </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01-4826 од 18.06.2007.</w:t>
            </w:r>
          </w:p>
        </w:tc>
        <w:tc>
          <w:tcPr>
            <w:tcW w:w="2556"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28.273.26</w:t>
            </w:r>
          </w:p>
        </w:tc>
      </w:tr>
      <w:tr w:rsidR="00D06F06" w:rsidRPr="00D52C9B" w:rsidTr="00BF6773">
        <w:tc>
          <w:tcPr>
            <w:tcW w:w="414"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2.</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ТЕХНОСТАР ИЗГРАДЊА</w:t>
            </w:r>
          </w:p>
        </w:tc>
        <w:tc>
          <w:tcPr>
            <w:tcW w:w="279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По Уговору бр. 01-031-1811</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Од 20.09.2011.</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Одлука Скупштине бр. </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01-4826 од 18.06.2007.</w:t>
            </w:r>
          </w:p>
        </w:tc>
        <w:tc>
          <w:tcPr>
            <w:tcW w:w="2556"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15.346,53</w:t>
            </w:r>
          </w:p>
        </w:tc>
      </w:tr>
      <w:tr w:rsidR="00D06F06" w:rsidRPr="00D52C9B" w:rsidTr="00BF6773">
        <w:tc>
          <w:tcPr>
            <w:tcW w:w="414"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3.</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ТЕХНОСТАР ИЗГРАДЊА</w:t>
            </w:r>
          </w:p>
        </w:tc>
        <w:tc>
          <w:tcPr>
            <w:tcW w:w="279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По Уговору бр. 01-031-1812 од 20.09.2011.</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Одлука Скупштине бр.</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01-4826 од 18.06.2007.</w:t>
            </w:r>
          </w:p>
        </w:tc>
        <w:tc>
          <w:tcPr>
            <w:tcW w:w="2556"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15.346,53</w:t>
            </w:r>
          </w:p>
        </w:tc>
      </w:tr>
      <w:tr w:rsidR="00D06F06" w:rsidRPr="00D52C9B" w:rsidTr="00BF6773">
        <w:tc>
          <w:tcPr>
            <w:tcW w:w="414"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4.</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ЦРНОГОРСКИ ФОНД по уговору бр._____од_____</w:t>
            </w:r>
          </w:p>
        </w:tc>
        <w:tc>
          <w:tcPr>
            <w:tcW w:w="279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Одлука предсједника бр. </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01-174 од 07.10.2009.</w:t>
            </w:r>
          </w:p>
        </w:tc>
        <w:tc>
          <w:tcPr>
            <w:tcW w:w="2556"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76.268,75</w:t>
            </w:r>
          </w:p>
        </w:tc>
      </w:tr>
      <w:tr w:rsidR="00D06F06" w:rsidRPr="00D52C9B" w:rsidTr="00BF6773">
        <w:tc>
          <w:tcPr>
            <w:tcW w:w="414" w:type="dxa"/>
          </w:tcPr>
          <w:p w:rsidR="00D06F06" w:rsidRPr="00D52C9B" w:rsidRDefault="00D06F06" w:rsidP="00BF6773">
            <w:pPr>
              <w:rPr>
                <w:rFonts w:ascii="Times New Roman" w:hAnsi="Times New Roman" w:cs="Times New Roman"/>
                <w:sz w:val="24"/>
                <w:szCs w:val="24"/>
                <w:lang w:val="sr-Cyrl-CS"/>
              </w:rPr>
            </w:pPr>
          </w:p>
        </w:tc>
        <w:tc>
          <w:tcPr>
            <w:tcW w:w="270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УКУПНО</w:t>
            </w:r>
          </w:p>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Одлука о ослобађању накнада</w:t>
            </w:r>
          </w:p>
        </w:tc>
        <w:tc>
          <w:tcPr>
            <w:tcW w:w="2790" w:type="dxa"/>
          </w:tcPr>
          <w:p w:rsidR="00D06F06" w:rsidRPr="00D52C9B" w:rsidRDefault="00D06F06" w:rsidP="00BF6773">
            <w:pPr>
              <w:rPr>
                <w:rFonts w:ascii="Times New Roman" w:hAnsi="Times New Roman" w:cs="Times New Roman"/>
                <w:b/>
                <w:sz w:val="24"/>
                <w:szCs w:val="24"/>
                <w:lang w:val="sr-Cyrl-CS"/>
              </w:rPr>
            </w:pPr>
          </w:p>
        </w:tc>
        <w:tc>
          <w:tcPr>
            <w:tcW w:w="2556"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135.235,03</w:t>
            </w:r>
          </w:p>
        </w:tc>
      </w:tr>
      <w:tr w:rsidR="00D06F06" w:rsidRPr="00D52C9B" w:rsidTr="00BF6773">
        <w:tc>
          <w:tcPr>
            <w:tcW w:w="414" w:type="dxa"/>
          </w:tcPr>
          <w:p w:rsidR="00D06F06" w:rsidRPr="00D52C9B" w:rsidRDefault="00D06F06" w:rsidP="00BF6773">
            <w:pPr>
              <w:rPr>
                <w:rFonts w:ascii="Times New Roman" w:hAnsi="Times New Roman" w:cs="Times New Roman"/>
                <w:sz w:val="24"/>
                <w:szCs w:val="24"/>
                <w:lang w:val="sr-Cyrl-CS"/>
              </w:rPr>
            </w:pPr>
          </w:p>
        </w:tc>
        <w:tc>
          <w:tcPr>
            <w:tcW w:w="270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УКУПНО</w:t>
            </w:r>
          </w:p>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Општина Беране по основу уговора и одлука о ослобађању накнада</w:t>
            </w:r>
          </w:p>
        </w:tc>
        <w:tc>
          <w:tcPr>
            <w:tcW w:w="279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1.531.966,80</w:t>
            </w:r>
          </w:p>
        </w:tc>
        <w:tc>
          <w:tcPr>
            <w:tcW w:w="2556"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Преостало обавеза</w:t>
            </w:r>
          </w:p>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557.485,42</w:t>
            </w:r>
          </w:p>
        </w:tc>
      </w:tr>
    </w:tbl>
    <w:p w:rsidR="00D06F06" w:rsidRPr="00D52C9B" w:rsidRDefault="00D06F06" w:rsidP="00D06F06">
      <w:pPr>
        <w:rPr>
          <w:rFonts w:ascii="Times New Roman" w:hAnsi="Times New Roman" w:cs="Times New Roman"/>
          <w:sz w:val="24"/>
          <w:szCs w:val="24"/>
          <w:lang w:val="sr-Cyrl-CS"/>
        </w:rPr>
      </w:pPr>
    </w:p>
    <w:p w:rsidR="00D06F06" w:rsidRPr="00D52C9B" w:rsidRDefault="00D06F06" w:rsidP="00D06F06">
      <w:pPr>
        <w:rPr>
          <w:rFonts w:ascii="Times New Roman" w:hAnsi="Times New Roman" w:cs="Times New Roman"/>
          <w:sz w:val="24"/>
          <w:szCs w:val="24"/>
          <w:lang w:val="sr-Cyrl-CS"/>
        </w:rPr>
      </w:pPr>
    </w:p>
    <w:p w:rsidR="00D06F06" w:rsidRPr="00D52C9B" w:rsidRDefault="00D06F06" w:rsidP="00D06F06">
      <w:pPr>
        <w:rPr>
          <w:rFonts w:ascii="Times New Roman" w:hAnsi="Times New Roman" w:cs="Times New Roman"/>
          <w:b/>
          <w:sz w:val="24"/>
          <w:szCs w:val="24"/>
          <w:lang w:val="sr-Cyrl-CS"/>
        </w:rPr>
      </w:pPr>
    </w:p>
    <w:p w:rsidR="00D06F06" w:rsidRDefault="00D06F06" w:rsidP="00D06F06">
      <w:pPr>
        <w:rPr>
          <w:rFonts w:ascii="Times New Roman" w:hAnsi="Times New Roman" w:cs="Times New Roman"/>
          <w:b/>
          <w:sz w:val="32"/>
          <w:szCs w:val="32"/>
          <w:lang w:val="sr-Cyrl-CS"/>
        </w:rPr>
      </w:pPr>
    </w:p>
    <w:p w:rsidR="00C74700" w:rsidRDefault="00C74700" w:rsidP="00D06F06">
      <w:pPr>
        <w:rPr>
          <w:rFonts w:ascii="Times New Roman" w:hAnsi="Times New Roman" w:cs="Times New Roman"/>
          <w:b/>
          <w:sz w:val="32"/>
          <w:szCs w:val="32"/>
          <w:lang w:val="sr-Cyrl-CS"/>
        </w:rPr>
      </w:pPr>
    </w:p>
    <w:p w:rsidR="00C74700" w:rsidRDefault="00C74700" w:rsidP="00D06F06">
      <w:pPr>
        <w:rPr>
          <w:rFonts w:ascii="Times New Roman" w:hAnsi="Times New Roman" w:cs="Times New Roman"/>
          <w:b/>
          <w:sz w:val="32"/>
          <w:szCs w:val="32"/>
          <w:lang w:val="sr-Cyrl-CS"/>
        </w:rPr>
      </w:pPr>
    </w:p>
    <w:p w:rsidR="00C74700" w:rsidRDefault="00C74700" w:rsidP="00D06F06">
      <w:pPr>
        <w:rPr>
          <w:rFonts w:ascii="Times New Roman" w:hAnsi="Times New Roman" w:cs="Times New Roman"/>
          <w:b/>
          <w:sz w:val="32"/>
          <w:szCs w:val="32"/>
          <w:lang w:val="sr-Cyrl-CS"/>
        </w:rPr>
      </w:pPr>
    </w:p>
    <w:p w:rsidR="0094656F" w:rsidRDefault="0094656F" w:rsidP="00D06F06">
      <w:pPr>
        <w:rPr>
          <w:rFonts w:ascii="Times New Roman" w:hAnsi="Times New Roman" w:cs="Times New Roman"/>
          <w:b/>
          <w:sz w:val="32"/>
          <w:szCs w:val="32"/>
          <w:lang w:val="sr-Cyrl-CS"/>
        </w:rPr>
      </w:pPr>
    </w:p>
    <w:p w:rsidR="0094656F" w:rsidRPr="00D52C9B" w:rsidRDefault="0094656F" w:rsidP="00D06F06">
      <w:pPr>
        <w:rPr>
          <w:rFonts w:ascii="Times New Roman" w:hAnsi="Times New Roman" w:cs="Times New Roman"/>
          <w:b/>
          <w:sz w:val="32"/>
          <w:szCs w:val="32"/>
          <w:lang w:val="sr-Cyrl-CS"/>
        </w:rPr>
      </w:pPr>
    </w:p>
    <w:p w:rsidR="00D06F06" w:rsidRPr="00D52C9B" w:rsidRDefault="00D06F06" w:rsidP="00D06F06">
      <w:pPr>
        <w:rPr>
          <w:rFonts w:ascii="Times New Roman" w:hAnsi="Times New Roman" w:cs="Times New Roman"/>
          <w:b/>
          <w:sz w:val="32"/>
          <w:szCs w:val="32"/>
          <w:lang w:val="sr-Cyrl-CS"/>
        </w:rPr>
      </w:pPr>
      <w:r w:rsidRPr="00D52C9B">
        <w:rPr>
          <w:rFonts w:ascii="Times New Roman" w:hAnsi="Times New Roman" w:cs="Times New Roman"/>
          <w:b/>
          <w:sz w:val="32"/>
          <w:szCs w:val="32"/>
          <w:lang w:val="sr-Cyrl-CS"/>
        </w:rPr>
        <w:lastRenderedPageBreak/>
        <w:t>Црногорски фонд</w:t>
      </w:r>
    </w:p>
    <w:tbl>
      <w:tblPr>
        <w:tblStyle w:val="TableGrid"/>
        <w:tblW w:w="0" w:type="auto"/>
        <w:tblInd w:w="198" w:type="dxa"/>
        <w:tblLook w:val="04A0"/>
      </w:tblPr>
      <w:tblGrid>
        <w:gridCol w:w="582"/>
        <w:gridCol w:w="2880"/>
        <w:gridCol w:w="2700"/>
        <w:gridCol w:w="2610"/>
      </w:tblGrid>
      <w:tr w:rsidR="00D06F06" w:rsidRPr="00D52C9B" w:rsidTr="00BF6773">
        <w:tc>
          <w:tcPr>
            <w:tcW w:w="54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РБ.</w:t>
            </w:r>
          </w:p>
        </w:tc>
        <w:tc>
          <w:tcPr>
            <w:tcW w:w="288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НАЗИВ</w:t>
            </w:r>
          </w:p>
        </w:tc>
        <w:tc>
          <w:tcPr>
            <w:tcW w:w="270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ПО УГОВОРИМА - ОДЛУКАМА</w:t>
            </w:r>
          </w:p>
        </w:tc>
        <w:tc>
          <w:tcPr>
            <w:tcW w:w="261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Обавеза према Општини</w:t>
            </w:r>
          </w:p>
        </w:tc>
      </w:tr>
      <w:tr w:rsidR="00D06F06" w:rsidRPr="00D52C9B" w:rsidTr="00BF6773">
        <w:tc>
          <w:tcPr>
            <w:tcW w:w="54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1.</w:t>
            </w:r>
          </w:p>
        </w:tc>
        <w:tc>
          <w:tcPr>
            <w:tcW w:w="288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ЦРНОГОРСКИ ФОНД по Одлуци бр. 01-576/02 од 31.03.2009/п</w:t>
            </w:r>
            <w:r w:rsidR="000158CB">
              <w:rPr>
                <w:rFonts w:ascii="Times New Roman" w:hAnsi="Times New Roman" w:cs="Times New Roman"/>
                <w:sz w:val="24"/>
                <w:szCs w:val="24"/>
                <w:lang w:val="sr-Cyrl-CS"/>
              </w:rPr>
              <w:t>р</w:t>
            </w:r>
            <w:r w:rsidRPr="00D52C9B">
              <w:rPr>
                <w:rFonts w:ascii="Times New Roman" w:hAnsi="Times New Roman" w:cs="Times New Roman"/>
                <w:sz w:val="24"/>
                <w:szCs w:val="24"/>
                <w:lang w:val="sr-Cyrl-CS"/>
              </w:rPr>
              <w:t>елиминарни</w:t>
            </w:r>
          </w:p>
        </w:tc>
        <w:tc>
          <w:tcPr>
            <w:tcW w:w="270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Власник 11 станова</w:t>
            </w:r>
          </w:p>
        </w:tc>
        <w:tc>
          <w:tcPr>
            <w:tcW w:w="261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54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2.</w:t>
            </w:r>
          </w:p>
        </w:tc>
        <w:tc>
          <w:tcPr>
            <w:tcW w:w="288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ЦРНОГОРСКИ ФОНД по Уговору бр. 01-031-1258 од 01.07.2001. кредит</w:t>
            </w:r>
          </w:p>
        </w:tc>
        <w:tc>
          <w:tcPr>
            <w:tcW w:w="270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751.665,60</w:t>
            </w:r>
          </w:p>
        </w:tc>
        <w:tc>
          <w:tcPr>
            <w:tcW w:w="261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54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3.</w:t>
            </w:r>
          </w:p>
        </w:tc>
        <w:tc>
          <w:tcPr>
            <w:tcW w:w="288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ЦРНОГОРСКИ ФОНД</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Одлука Предсједника бр. 01-174 од 07.10.2009.</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Ослобођен-76.268,75</w:t>
            </w:r>
          </w:p>
        </w:tc>
        <w:tc>
          <w:tcPr>
            <w:tcW w:w="261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Ослобођен – 76.268,75</w:t>
            </w:r>
          </w:p>
        </w:tc>
      </w:tr>
      <w:tr w:rsidR="00D06F06" w:rsidRPr="00D52C9B" w:rsidTr="00BF6773">
        <w:tc>
          <w:tcPr>
            <w:tcW w:w="54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4.</w:t>
            </w:r>
          </w:p>
        </w:tc>
        <w:tc>
          <w:tcPr>
            <w:tcW w:w="288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ЦРНОГОРСКИ ФОНД по уговорима са кадровима</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b/>
                <w:sz w:val="24"/>
                <w:szCs w:val="24"/>
                <w:lang w:val="sr-Cyrl-CS"/>
              </w:rPr>
              <w:t>449.173,94</w:t>
            </w:r>
            <w:r w:rsidRPr="00D52C9B">
              <w:rPr>
                <w:rFonts w:ascii="Times New Roman" w:hAnsi="Times New Roman" w:cs="Times New Roman"/>
                <w:sz w:val="24"/>
                <w:szCs w:val="24"/>
                <w:lang w:val="sr-Cyrl-CS"/>
              </w:rPr>
              <w:t xml:space="preserve"> – плус камата од 8%</w:t>
            </w:r>
          </w:p>
        </w:tc>
        <w:tc>
          <w:tcPr>
            <w:tcW w:w="261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54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5. </w:t>
            </w:r>
          </w:p>
        </w:tc>
        <w:tc>
          <w:tcPr>
            <w:tcW w:w="288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ЦРНОГОРСКИ ФОНД по уговору - закључак</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b/>
                <w:sz w:val="24"/>
                <w:szCs w:val="24"/>
                <w:lang w:val="sr-Cyrl-CS"/>
              </w:rPr>
              <w:t xml:space="preserve">14.160,30 </w:t>
            </w:r>
            <w:r w:rsidRPr="00D52C9B">
              <w:rPr>
                <w:rFonts w:ascii="Times New Roman" w:hAnsi="Times New Roman" w:cs="Times New Roman"/>
                <w:sz w:val="24"/>
                <w:szCs w:val="24"/>
                <w:lang w:val="sr-Cyrl-CS"/>
              </w:rPr>
              <w:t>– плус камата од  8%</w:t>
            </w:r>
          </w:p>
        </w:tc>
        <w:tc>
          <w:tcPr>
            <w:tcW w:w="261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54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6. </w:t>
            </w:r>
          </w:p>
        </w:tc>
        <w:tc>
          <w:tcPr>
            <w:tcW w:w="288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ЦРНОГОРСКИ ФОНД по уговорима са службеницима</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b/>
                <w:sz w:val="24"/>
                <w:szCs w:val="24"/>
                <w:lang w:val="sr-Cyrl-CS"/>
              </w:rPr>
              <w:t>422.872,45</w:t>
            </w:r>
            <w:r w:rsidRPr="00D52C9B">
              <w:rPr>
                <w:rFonts w:ascii="Times New Roman" w:hAnsi="Times New Roman" w:cs="Times New Roman"/>
                <w:sz w:val="24"/>
                <w:szCs w:val="24"/>
                <w:lang w:val="sr-Cyrl-CS"/>
              </w:rPr>
              <w:t xml:space="preserve"> – плус камата од 8%</w:t>
            </w:r>
          </w:p>
        </w:tc>
        <w:tc>
          <w:tcPr>
            <w:tcW w:w="261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54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7. </w:t>
            </w:r>
          </w:p>
        </w:tc>
        <w:tc>
          <w:tcPr>
            <w:tcW w:w="288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ЦРНОГОРСКИ ФОНД ПО  Уговору-узз бр. 1248/2012 од 06.11.2012. 70%</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b/>
                <w:sz w:val="24"/>
                <w:szCs w:val="24"/>
                <w:lang w:val="sr-Cyrl-CS"/>
              </w:rPr>
              <w:t>9.939,80</w:t>
            </w:r>
            <w:r w:rsidRPr="00D52C9B">
              <w:rPr>
                <w:rFonts w:ascii="Times New Roman" w:hAnsi="Times New Roman" w:cs="Times New Roman"/>
                <w:sz w:val="24"/>
                <w:szCs w:val="24"/>
                <w:lang w:val="sr-Cyrl-CS"/>
              </w:rPr>
              <w:t xml:space="preserve"> – плус камата од 8%</w:t>
            </w:r>
          </w:p>
        </w:tc>
        <w:tc>
          <w:tcPr>
            <w:tcW w:w="2610" w:type="dxa"/>
          </w:tcPr>
          <w:p w:rsidR="00D06F06" w:rsidRPr="00D52C9B" w:rsidRDefault="00D06F06" w:rsidP="00BF6773">
            <w:pPr>
              <w:rPr>
                <w:rFonts w:ascii="Times New Roman" w:hAnsi="Times New Roman" w:cs="Times New Roman"/>
                <w:sz w:val="24"/>
                <w:szCs w:val="24"/>
                <w:lang w:val="sr-Cyrl-CS"/>
              </w:rPr>
            </w:pPr>
          </w:p>
        </w:tc>
      </w:tr>
      <w:tr w:rsidR="00D06F06" w:rsidRPr="00D52C9B" w:rsidTr="00BF6773">
        <w:tc>
          <w:tcPr>
            <w:tcW w:w="540" w:type="dxa"/>
          </w:tcPr>
          <w:p w:rsidR="00D06F06" w:rsidRPr="00D52C9B" w:rsidRDefault="00D06F06" w:rsidP="00BF6773">
            <w:pPr>
              <w:rPr>
                <w:rFonts w:ascii="Times New Roman" w:hAnsi="Times New Roman" w:cs="Times New Roman"/>
                <w:sz w:val="24"/>
                <w:szCs w:val="24"/>
                <w:lang w:val="sr-Cyrl-CS"/>
              </w:rPr>
            </w:pPr>
          </w:p>
        </w:tc>
        <w:tc>
          <w:tcPr>
            <w:tcW w:w="288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 xml:space="preserve">ЦРНОГОРСКИ ФОНД по непознатом основу за </w:t>
            </w:r>
          </w:p>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5 станова</w:t>
            </w:r>
          </w:p>
        </w:tc>
        <w:tc>
          <w:tcPr>
            <w:tcW w:w="270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b/>
                <w:sz w:val="24"/>
                <w:szCs w:val="24"/>
                <w:lang w:val="sr-Cyrl-CS"/>
              </w:rPr>
              <w:t>116.347,00</w:t>
            </w:r>
            <w:r w:rsidRPr="00D52C9B">
              <w:rPr>
                <w:rFonts w:ascii="Times New Roman" w:hAnsi="Times New Roman" w:cs="Times New Roman"/>
                <w:sz w:val="24"/>
                <w:szCs w:val="24"/>
                <w:lang w:val="sr-Cyrl-CS"/>
              </w:rPr>
              <w:t xml:space="preserve"> – плус камата од 8%</w:t>
            </w:r>
          </w:p>
        </w:tc>
        <w:tc>
          <w:tcPr>
            <w:tcW w:w="261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r>
      <w:tr w:rsidR="00D06F06" w:rsidRPr="00D52C9B" w:rsidTr="00BF6773">
        <w:tc>
          <w:tcPr>
            <w:tcW w:w="540" w:type="dxa"/>
          </w:tcPr>
          <w:p w:rsidR="00D06F06" w:rsidRPr="00D52C9B" w:rsidRDefault="00D06F06" w:rsidP="00BF6773">
            <w:pPr>
              <w:rPr>
                <w:rFonts w:ascii="Times New Roman" w:hAnsi="Times New Roman" w:cs="Times New Roman"/>
                <w:sz w:val="24"/>
                <w:szCs w:val="24"/>
                <w:lang w:val="sr-Cyrl-CS"/>
              </w:rPr>
            </w:pPr>
          </w:p>
        </w:tc>
        <w:tc>
          <w:tcPr>
            <w:tcW w:w="288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УКУПАН  ПЛАНИРАНИ ПРИХОД</w:t>
            </w:r>
          </w:p>
        </w:tc>
        <w:tc>
          <w:tcPr>
            <w:tcW w:w="2700" w:type="dxa"/>
          </w:tcPr>
          <w:p w:rsidR="00D06F06" w:rsidRPr="00D52C9B" w:rsidRDefault="00D06F06" w:rsidP="00BF6773">
            <w:pPr>
              <w:rPr>
                <w:rFonts w:ascii="Times New Roman" w:hAnsi="Times New Roman" w:cs="Times New Roman"/>
                <w:b/>
                <w:sz w:val="24"/>
                <w:szCs w:val="24"/>
                <w:lang w:val="sr-Cyrl-CS"/>
              </w:rPr>
            </w:pPr>
            <w:r w:rsidRPr="00D52C9B">
              <w:rPr>
                <w:rFonts w:ascii="Times New Roman" w:hAnsi="Times New Roman" w:cs="Times New Roman"/>
                <w:b/>
                <w:sz w:val="24"/>
                <w:szCs w:val="24"/>
                <w:lang w:val="sr-Cyrl-CS"/>
              </w:rPr>
              <w:t>1.840.042,77 € - плус камата од 8%, као и власништво за 11 станова</w:t>
            </w:r>
          </w:p>
        </w:tc>
        <w:tc>
          <w:tcPr>
            <w:tcW w:w="2610" w:type="dxa"/>
          </w:tcPr>
          <w:p w:rsidR="00D06F06" w:rsidRPr="00D52C9B" w:rsidRDefault="00D06F06" w:rsidP="00BF6773">
            <w:pPr>
              <w:rPr>
                <w:rFonts w:ascii="Times New Roman" w:hAnsi="Times New Roman" w:cs="Times New Roman"/>
                <w:sz w:val="24"/>
                <w:szCs w:val="24"/>
                <w:lang w:val="sr-Cyrl-CS"/>
              </w:rPr>
            </w:pPr>
            <w:r w:rsidRPr="00D52C9B">
              <w:rPr>
                <w:rFonts w:ascii="Times New Roman" w:hAnsi="Times New Roman" w:cs="Times New Roman"/>
                <w:sz w:val="24"/>
                <w:szCs w:val="24"/>
                <w:lang w:val="sr-Cyrl-CS"/>
              </w:rPr>
              <w:t>/</w:t>
            </w:r>
          </w:p>
        </w:tc>
      </w:tr>
    </w:tbl>
    <w:p w:rsidR="00D06F06" w:rsidRPr="00D52C9B" w:rsidRDefault="00D06F06" w:rsidP="00D06F06">
      <w:pPr>
        <w:rPr>
          <w:rFonts w:ascii="Times New Roman" w:hAnsi="Times New Roman" w:cs="Times New Roman"/>
          <w:sz w:val="32"/>
          <w:szCs w:val="32"/>
          <w:lang w:val="sr-Cyrl-CS"/>
        </w:rPr>
      </w:pPr>
    </w:p>
    <w:p w:rsidR="00272047" w:rsidRPr="00D52C9B" w:rsidRDefault="00272047" w:rsidP="00D20924">
      <w:pPr>
        <w:pStyle w:val="NoSpacing"/>
        <w:jc w:val="both"/>
        <w:rPr>
          <w:rFonts w:ascii="Times New Roman" w:hAnsi="Times New Roman" w:cs="Times New Roman"/>
          <w:b/>
          <w:sz w:val="32"/>
          <w:szCs w:val="32"/>
          <w:lang w:val="sr-Cyrl-CS"/>
        </w:rPr>
      </w:pPr>
    </w:p>
    <w:p w:rsidR="00D20924" w:rsidRDefault="00D20924" w:rsidP="00D20924">
      <w:pPr>
        <w:pStyle w:val="NoSpacing"/>
        <w:jc w:val="both"/>
        <w:rPr>
          <w:rFonts w:ascii="Times New Roman" w:hAnsi="Times New Roman" w:cs="Times New Roman"/>
          <w:sz w:val="32"/>
          <w:szCs w:val="32"/>
          <w:lang w:val="sr-Cyrl-CS"/>
        </w:rPr>
      </w:pPr>
    </w:p>
    <w:p w:rsidR="00C74700" w:rsidRDefault="00C74700" w:rsidP="00D20924">
      <w:pPr>
        <w:pStyle w:val="NoSpacing"/>
        <w:jc w:val="both"/>
        <w:rPr>
          <w:rFonts w:ascii="Times New Roman" w:hAnsi="Times New Roman" w:cs="Times New Roman"/>
          <w:sz w:val="32"/>
          <w:szCs w:val="32"/>
          <w:lang w:val="sr-Cyrl-CS"/>
        </w:rPr>
      </w:pPr>
    </w:p>
    <w:p w:rsidR="00C74700" w:rsidRDefault="00C74700" w:rsidP="00D20924">
      <w:pPr>
        <w:pStyle w:val="NoSpacing"/>
        <w:jc w:val="both"/>
        <w:rPr>
          <w:rFonts w:ascii="Times New Roman" w:hAnsi="Times New Roman" w:cs="Times New Roman"/>
          <w:sz w:val="32"/>
          <w:szCs w:val="32"/>
          <w:lang w:val="sr-Cyrl-CS"/>
        </w:rPr>
      </w:pPr>
    </w:p>
    <w:p w:rsidR="00C74700" w:rsidRDefault="00C74700" w:rsidP="00D20924">
      <w:pPr>
        <w:pStyle w:val="NoSpacing"/>
        <w:jc w:val="both"/>
        <w:rPr>
          <w:rFonts w:ascii="Times New Roman" w:hAnsi="Times New Roman" w:cs="Times New Roman"/>
          <w:sz w:val="32"/>
          <w:szCs w:val="32"/>
          <w:lang w:val="sr-Cyrl-CS"/>
        </w:rPr>
      </w:pPr>
    </w:p>
    <w:p w:rsidR="00C74700" w:rsidRDefault="00C74700" w:rsidP="00D20924">
      <w:pPr>
        <w:pStyle w:val="NoSpacing"/>
        <w:jc w:val="both"/>
        <w:rPr>
          <w:rFonts w:ascii="Times New Roman" w:hAnsi="Times New Roman" w:cs="Times New Roman"/>
          <w:sz w:val="32"/>
          <w:szCs w:val="32"/>
          <w:lang w:val="sr-Cyrl-CS"/>
        </w:rPr>
      </w:pPr>
    </w:p>
    <w:p w:rsidR="00C74700" w:rsidRDefault="00C74700" w:rsidP="00D20924">
      <w:pPr>
        <w:pStyle w:val="NoSpacing"/>
        <w:jc w:val="both"/>
        <w:rPr>
          <w:rFonts w:ascii="Times New Roman" w:hAnsi="Times New Roman" w:cs="Times New Roman"/>
          <w:sz w:val="32"/>
          <w:szCs w:val="32"/>
          <w:lang w:val="sr-Cyrl-CS"/>
        </w:rPr>
      </w:pPr>
    </w:p>
    <w:p w:rsidR="00C74700" w:rsidRDefault="00C74700" w:rsidP="00D20924">
      <w:pPr>
        <w:pStyle w:val="NoSpacing"/>
        <w:jc w:val="both"/>
        <w:rPr>
          <w:rFonts w:ascii="Times New Roman" w:hAnsi="Times New Roman" w:cs="Times New Roman"/>
          <w:sz w:val="32"/>
          <w:szCs w:val="32"/>
          <w:lang w:val="sr-Cyrl-CS"/>
        </w:rPr>
      </w:pPr>
    </w:p>
    <w:p w:rsidR="00C74700" w:rsidRDefault="00C74700" w:rsidP="00D20924">
      <w:pPr>
        <w:pStyle w:val="NoSpacing"/>
        <w:jc w:val="both"/>
        <w:rPr>
          <w:rFonts w:ascii="Times New Roman" w:hAnsi="Times New Roman" w:cs="Times New Roman"/>
          <w:sz w:val="32"/>
          <w:szCs w:val="32"/>
          <w:lang w:val="sr-Cyrl-CS"/>
        </w:rPr>
      </w:pPr>
    </w:p>
    <w:p w:rsidR="00C74700" w:rsidRDefault="00C74700" w:rsidP="00D20924">
      <w:pPr>
        <w:pStyle w:val="NoSpacing"/>
        <w:jc w:val="both"/>
        <w:rPr>
          <w:rFonts w:ascii="Times New Roman" w:hAnsi="Times New Roman" w:cs="Times New Roman"/>
          <w:sz w:val="32"/>
          <w:szCs w:val="32"/>
          <w:lang w:val="sr-Cyrl-CS"/>
        </w:rPr>
      </w:pPr>
    </w:p>
    <w:p w:rsidR="00EA01B5" w:rsidRPr="00C74700" w:rsidRDefault="00EA01B5" w:rsidP="00D20924">
      <w:pPr>
        <w:pStyle w:val="NoSpacing"/>
        <w:jc w:val="both"/>
        <w:rPr>
          <w:rFonts w:ascii="Times New Roman" w:hAnsi="Times New Roman" w:cs="Times New Roman"/>
          <w:sz w:val="32"/>
          <w:szCs w:val="32"/>
          <w:lang w:val="sr-Cyrl-CS"/>
        </w:rPr>
      </w:pPr>
    </w:p>
    <w:p w:rsidR="00A13D29" w:rsidRPr="0094656F" w:rsidRDefault="00147E9C" w:rsidP="00147E9C">
      <w:pPr>
        <w:pStyle w:val="NoSpacing"/>
        <w:jc w:val="center"/>
        <w:rPr>
          <w:rFonts w:ascii="Times New Roman" w:hAnsi="Times New Roman" w:cs="Times New Roman"/>
          <w:b/>
          <w:sz w:val="32"/>
          <w:szCs w:val="32"/>
        </w:rPr>
      </w:pPr>
      <w:r w:rsidRPr="0094656F">
        <w:rPr>
          <w:rFonts w:ascii="Times New Roman" w:hAnsi="Times New Roman" w:cs="Times New Roman"/>
          <w:b/>
          <w:sz w:val="32"/>
          <w:szCs w:val="32"/>
        </w:rPr>
        <w:lastRenderedPageBreak/>
        <w:t>ЗАКЉУЧЦИ КОМИСИЈЕ</w:t>
      </w:r>
    </w:p>
    <w:p w:rsidR="00147E9C" w:rsidRPr="00D52C9B" w:rsidRDefault="00147E9C" w:rsidP="00147E9C">
      <w:pPr>
        <w:pStyle w:val="NoSpacing"/>
        <w:jc w:val="center"/>
        <w:rPr>
          <w:rFonts w:ascii="Times New Roman" w:hAnsi="Times New Roman" w:cs="Times New Roman"/>
          <w:sz w:val="32"/>
          <w:szCs w:val="32"/>
        </w:rPr>
      </w:pPr>
    </w:p>
    <w:p w:rsidR="005850DD" w:rsidRPr="00D52C9B" w:rsidRDefault="005850DD" w:rsidP="005850DD">
      <w:pPr>
        <w:ind w:firstLine="720"/>
        <w:jc w:val="both"/>
        <w:rPr>
          <w:rFonts w:ascii="Times New Roman" w:hAnsi="Times New Roman" w:cs="Times New Roman"/>
          <w:sz w:val="32"/>
          <w:szCs w:val="32"/>
        </w:rPr>
      </w:pPr>
      <w:r w:rsidRPr="00D52C9B">
        <w:rPr>
          <w:rFonts w:ascii="Times New Roman" w:hAnsi="Times New Roman" w:cs="Times New Roman"/>
          <w:sz w:val="32"/>
          <w:szCs w:val="32"/>
        </w:rPr>
        <w:t>Комисиј</w:t>
      </w:r>
      <w:r w:rsidR="000158CB">
        <w:rPr>
          <w:rFonts w:ascii="Times New Roman" w:hAnsi="Times New Roman" w:cs="Times New Roman"/>
          <w:sz w:val="32"/>
          <w:szCs w:val="32"/>
          <w:lang w:val="sr-Cyrl-CS"/>
        </w:rPr>
        <w:t>а</w:t>
      </w:r>
      <w:r w:rsidRPr="00D52C9B">
        <w:rPr>
          <w:rFonts w:ascii="Times New Roman" w:hAnsi="Times New Roman" w:cs="Times New Roman"/>
          <w:sz w:val="32"/>
          <w:szCs w:val="32"/>
        </w:rPr>
        <w:t xml:space="preserve"> за преиспитивање законитости поступка расподјеле кадровских станова и станова за службенике и намјештенике је у предвиђеном року у трајању од 5 мјесеци успјешно завршила свој рад</w:t>
      </w:r>
      <w:r w:rsidR="000158CB">
        <w:rPr>
          <w:rFonts w:ascii="Times New Roman" w:hAnsi="Times New Roman" w:cs="Times New Roman"/>
          <w:sz w:val="32"/>
          <w:szCs w:val="32"/>
          <w:lang w:val="sr-Cyrl-CS"/>
        </w:rPr>
        <w:t>,</w:t>
      </w:r>
      <w:r w:rsidRPr="00D52C9B">
        <w:rPr>
          <w:rFonts w:ascii="Times New Roman" w:hAnsi="Times New Roman" w:cs="Times New Roman"/>
          <w:sz w:val="32"/>
          <w:szCs w:val="32"/>
        </w:rPr>
        <w:t xml:space="preserve"> те предлаже Скупштини да се уз Извје</w:t>
      </w:r>
      <w:r w:rsidR="0094656F">
        <w:rPr>
          <w:rFonts w:ascii="Times New Roman" w:hAnsi="Times New Roman" w:cs="Times New Roman"/>
          <w:sz w:val="32"/>
          <w:szCs w:val="32"/>
        </w:rPr>
        <w:t>штај Комисије усвоје и с</w:t>
      </w:r>
      <w:r w:rsidR="001E1465">
        <w:rPr>
          <w:rFonts w:ascii="Times New Roman" w:hAnsi="Times New Roman" w:cs="Times New Roman"/>
          <w:sz w:val="32"/>
          <w:szCs w:val="32"/>
          <w:lang w:val="sr-Cyrl-CS"/>
        </w:rPr>
        <w:t>л</w:t>
      </w:r>
      <w:r w:rsidRPr="00D52C9B">
        <w:rPr>
          <w:rFonts w:ascii="Times New Roman" w:hAnsi="Times New Roman" w:cs="Times New Roman"/>
          <w:sz w:val="32"/>
          <w:szCs w:val="32"/>
        </w:rPr>
        <w:t>едећи:</w:t>
      </w:r>
    </w:p>
    <w:p w:rsidR="00B6581A" w:rsidRPr="00D52C9B" w:rsidRDefault="005850DD" w:rsidP="005850DD">
      <w:pPr>
        <w:jc w:val="center"/>
        <w:rPr>
          <w:rFonts w:ascii="Times New Roman" w:hAnsi="Times New Roman" w:cs="Times New Roman"/>
          <w:b/>
          <w:sz w:val="32"/>
          <w:szCs w:val="32"/>
        </w:rPr>
      </w:pPr>
      <w:r w:rsidRPr="00D52C9B">
        <w:rPr>
          <w:rFonts w:ascii="Times New Roman" w:hAnsi="Times New Roman" w:cs="Times New Roman"/>
          <w:b/>
          <w:sz w:val="32"/>
          <w:szCs w:val="32"/>
        </w:rPr>
        <w:t>З а к љ у ч ц и</w:t>
      </w:r>
    </w:p>
    <w:p w:rsidR="000374A4" w:rsidRPr="002C42BB" w:rsidRDefault="002C42BB" w:rsidP="002C42BB">
      <w:pPr>
        <w:pStyle w:val="NoSpacing"/>
        <w:rPr>
          <w:rFonts w:ascii="Times New Roman" w:hAnsi="Times New Roman" w:cs="Times New Roman"/>
          <w:sz w:val="32"/>
          <w:szCs w:val="32"/>
          <w:lang w:val="sr-Cyrl-CS"/>
        </w:rPr>
      </w:pPr>
      <w:r w:rsidRPr="002C42BB">
        <w:rPr>
          <w:rFonts w:ascii="Times New Roman" w:hAnsi="Times New Roman" w:cs="Times New Roman"/>
          <w:sz w:val="32"/>
          <w:szCs w:val="32"/>
          <w:lang w:val="sr-Cyrl-CS"/>
        </w:rPr>
        <w:t xml:space="preserve">1. </w:t>
      </w:r>
      <w:r w:rsidR="005850DD" w:rsidRPr="002C42BB">
        <w:rPr>
          <w:rFonts w:ascii="Times New Roman" w:hAnsi="Times New Roman" w:cs="Times New Roman"/>
          <w:sz w:val="32"/>
          <w:szCs w:val="32"/>
        </w:rPr>
        <w:t xml:space="preserve">Да се </w:t>
      </w:r>
      <w:r w:rsidR="000374A4" w:rsidRPr="002C42BB">
        <w:rPr>
          <w:rFonts w:ascii="Times New Roman" w:hAnsi="Times New Roman" w:cs="Times New Roman"/>
          <w:sz w:val="32"/>
          <w:szCs w:val="32"/>
          <w:lang w:val="sr-Cyrl-CS"/>
        </w:rPr>
        <w:t>због незаконитости ставе ван снаге следеће одлуке:</w:t>
      </w:r>
    </w:p>
    <w:p w:rsidR="000374A4" w:rsidRPr="002C42BB" w:rsidRDefault="000374A4" w:rsidP="002C42BB">
      <w:pPr>
        <w:pStyle w:val="NoSpacing"/>
        <w:rPr>
          <w:rFonts w:ascii="Times New Roman" w:hAnsi="Times New Roman" w:cs="Times New Roman"/>
          <w:sz w:val="32"/>
          <w:szCs w:val="32"/>
          <w:lang w:val="sr-Cyrl-CS"/>
        </w:rPr>
      </w:pPr>
      <w:r w:rsidRPr="002C42BB">
        <w:rPr>
          <w:rFonts w:ascii="Times New Roman" w:hAnsi="Times New Roman" w:cs="Times New Roman"/>
          <w:sz w:val="32"/>
          <w:szCs w:val="32"/>
          <w:lang w:val="sr-Cyrl-CS"/>
        </w:rPr>
        <w:t xml:space="preserve">- </w:t>
      </w:r>
      <w:r w:rsidR="005850DD" w:rsidRPr="002C42BB">
        <w:rPr>
          <w:rFonts w:ascii="Times New Roman" w:hAnsi="Times New Roman" w:cs="Times New Roman"/>
          <w:sz w:val="32"/>
          <w:szCs w:val="32"/>
        </w:rPr>
        <w:t>Одлука о финансијском учешћу Општине Беране бр. 02-030</w:t>
      </w:r>
      <w:r w:rsidRPr="002C42BB">
        <w:rPr>
          <w:rFonts w:ascii="Times New Roman" w:hAnsi="Times New Roman" w:cs="Times New Roman"/>
          <w:sz w:val="32"/>
          <w:szCs w:val="32"/>
        </w:rPr>
        <w:t>-303 од 25.11.2011. године,</w:t>
      </w:r>
    </w:p>
    <w:p w:rsidR="000374A4" w:rsidRPr="002C42BB" w:rsidRDefault="000374A4" w:rsidP="002C42BB">
      <w:pPr>
        <w:pStyle w:val="NoSpacing"/>
        <w:rPr>
          <w:rFonts w:ascii="Times New Roman" w:hAnsi="Times New Roman" w:cs="Times New Roman"/>
          <w:sz w:val="32"/>
          <w:szCs w:val="32"/>
          <w:lang w:val="sr-Cyrl-CS"/>
        </w:rPr>
      </w:pPr>
      <w:r w:rsidRPr="002C42BB">
        <w:rPr>
          <w:rFonts w:ascii="Times New Roman" w:hAnsi="Times New Roman" w:cs="Times New Roman"/>
          <w:sz w:val="32"/>
          <w:szCs w:val="32"/>
          <w:lang w:val="sr-Cyrl-CS"/>
        </w:rPr>
        <w:t xml:space="preserve">- </w:t>
      </w:r>
      <w:r w:rsidR="005850DD" w:rsidRPr="002C42BB">
        <w:rPr>
          <w:rFonts w:ascii="Times New Roman" w:hAnsi="Times New Roman" w:cs="Times New Roman"/>
          <w:sz w:val="32"/>
          <w:szCs w:val="32"/>
        </w:rPr>
        <w:t xml:space="preserve">Одлука о измјенама и допунама Одлуке  о финансијском учешћу Општине Беране о рјешавању стамбених питања бр. 02-030-19 од 06.04.2012. године, </w:t>
      </w:r>
    </w:p>
    <w:p w:rsidR="00724B5B" w:rsidRPr="002C42BB" w:rsidRDefault="000374A4" w:rsidP="002C42BB">
      <w:pPr>
        <w:pStyle w:val="NoSpacing"/>
        <w:rPr>
          <w:rFonts w:ascii="Times New Roman" w:hAnsi="Times New Roman" w:cs="Times New Roman"/>
          <w:sz w:val="32"/>
          <w:szCs w:val="32"/>
          <w:lang w:val="sr-Cyrl-CS"/>
        </w:rPr>
      </w:pPr>
      <w:r w:rsidRPr="002C42BB">
        <w:rPr>
          <w:rFonts w:ascii="Times New Roman" w:hAnsi="Times New Roman" w:cs="Times New Roman"/>
          <w:sz w:val="32"/>
          <w:szCs w:val="32"/>
          <w:lang w:val="sr-Cyrl-CS"/>
        </w:rPr>
        <w:t xml:space="preserve">- </w:t>
      </w:r>
      <w:r w:rsidR="00C86546" w:rsidRPr="002C42BB">
        <w:rPr>
          <w:rFonts w:ascii="Times New Roman" w:hAnsi="Times New Roman" w:cs="Times New Roman"/>
          <w:sz w:val="32"/>
          <w:szCs w:val="32"/>
        </w:rPr>
        <w:t>Одлуку бр. 01-031-</w:t>
      </w:r>
      <w:r w:rsidR="00FC06A5" w:rsidRPr="002C42BB">
        <w:rPr>
          <w:rFonts w:ascii="Times New Roman" w:hAnsi="Times New Roman" w:cs="Times New Roman"/>
          <w:sz w:val="32"/>
          <w:szCs w:val="32"/>
        </w:rPr>
        <w:t>1952 од 05.04.2010. године,</w:t>
      </w:r>
      <w:r w:rsidR="00C86546" w:rsidRPr="002C42BB">
        <w:rPr>
          <w:rFonts w:ascii="Times New Roman" w:hAnsi="Times New Roman" w:cs="Times New Roman"/>
          <w:sz w:val="32"/>
          <w:szCs w:val="32"/>
        </w:rPr>
        <w:t xml:space="preserve"> Одлука бр. 01-031-2125</w:t>
      </w:r>
      <w:r w:rsidR="00FC06A5" w:rsidRPr="002C42BB">
        <w:rPr>
          <w:rFonts w:ascii="Times New Roman" w:hAnsi="Times New Roman" w:cs="Times New Roman"/>
          <w:sz w:val="32"/>
          <w:szCs w:val="32"/>
        </w:rPr>
        <w:t xml:space="preserve"> од 11.11.2010.године</w:t>
      </w:r>
      <w:r w:rsidR="00C86546" w:rsidRPr="002C42BB">
        <w:rPr>
          <w:rFonts w:ascii="Times New Roman" w:hAnsi="Times New Roman" w:cs="Times New Roman"/>
          <w:sz w:val="32"/>
          <w:szCs w:val="32"/>
        </w:rPr>
        <w:t xml:space="preserve">, </w:t>
      </w:r>
    </w:p>
    <w:p w:rsidR="00724B5B" w:rsidRPr="002C42BB" w:rsidRDefault="00724B5B" w:rsidP="002C42BB">
      <w:pPr>
        <w:pStyle w:val="NoSpacing"/>
        <w:rPr>
          <w:rFonts w:ascii="Times New Roman" w:hAnsi="Times New Roman" w:cs="Times New Roman"/>
          <w:sz w:val="32"/>
          <w:szCs w:val="32"/>
          <w:lang w:val="sr-Cyrl-CS"/>
        </w:rPr>
      </w:pPr>
      <w:r w:rsidRPr="002C42BB">
        <w:rPr>
          <w:rFonts w:ascii="Times New Roman" w:hAnsi="Times New Roman" w:cs="Times New Roman"/>
          <w:sz w:val="32"/>
          <w:szCs w:val="32"/>
          <w:lang w:val="sr-Cyrl-CS"/>
        </w:rPr>
        <w:t xml:space="preserve">- </w:t>
      </w:r>
      <w:r w:rsidR="00C86546" w:rsidRPr="002C42BB">
        <w:rPr>
          <w:rFonts w:ascii="Times New Roman" w:hAnsi="Times New Roman" w:cs="Times New Roman"/>
          <w:sz w:val="32"/>
          <w:szCs w:val="32"/>
        </w:rPr>
        <w:t>Одлука бр.07-070-28</w:t>
      </w:r>
      <w:r w:rsidR="00FC06A5" w:rsidRPr="002C42BB">
        <w:rPr>
          <w:rFonts w:ascii="Times New Roman" w:hAnsi="Times New Roman" w:cs="Times New Roman"/>
          <w:sz w:val="32"/>
          <w:szCs w:val="32"/>
        </w:rPr>
        <w:t xml:space="preserve"> од 21.04.2011. године</w:t>
      </w:r>
      <w:r w:rsidR="00C86546" w:rsidRPr="002C42BB">
        <w:rPr>
          <w:rFonts w:ascii="Times New Roman" w:hAnsi="Times New Roman" w:cs="Times New Roman"/>
          <w:sz w:val="32"/>
          <w:szCs w:val="32"/>
        </w:rPr>
        <w:t xml:space="preserve"> и </w:t>
      </w:r>
    </w:p>
    <w:p w:rsidR="00494ACB" w:rsidRDefault="00724B5B" w:rsidP="00494ACB">
      <w:pPr>
        <w:pStyle w:val="NoSpacing"/>
        <w:rPr>
          <w:rFonts w:ascii="Times New Roman" w:hAnsi="Times New Roman" w:cs="Times New Roman"/>
          <w:sz w:val="32"/>
          <w:szCs w:val="32"/>
          <w:lang w:val="sr-Cyrl-CS"/>
        </w:rPr>
      </w:pPr>
      <w:r w:rsidRPr="002C42BB">
        <w:rPr>
          <w:rFonts w:ascii="Times New Roman" w:hAnsi="Times New Roman" w:cs="Times New Roman"/>
          <w:sz w:val="32"/>
          <w:szCs w:val="32"/>
          <w:lang w:val="sr-Cyrl-CS"/>
        </w:rPr>
        <w:t xml:space="preserve">- </w:t>
      </w:r>
      <w:r w:rsidR="00C86546" w:rsidRPr="002C42BB">
        <w:rPr>
          <w:rFonts w:ascii="Times New Roman" w:hAnsi="Times New Roman" w:cs="Times New Roman"/>
          <w:sz w:val="32"/>
          <w:szCs w:val="32"/>
        </w:rPr>
        <w:t>Одлука бр. 02-030-115</w:t>
      </w:r>
    </w:p>
    <w:p w:rsidR="00724B5B" w:rsidRPr="00411C1D" w:rsidRDefault="00C86546" w:rsidP="00494ACB">
      <w:pPr>
        <w:pStyle w:val="NoSpacing"/>
        <w:rPr>
          <w:rFonts w:ascii="Times New Roman" w:hAnsi="Times New Roman" w:cs="Times New Roman"/>
          <w:sz w:val="16"/>
          <w:szCs w:val="16"/>
          <w:lang w:val="sr-Cyrl-CS"/>
        </w:rPr>
      </w:pPr>
      <w:r w:rsidRPr="002C42BB">
        <w:rPr>
          <w:rFonts w:ascii="Times New Roman" w:hAnsi="Times New Roman" w:cs="Times New Roman"/>
          <w:sz w:val="32"/>
          <w:szCs w:val="32"/>
        </w:rPr>
        <w:t xml:space="preserve"> </w:t>
      </w:r>
    </w:p>
    <w:p w:rsidR="00921A77" w:rsidRPr="00921A77" w:rsidRDefault="00980A00" w:rsidP="00980A00">
      <w:pPr>
        <w:jc w:val="both"/>
        <w:rPr>
          <w:rFonts w:ascii="Times New Roman" w:hAnsi="Times New Roman" w:cs="Times New Roman"/>
          <w:sz w:val="32"/>
          <w:szCs w:val="32"/>
          <w:lang w:val="sr-Cyrl-CS"/>
        </w:rPr>
      </w:pPr>
      <w:r>
        <w:rPr>
          <w:rFonts w:ascii="Times New Roman" w:hAnsi="Times New Roman" w:cs="Times New Roman"/>
          <w:sz w:val="32"/>
          <w:szCs w:val="32"/>
          <w:lang w:val="sr-Cyrl-CS"/>
        </w:rPr>
        <w:t xml:space="preserve">2. </w:t>
      </w:r>
      <w:r w:rsidR="00BD151E">
        <w:rPr>
          <w:rFonts w:ascii="Times New Roman" w:hAnsi="Times New Roman" w:cs="Times New Roman"/>
          <w:sz w:val="32"/>
          <w:szCs w:val="32"/>
          <w:lang w:val="sr-Cyrl-CS"/>
        </w:rPr>
        <w:t xml:space="preserve"> </w:t>
      </w:r>
      <w:r w:rsidR="005850DD" w:rsidRPr="00980A00">
        <w:rPr>
          <w:rFonts w:ascii="Times New Roman" w:hAnsi="Times New Roman" w:cs="Times New Roman"/>
          <w:sz w:val="32"/>
          <w:szCs w:val="32"/>
        </w:rPr>
        <w:t xml:space="preserve">Да се </w:t>
      </w:r>
      <w:r w:rsidR="003E2F37">
        <w:rPr>
          <w:rFonts w:ascii="Times New Roman" w:hAnsi="Times New Roman" w:cs="Times New Roman"/>
          <w:sz w:val="32"/>
          <w:szCs w:val="32"/>
          <w:lang w:val="sr-Cyrl-CS"/>
        </w:rPr>
        <w:t xml:space="preserve">покрене поступак повраћаја </w:t>
      </w:r>
      <w:r w:rsidR="00921A77" w:rsidRPr="00980A00">
        <w:rPr>
          <w:rFonts w:ascii="Times New Roman" w:hAnsi="Times New Roman" w:cs="Times New Roman"/>
          <w:sz w:val="32"/>
          <w:szCs w:val="32"/>
        </w:rPr>
        <w:t>у власништво Општине</w:t>
      </w:r>
      <w:r w:rsidR="000158CB">
        <w:rPr>
          <w:rFonts w:ascii="Times New Roman" w:hAnsi="Times New Roman" w:cs="Times New Roman"/>
          <w:sz w:val="32"/>
          <w:szCs w:val="32"/>
          <w:lang w:val="sr-Cyrl-CS"/>
        </w:rPr>
        <w:t>,</w:t>
      </w:r>
      <w:r w:rsidR="00921A77" w:rsidRPr="00980A00">
        <w:rPr>
          <w:rFonts w:ascii="Times New Roman" w:hAnsi="Times New Roman" w:cs="Times New Roman"/>
          <w:sz w:val="32"/>
          <w:szCs w:val="32"/>
        </w:rPr>
        <w:t xml:space="preserve"> </w:t>
      </w:r>
      <w:r w:rsidR="005850DD" w:rsidRPr="00980A00">
        <w:rPr>
          <w:rFonts w:ascii="Times New Roman" w:hAnsi="Times New Roman" w:cs="Times New Roman"/>
          <w:sz w:val="32"/>
          <w:szCs w:val="32"/>
        </w:rPr>
        <w:t>стан</w:t>
      </w:r>
      <w:r w:rsidR="00921A77">
        <w:rPr>
          <w:rFonts w:ascii="Times New Roman" w:hAnsi="Times New Roman" w:cs="Times New Roman"/>
          <w:sz w:val="32"/>
          <w:szCs w:val="32"/>
          <w:lang w:val="sr-Cyrl-CS"/>
        </w:rPr>
        <w:t>а</w:t>
      </w:r>
      <w:r w:rsidR="005850DD" w:rsidRPr="00980A00">
        <w:rPr>
          <w:rFonts w:ascii="Times New Roman" w:hAnsi="Times New Roman" w:cs="Times New Roman"/>
          <w:sz w:val="32"/>
          <w:szCs w:val="32"/>
        </w:rPr>
        <w:t xml:space="preserve"> у улици 29. Новембра 36/16</w:t>
      </w:r>
      <w:r w:rsidR="000158CB">
        <w:rPr>
          <w:rFonts w:ascii="Times New Roman" w:hAnsi="Times New Roman" w:cs="Times New Roman"/>
          <w:sz w:val="32"/>
          <w:szCs w:val="32"/>
          <w:lang w:val="sr-Cyrl-CS"/>
        </w:rPr>
        <w:t>,</w:t>
      </w:r>
      <w:r w:rsidR="005850DD" w:rsidRPr="00980A00">
        <w:rPr>
          <w:rFonts w:ascii="Times New Roman" w:hAnsi="Times New Roman" w:cs="Times New Roman"/>
          <w:sz w:val="32"/>
          <w:szCs w:val="32"/>
        </w:rPr>
        <w:t xml:space="preserve"> </w:t>
      </w:r>
      <w:r w:rsidR="00921A77">
        <w:rPr>
          <w:rFonts w:ascii="Times New Roman" w:hAnsi="Times New Roman" w:cs="Times New Roman"/>
          <w:sz w:val="32"/>
          <w:szCs w:val="32"/>
          <w:lang w:val="sr-Cyrl-CS"/>
        </w:rPr>
        <w:t>чија је продаја извршена на незаконит начин, без сагласности Скупштине, као органа који располаже и управља општинском имовином.</w:t>
      </w:r>
    </w:p>
    <w:p w:rsidR="005850DD" w:rsidRPr="00980A00" w:rsidRDefault="00980A00" w:rsidP="00303015">
      <w:pPr>
        <w:jc w:val="both"/>
        <w:rPr>
          <w:rFonts w:ascii="Times New Roman" w:hAnsi="Times New Roman" w:cs="Times New Roman"/>
          <w:b/>
          <w:sz w:val="32"/>
          <w:szCs w:val="32"/>
        </w:rPr>
      </w:pPr>
      <w:r>
        <w:rPr>
          <w:rFonts w:ascii="Times New Roman" w:hAnsi="Times New Roman" w:cs="Times New Roman"/>
          <w:sz w:val="32"/>
          <w:szCs w:val="32"/>
          <w:lang w:val="sr-Cyrl-CS"/>
        </w:rPr>
        <w:t>3.</w:t>
      </w:r>
      <w:r w:rsidR="00303015">
        <w:rPr>
          <w:rFonts w:ascii="Times New Roman" w:hAnsi="Times New Roman" w:cs="Times New Roman"/>
          <w:sz w:val="32"/>
          <w:szCs w:val="32"/>
          <w:lang w:val="sr-Cyrl-CS"/>
        </w:rPr>
        <w:t xml:space="preserve"> </w:t>
      </w:r>
      <w:r w:rsidR="00BD151E">
        <w:rPr>
          <w:rFonts w:ascii="Times New Roman" w:hAnsi="Times New Roman" w:cs="Times New Roman"/>
          <w:sz w:val="32"/>
          <w:szCs w:val="32"/>
          <w:lang w:val="sr-Cyrl-CS"/>
        </w:rPr>
        <w:t xml:space="preserve"> </w:t>
      </w:r>
      <w:r w:rsidR="005850DD" w:rsidRPr="00980A00">
        <w:rPr>
          <w:rFonts w:ascii="Times New Roman" w:hAnsi="Times New Roman" w:cs="Times New Roman"/>
          <w:sz w:val="32"/>
          <w:szCs w:val="32"/>
        </w:rPr>
        <w:t>Да се пониште сви Уговори који су закључени на незаконит начин, као и уговори који ни</w:t>
      </w:r>
      <w:r w:rsidR="000158CB">
        <w:rPr>
          <w:rFonts w:ascii="Times New Roman" w:hAnsi="Times New Roman" w:cs="Times New Roman"/>
          <w:sz w:val="32"/>
          <w:szCs w:val="32"/>
          <w:lang w:val="sr-Cyrl-CS"/>
        </w:rPr>
        <w:t>је</w:t>
      </w:r>
      <w:r w:rsidR="005850DD" w:rsidRPr="00980A00">
        <w:rPr>
          <w:rFonts w:ascii="Times New Roman" w:hAnsi="Times New Roman" w:cs="Times New Roman"/>
          <w:sz w:val="32"/>
          <w:szCs w:val="32"/>
        </w:rPr>
        <w:t>су овјерени код нотара и који самом тим не производе правн</w:t>
      </w:r>
      <w:r w:rsidR="000158CB">
        <w:rPr>
          <w:rFonts w:ascii="Times New Roman" w:hAnsi="Times New Roman" w:cs="Times New Roman"/>
          <w:sz w:val="32"/>
          <w:szCs w:val="32"/>
          <w:lang w:val="sr-Cyrl-CS"/>
        </w:rPr>
        <w:t>о</w:t>
      </w:r>
      <w:r w:rsidR="005850DD" w:rsidRPr="00980A00">
        <w:rPr>
          <w:rFonts w:ascii="Times New Roman" w:hAnsi="Times New Roman" w:cs="Times New Roman"/>
          <w:sz w:val="32"/>
          <w:szCs w:val="32"/>
        </w:rPr>
        <w:t xml:space="preserve"> дејств</w:t>
      </w:r>
      <w:r w:rsidR="000158CB">
        <w:rPr>
          <w:rFonts w:ascii="Times New Roman" w:hAnsi="Times New Roman" w:cs="Times New Roman"/>
          <w:sz w:val="32"/>
          <w:szCs w:val="32"/>
          <w:lang w:val="sr-Cyrl-CS"/>
        </w:rPr>
        <w:t>о</w:t>
      </w:r>
      <w:r w:rsidR="005850DD" w:rsidRPr="00980A00">
        <w:rPr>
          <w:rFonts w:ascii="Times New Roman" w:hAnsi="Times New Roman" w:cs="Times New Roman"/>
          <w:sz w:val="32"/>
          <w:szCs w:val="32"/>
        </w:rPr>
        <w:t>.</w:t>
      </w:r>
    </w:p>
    <w:p w:rsidR="005850DD" w:rsidRPr="00980A00" w:rsidRDefault="00980A00" w:rsidP="00303015">
      <w:pPr>
        <w:jc w:val="both"/>
        <w:rPr>
          <w:rFonts w:ascii="Times New Roman" w:hAnsi="Times New Roman" w:cs="Times New Roman"/>
          <w:b/>
          <w:sz w:val="32"/>
          <w:szCs w:val="32"/>
        </w:rPr>
      </w:pPr>
      <w:r>
        <w:rPr>
          <w:rFonts w:ascii="Times New Roman" w:hAnsi="Times New Roman" w:cs="Times New Roman"/>
          <w:sz w:val="32"/>
          <w:szCs w:val="32"/>
          <w:lang w:val="sr-Cyrl-CS"/>
        </w:rPr>
        <w:t>4.</w:t>
      </w:r>
      <w:r w:rsidR="00303015">
        <w:rPr>
          <w:rFonts w:ascii="Times New Roman" w:hAnsi="Times New Roman" w:cs="Times New Roman"/>
          <w:sz w:val="32"/>
          <w:szCs w:val="32"/>
          <w:lang w:val="sr-Cyrl-CS"/>
        </w:rPr>
        <w:t xml:space="preserve"> </w:t>
      </w:r>
      <w:r w:rsidR="00BD151E">
        <w:rPr>
          <w:rFonts w:ascii="Times New Roman" w:hAnsi="Times New Roman" w:cs="Times New Roman"/>
          <w:sz w:val="32"/>
          <w:szCs w:val="32"/>
          <w:lang w:val="sr-Cyrl-CS"/>
        </w:rPr>
        <w:t xml:space="preserve"> </w:t>
      </w:r>
      <w:r w:rsidR="005414BE" w:rsidRPr="00980A00">
        <w:rPr>
          <w:rFonts w:ascii="Times New Roman" w:hAnsi="Times New Roman" w:cs="Times New Roman"/>
          <w:sz w:val="32"/>
          <w:szCs w:val="32"/>
        </w:rPr>
        <w:t>Да надлежни органи утврде одговорност зап</w:t>
      </w:r>
      <w:r w:rsidR="00636016">
        <w:rPr>
          <w:rFonts w:ascii="Times New Roman" w:hAnsi="Times New Roman" w:cs="Times New Roman"/>
          <w:sz w:val="32"/>
          <w:szCs w:val="32"/>
        </w:rPr>
        <w:t>ослених у Служби предсједника</w:t>
      </w:r>
      <w:r w:rsidR="00B672DB">
        <w:rPr>
          <w:rFonts w:ascii="Times New Roman" w:hAnsi="Times New Roman" w:cs="Times New Roman"/>
          <w:sz w:val="32"/>
          <w:szCs w:val="32"/>
          <w:lang w:val="sr-Cyrl-CS"/>
        </w:rPr>
        <w:t>,</w:t>
      </w:r>
      <w:r w:rsidR="00636016">
        <w:rPr>
          <w:rFonts w:ascii="Times New Roman" w:hAnsi="Times New Roman" w:cs="Times New Roman"/>
          <w:sz w:val="32"/>
          <w:szCs w:val="32"/>
        </w:rPr>
        <w:t xml:space="preserve"> кој</w:t>
      </w:r>
      <w:r w:rsidR="00636016">
        <w:rPr>
          <w:rFonts w:ascii="Times New Roman" w:hAnsi="Times New Roman" w:cs="Times New Roman"/>
          <w:sz w:val="32"/>
          <w:szCs w:val="32"/>
          <w:lang w:val="sr-Cyrl-CS"/>
        </w:rPr>
        <w:t>и</w:t>
      </w:r>
      <w:r w:rsidR="005414BE" w:rsidRPr="00980A00">
        <w:rPr>
          <w:rFonts w:ascii="Times New Roman" w:hAnsi="Times New Roman" w:cs="Times New Roman"/>
          <w:sz w:val="32"/>
          <w:szCs w:val="32"/>
        </w:rPr>
        <w:t xml:space="preserve"> су радили у периоду од 2007</w:t>
      </w:r>
      <w:r w:rsidR="00B71B5D" w:rsidRPr="00980A00">
        <w:rPr>
          <w:rFonts w:ascii="Times New Roman" w:hAnsi="Times New Roman" w:cs="Times New Roman"/>
          <w:sz w:val="32"/>
          <w:szCs w:val="32"/>
        </w:rPr>
        <w:t>.године,</w:t>
      </w:r>
      <w:r w:rsidR="005414BE" w:rsidRPr="00980A00">
        <w:rPr>
          <w:rFonts w:ascii="Times New Roman" w:hAnsi="Times New Roman" w:cs="Times New Roman"/>
          <w:sz w:val="32"/>
          <w:szCs w:val="32"/>
        </w:rPr>
        <w:t xml:space="preserve"> до марта 2014. године, због непосједовања документације</w:t>
      </w:r>
      <w:r w:rsidR="00B672DB">
        <w:rPr>
          <w:rFonts w:ascii="Times New Roman" w:hAnsi="Times New Roman" w:cs="Times New Roman"/>
          <w:sz w:val="32"/>
          <w:szCs w:val="32"/>
          <w:lang w:val="sr-Cyrl-CS"/>
        </w:rPr>
        <w:t>,</w:t>
      </w:r>
      <w:r w:rsidR="005414BE" w:rsidRPr="00980A00">
        <w:rPr>
          <w:rFonts w:ascii="Times New Roman" w:hAnsi="Times New Roman" w:cs="Times New Roman"/>
          <w:sz w:val="32"/>
          <w:szCs w:val="32"/>
        </w:rPr>
        <w:t xml:space="preserve"> која је од битног значаја као доказ за незаконите радње у процесу расподјеле станова</w:t>
      </w:r>
      <w:r w:rsidR="00BF6482">
        <w:rPr>
          <w:rFonts w:ascii="Times New Roman" w:hAnsi="Times New Roman" w:cs="Times New Roman"/>
          <w:sz w:val="32"/>
          <w:szCs w:val="32"/>
          <w:lang w:val="sr-Cyrl-CS"/>
        </w:rPr>
        <w:t>(Кривични законик Црне Горе члан 416 и члан 417)</w:t>
      </w:r>
      <w:r w:rsidR="005414BE" w:rsidRPr="00980A00">
        <w:rPr>
          <w:rFonts w:ascii="Times New Roman" w:hAnsi="Times New Roman" w:cs="Times New Roman"/>
          <w:sz w:val="32"/>
          <w:szCs w:val="32"/>
        </w:rPr>
        <w:t>.</w:t>
      </w:r>
    </w:p>
    <w:p w:rsidR="005414BE" w:rsidRPr="00980A00" w:rsidRDefault="00980A00" w:rsidP="00303015">
      <w:pPr>
        <w:jc w:val="both"/>
        <w:rPr>
          <w:rFonts w:ascii="Times New Roman" w:hAnsi="Times New Roman" w:cs="Times New Roman"/>
          <w:b/>
          <w:sz w:val="32"/>
          <w:szCs w:val="32"/>
        </w:rPr>
      </w:pPr>
      <w:r>
        <w:rPr>
          <w:rFonts w:ascii="Times New Roman" w:hAnsi="Times New Roman" w:cs="Times New Roman"/>
          <w:sz w:val="32"/>
          <w:szCs w:val="32"/>
          <w:lang w:val="sr-Cyrl-CS"/>
        </w:rPr>
        <w:lastRenderedPageBreak/>
        <w:t>5.</w:t>
      </w:r>
      <w:r w:rsidR="00303015">
        <w:rPr>
          <w:rFonts w:ascii="Times New Roman" w:hAnsi="Times New Roman" w:cs="Times New Roman"/>
          <w:sz w:val="32"/>
          <w:szCs w:val="32"/>
          <w:lang w:val="sr-Cyrl-CS"/>
        </w:rPr>
        <w:t xml:space="preserve"> </w:t>
      </w:r>
      <w:r w:rsidR="005414BE" w:rsidRPr="00980A00">
        <w:rPr>
          <w:rFonts w:ascii="Times New Roman" w:hAnsi="Times New Roman" w:cs="Times New Roman"/>
          <w:sz w:val="32"/>
          <w:szCs w:val="32"/>
        </w:rPr>
        <w:t xml:space="preserve">Да надлежни органи испитају одговорност </w:t>
      </w:r>
      <w:r w:rsidR="00147E9C" w:rsidRPr="00980A00">
        <w:rPr>
          <w:rFonts w:ascii="Times New Roman" w:hAnsi="Times New Roman" w:cs="Times New Roman"/>
          <w:sz w:val="32"/>
          <w:szCs w:val="32"/>
        </w:rPr>
        <w:t>нотара и свих учесника који су дали допринос приликом закључивања незаконитих Уговора у процесу расподјеле станова у општини Беране.</w:t>
      </w:r>
    </w:p>
    <w:p w:rsidR="00830CD4" w:rsidRPr="00830CD4" w:rsidRDefault="00830CD4" w:rsidP="00830CD4">
      <w:pPr>
        <w:ind w:left="360"/>
        <w:jc w:val="both"/>
        <w:rPr>
          <w:rFonts w:ascii="Times New Roman" w:hAnsi="Times New Roman" w:cs="Times New Roman"/>
          <w:sz w:val="32"/>
          <w:szCs w:val="32"/>
          <w:lang w:val="sr-Cyrl-CS"/>
        </w:rPr>
      </w:pPr>
      <w:r w:rsidRPr="00830CD4">
        <w:rPr>
          <w:rFonts w:ascii="Times New Roman" w:hAnsi="Times New Roman" w:cs="Times New Roman"/>
          <w:sz w:val="32"/>
          <w:szCs w:val="32"/>
          <w:lang w:val="sr-Cyrl-CS"/>
        </w:rPr>
        <w:t>Да надлежни органи утврде</w:t>
      </w:r>
      <w:r w:rsidR="00C90E5E">
        <w:rPr>
          <w:rFonts w:ascii="Times New Roman" w:hAnsi="Times New Roman" w:cs="Times New Roman"/>
          <w:sz w:val="32"/>
          <w:szCs w:val="32"/>
          <w:lang w:val="sr-Cyrl-CS"/>
        </w:rPr>
        <w:t>:</w:t>
      </w:r>
      <w:r w:rsidRPr="00830CD4">
        <w:rPr>
          <w:rFonts w:ascii="Times New Roman" w:hAnsi="Times New Roman" w:cs="Times New Roman"/>
          <w:sz w:val="32"/>
          <w:szCs w:val="32"/>
          <w:lang w:val="sr-Cyrl-CS"/>
        </w:rPr>
        <w:t xml:space="preserve"> </w:t>
      </w:r>
    </w:p>
    <w:p w:rsidR="00830CD4" w:rsidRDefault="00C90E5E" w:rsidP="00303015">
      <w:pPr>
        <w:pStyle w:val="NoSpacing"/>
        <w:jc w:val="both"/>
        <w:rPr>
          <w:rFonts w:ascii="Times New Roman" w:hAnsi="Times New Roman" w:cs="Times New Roman"/>
          <w:sz w:val="32"/>
          <w:szCs w:val="32"/>
          <w:lang w:val="sr-Cyrl-CS"/>
        </w:rPr>
      </w:pPr>
      <w:r>
        <w:rPr>
          <w:rFonts w:ascii="Times New Roman" w:hAnsi="Times New Roman" w:cs="Times New Roman"/>
          <w:sz w:val="32"/>
          <w:szCs w:val="32"/>
          <w:lang w:val="sr-Cyrl-CS"/>
        </w:rPr>
        <w:t>6. На основу чега је дошло до</w:t>
      </w:r>
      <w:r w:rsidR="00072766">
        <w:rPr>
          <w:rFonts w:ascii="Times New Roman" w:hAnsi="Times New Roman" w:cs="Times New Roman"/>
          <w:sz w:val="32"/>
          <w:szCs w:val="32"/>
          <w:lang w:val="sr-Cyrl-CS"/>
        </w:rPr>
        <w:t xml:space="preserve"> </w:t>
      </w:r>
      <w:r w:rsidR="00830CD4" w:rsidRPr="00D52C9B">
        <w:rPr>
          <w:rFonts w:ascii="Times New Roman" w:hAnsi="Times New Roman" w:cs="Times New Roman"/>
          <w:sz w:val="32"/>
          <w:szCs w:val="32"/>
        </w:rPr>
        <w:t>Анекса Уговора ЕУРО 2007-04, односно на шта су утрошена средств</w:t>
      </w:r>
      <w:r>
        <w:rPr>
          <w:rFonts w:ascii="Times New Roman" w:hAnsi="Times New Roman" w:cs="Times New Roman"/>
          <w:sz w:val="32"/>
          <w:szCs w:val="32"/>
        </w:rPr>
        <w:t>а кредита у износу 516.278,00 €</w:t>
      </w:r>
      <w:r w:rsidR="00830CD4" w:rsidRPr="00D52C9B">
        <w:rPr>
          <w:rFonts w:ascii="Times New Roman" w:hAnsi="Times New Roman" w:cs="Times New Roman"/>
          <w:sz w:val="32"/>
          <w:szCs w:val="32"/>
        </w:rPr>
        <w:t>?</w:t>
      </w:r>
    </w:p>
    <w:p w:rsidR="00494ACB" w:rsidRPr="00494ACB" w:rsidRDefault="00494ACB" w:rsidP="00494ACB">
      <w:pPr>
        <w:pStyle w:val="NoSpacing"/>
        <w:jc w:val="both"/>
        <w:rPr>
          <w:rFonts w:ascii="Times New Roman" w:hAnsi="Times New Roman" w:cs="Times New Roman"/>
          <w:sz w:val="16"/>
          <w:szCs w:val="16"/>
          <w:lang w:val="sr-Cyrl-CS"/>
        </w:rPr>
      </w:pPr>
    </w:p>
    <w:p w:rsidR="00E226D3" w:rsidRDefault="00303015" w:rsidP="00303015">
      <w:pPr>
        <w:pStyle w:val="NoSpacing"/>
        <w:jc w:val="both"/>
        <w:rPr>
          <w:rFonts w:ascii="Times New Roman" w:hAnsi="Times New Roman" w:cs="Times New Roman"/>
          <w:sz w:val="16"/>
          <w:szCs w:val="16"/>
          <w:lang w:val="sr-Cyrl-CS"/>
        </w:rPr>
      </w:pPr>
      <w:r>
        <w:rPr>
          <w:rFonts w:ascii="Times New Roman" w:hAnsi="Times New Roman" w:cs="Times New Roman"/>
          <w:sz w:val="32"/>
          <w:szCs w:val="32"/>
          <w:lang w:val="sr-Cyrl-CS"/>
        </w:rPr>
        <w:t xml:space="preserve">7. </w:t>
      </w:r>
      <w:r w:rsidR="00830CD4" w:rsidRPr="00D52C9B">
        <w:rPr>
          <w:rFonts w:ascii="Times New Roman" w:hAnsi="Times New Roman" w:cs="Times New Roman"/>
          <w:sz w:val="32"/>
          <w:szCs w:val="32"/>
        </w:rPr>
        <w:t>Зашто Општина није извршила продају 24 стана по повољним цијенама у згради „Хелп“ када је била власник, већ је исте уступила ЦФССИ за</w:t>
      </w:r>
      <w:r w:rsidR="00E226D3">
        <w:rPr>
          <w:rFonts w:ascii="Times New Roman" w:hAnsi="Times New Roman" w:cs="Times New Roman"/>
          <w:sz w:val="32"/>
          <w:szCs w:val="32"/>
        </w:rPr>
        <w:t xml:space="preserve"> куповину 30 кадровских станова</w:t>
      </w:r>
      <w:r w:rsidR="00830CD4" w:rsidRPr="00D52C9B">
        <w:rPr>
          <w:rFonts w:ascii="Times New Roman" w:hAnsi="Times New Roman" w:cs="Times New Roman"/>
          <w:sz w:val="32"/>
          <w:szCs w:val="32"/>
        </w:rPr>
        <w:t>?</w:t>
      </w:r>
    </w:p>
    <w:p w:rsidR="00494ACB" w:rsidRPr="00494ACB" w:rsidRDefault="00494ACB" w:rsidP="00303015">
      <w:pPr>
        <w:pStyle w:val="NoSpacing"/>
        <w:jc w:val="both"/>
        <w:rPr>
          <w:rFonts w:ascii="Times New Roman" w:hAnsi="Times New Roman" w:cs="Times New Roman"/>
          <w:sz w:val="16"/>
          <w:szCs w:val="16"/>
          <w:lang w:val="sr-Cyrl-CS"/>
        </w:rPr>
      </w:pPr>
    </w:p>
    <w:p w:rsidR="00830CD4" w:rsidRDefault="00303015" w:rsidP="00303015">
      <w:pPr>
        <w:pStyle w:val="NoSpacing"/>
        <w:jc w:val="both"/>
        <w:rPr>
          <w:rFonts w:ascii="Times New Roman" w:hAnsi="Times New Roman" w:cs="Times New Roman"/>
          <w:sz w:val="16"/>
          <w:szCs w:val="16"/>
          <w:lang w:val="sr-Cyrl-CS"/>
        </w:rPr>
      </w:pPr>
      <w:r>
        <w:rPr>
          <w:rFonts w:ascii="Times New Roman" w:hAnsi="Times New Roman" w:cs="Times New Roman"/>
          <w:sz w:val="32"/>
          <w:szCs w:val="32"/>
          <w:lang w:val="sr-Cyrl-CS"/>
        </w:rPr>
        <w:t xml:space="preserve">8. </w:t>
      </w:r>
      <w:r w:rsidR="00830CD4" w:rsidRPr="00D52C9B">
        <w:rPr>
          <w:rFonts w:ascii="Times New Roman" w:hAnsi="Times New Roman" w:cs="Times New Roman"/>
          <w:sz w:val="32"/>
          <w:szCs w:val="32"/>
        </w:rPr>
        <w:t>Због чега се Одлука о финансијском учешћу Општине Беране бр. 02-030-303 од 25.11.2011. године,  и  Одлука о измјенама и допунама Одлуке  о финансијском учешћу Општине Беране о рјешавању стамбених питањаи бр. 02-030-19 од 06.04.2012. године, доноси за 50 лица, а чињенично стање је да су станове добила 55 лица.</w:t>
      </w:r>
    </w:p>
    <w:p w:rsidR="00494ACB" w:rsidRPr="00494ACB" w:rsidRDefault="00494ACB" w:rsidP="00303015">
      <w:pPr>
        <w:pStyle w:val="NoSpacing"/>
        <w:jc w:val="both"/>
        <w:rPr>
          <w:rFonts w:ascii="Times New Roman" w:hAnsi="Times New Roman" w:cs="Times New Roman"/>
          <w:sz w:val="16"/>
          <w:szCs w:val="16"/>
          <w:lang w:val="sr-Cyrl-CS"/>
        </w:rPr>
      </w:pPr>
    </w:p>
    <w:p w:rsidR="00830CD4" w:rsidRDefault="00303015" w:rsidP="00303015">
      <w:pPr>
        <w:pStyle w:val="NoSpacing"/>
        <w:jc w:val="both"/>
        <w:rPr>
          <w:rFonts w:ascii="Times New Roman" w:hAnsi="Times New Roman" w:cs="Times New Roman"/>
          <w:sz w:val="16"/>
          <w:szCs w:val="16"/>
          <w:lang w:val="sr-Cyrl-CS"/>
        </w:rPr>
      </w:pPr>
      <w:r>
        <w:rPr>
          <w:rFonts w:ascii="Times New Roman" w:hAnsi="Times New Roman" w:cs="Times New Roman"/>
          <w:sz w:val="32"/>
          <w:szCs w:val="32"/>
          <w:lang w:val="sr-Cyrl-CS"/>
        </w:rPr>
        <w:t xml:space="preserve">9. </w:t>
      </w:r>
      <w:r w:rsidR="00BD151E">
        <w:rPr>
          <w:rFonts w:ascii="Times New Roman" w:hAnsi="Times New Roman" w:cs="Times New Roman"/>
          <w:sz w:val="32"/>
          <w:szCs w:val="32"/>
          <w:lang w:val="sr-Cyrl-CS"/>
        </w:rPr>
        <w:t xml:space="preserve"> </w:t>
      </w:r>
      <w:r w:rsidR="00887D66">
        <w:rPr>
          <w:rFonts w:ascii="Times New Roman" w:hAnsi="Times New Roman" w:cs="Times New Roman"/>
          <w:sz w:val="32"/>
          <w:szCs w:val="32"/>
          <w:lang w:val="sr-Cyrl-CS"/>
        </w:rPr>
        <w:t>К</w:t>
      </w:r>
      <w:r w:rsidR="00830CD4" w:rsidRPr="00D52C9B">
        <w:rPr>
          <w:rFonts w:ascii="Times New Roman" w:hAnsi="Times New Roman" w:cs="Times New Roman"/>
          <w:sz w:val="32"/>
          <w:szCs w:val="32"/>
        </w:rPr>
        <w:t>олико је Општина инвестирала и</w:t>
      </w:r>
      <w:r w:rsidR="00DD615E">
        <w:rPr>
          <w:rFonts w:ascii="Times New Roman" w:hAnsi="Times New Roman" w:cs="Times New Roman"/>
          <w:sz w:val="32"/>
          <w:szCs w:val="32"/>
        </w:rPr>
        <w:t xml:space="preserve"> коме су додијељени станови</w:t>
      </w:r>
      <w:r w:rsidR="00DD615E">
        <w:rPr>
          <w:rFonts w:ascii="Times New Roman" w:hAnsi="Times New Roman" w:cs="Times New Roman"/>
          <w:sz w:val="32"/>
          <w:szCs w:val="32"/>
          <w:lang w:val="sr-Cyrl-CS"/>
        </w:rPr>
        <w:t xml:space="preserve"> п</w:t>
      </w:r>
      <w:r w:rsidR="00DD615E" w:rsidRPr="00D52C9B">
        <w:rPr>
          <w:rFonts w:ascii="Times New Roman" w:hAnsi="Times New Roman" w:cs="Times New Roman"/>
          <w:sz w:val="32"/>
          <w:szCs w:val="32"/>
        </w:rPr>
        <w:t>о прелиминарној Одлуци бр.01-56/2 од 31.03.2009. године, Општини је као улагачу припало 18 станова.</w:t>
      </w:r>
    </w:p>
    <w:p w:rsidR="00494ACB" w:rsidRPr="00494ACB" w:rsidRDefault="00494ACB" w:rsidP="00303015">
      <w:pPr>
        <w:pStyle w:val="NoSpacing"/>
        <w:jc w:val="both"/>
        <w:rPr>
          <w:rFonts w:ascii="Times New Roman" w:hAnsi="Times New Roman" w:cs="Times New Roman"/>
          <w:sz w:val="16"/>
          <w:szCs w:val="16"/>
          <w:lang w:val="sr-Cyrl-CS"/>
        </w:rPr>
      </w:pPr>
    </w:p>
    <w:p w:rsidR="00964F03" w:rsidRDefault="00796038" w:rsidP="00303015">
      <w:pPr>
        <w:pStyle w:val="NoSpacing"/>
        <w:jc w:val="both"/>
        <w:rPr>
          <w:rFonts w:ascii="Times New Roman" w:hAnsi="Times New Roman" w:cs="Times New Roman"/>
          <w:sz w:val="32"/>
          <w:szCs w:val="32"/>
          <w:lang w:val="sr-Cyrl-CS"/>
        </w:rPr>
      </w:pPr>
      <w:r>
        <w:rPr>
          <w:rFonts w:ascii="Times New Roman" w:hAnsi="Times New Roman" w:cs="Times New Roman"/>
          <w:sz w:val="32"/>
          <w:szCs w:val="32"/>
          <w:lang w:val="sr-Cyrl-CS"/>
        </w:rPr>
        <w:t>10. На основу чега је ЦФССИ са одређеним лицима склопио Уговор о купопродаји непокретности на лизинг</w:t>
      </w:r>
      <w:r w:rsidR="00B672DB">
        <w:rPr>
          <w:rFonts w:ascii="Times New Roman" w:hAnsi="Times New Roman" w:cs="Times New Roman"/>
          <w:sz w:val="32"/>
          <w:szCs w:val="32"/>
          <w:lang w:val="sr-Cyrl-CS"/>
        </w:rPr>
        <w:t>,</w:t>
      </w:r>
      <w:r>
        <w:rPr>
          <w:rFonts w:ascii="Times New Roman" w:hAnsi="Times New Roman" w:cs="Times New Roman"/>
          <w:sz w:val="32"/>
          <w:szCs w:val="32"/>
          <w:lang w:val="sr-Cyrl-CS"/>
        </w:rPr>
        <w:t xml:space="preserve"> а да лица немају одговарајуће одлуке Скупштине Општине Беране</w:t>
      </w:r>
      <w:r w:rsidR="00B672DB">
        <w:rPr>
          <w:rFonts w:ascii="Times New Roman" w:hAnsi="Times New Roman" w:cs="Times New Roman"/>
          <w:sz w:val="32"/>
          <w:szCs w:val="32"/>
          <w:lang w:val="sr-Cyrl-CS"/>
        </w:rPr>
        <w:t>,</w:t>
      </w:r>
      <w:r>
        <w:rPr>
          <w:rFonts w:ascii="Times New Roman" w:hAnsi="Times New Roman" w:cs="Times New Roman"/>
          <w:sz w:val="32"/>
          <w:szCs w:val="32"/>
          <w:lang w:val="sr-Cyrl-CS"/>
        </w:rPr>
        <w:t xml:space="preserve"> као доказ да имају право куповине стана под повлашћеним условима.</w:t>
      </w:r>
    </w:p>
    <w:p w:rsidR="006B6EF1" w:rsidRDefault="006B6EF1" w:rsidP="00303015">
      <w:pPr>
        <w:pStyle w:val="NoSpacing"/>
        <w:jc w:val="both"/>
        <w:rPr>
          <w:rFonts w:ascii="Times New Roman" w:hAnsi="Times New Roman" w:cs="Times New Roman"/>
          <w:sz w:val="32"/>
          <w:szCs w:val="32"/>
          <w:lang w:val="sr-Cyrl-CS"/>
        </w:rPr>
      </w:pPr>
    </w:p>
    <w:p w:rsidR="00B672DB" w:rsidRPr="00EA01B5" w:rsidRDefault="00B672DB" w:rsidP="00303015">
      <w:pPr>
        <w:pStyle w:val="NoSpacing"/>
        <w:jc w:val="both"/>
        <w:rPr>
          <w:rFonts w:ascii="Times New Roman" w:hAnsi="Times New Roman" w:cs="Times New Roman"/>
          <w:sz w:val="16"/>
          <w:szCs w:val="16"/>
          <w:lang w:val="sr-Cyrl-CS"/>
        </w:rPr>
      </w:pPr>
    </w:p>
    <w:p w:rsidR="00072766" w:rsidRDefault="00072766" w:rsidP="00303015">
      <w:pPr>
        <w:pStyle w:val="NoSpacing"/>
        <w:jc w:val="both"/>
        <w:rPr>
          <w:rFonts w:ascii="Times New Roman" w:hAnsi="Times New Roman" w:cs="Times New Roman"/>
          <w:sz w:val="32"/>
          <w:szCs w:val="32"/>
          <w:lang w:val="sr-Cyrl-CS"/>
        </w:rPr>
      </w:pPr>
      <w:r>
        <w:rPr>
          <w:rFonts w:ascii="Times New Roman" w:hAnsi="Times New Roman" w:cs="Times New Roman"/>
          <w:sz w:val="32"/>
          <w:szCs w:val="32"/>
          <w:lang w:val="sr-Cyrl-CS"/>
        </w:rPr>
        <w:t>Комисија предлаже Скупштини</w:t>
      </w:r>
      <w:r w:rsidR="006B6EF1">
        <w:rPr>
          <w:rFonts w:ascii="Times New Roman" w:hAnsi="Times New Roman" w:cs="Times New Roman"/>
          <w:sz w:val="32"/>
          <w:szCs w:val="32"/>
          <w:lang w:val="sr-Cyrl-CS"/>
        </w:rPr>
        <w:t>:</w:t>
      </w:r>
      <w:r>
        <w:rPr>
          <w:rFonts w:ascii="Times New Roman" w:hAnsi="Times New Roman" w:cs="Times New Roman"/>
          <w:sz w:val="32"/>
          <w:szCs w:val="32"/>
          <w:lang w:val="sr-Cyrl-CS"/>
        </w:rPr>
        <w:t xml:space="preserve"> </w:t>
      </w:r>
    </w:p>
    <w:p w:rsidR="00072766" w:rsidRPr="00964F03" w:rsidRDefault="00072766" w:rsidP="00303015">
      <w:pPr>
        <w:pStyle w:val="NoSpacing"/>
        <w:jc w:val="both"/>
        <w:rPr>
          <w:rFonts w:ascii="Times New Roman" w:hAnsi="Times New Roman" w:cs="Times New Roman"/>
          <w:sz w:val="32"/>
          <w:szCs w:val="32"/>
          <w:lang w:val="sr-Cyrl-CS"/>
        </w:rPr>
      </w:pPr>
    </w:p>
    <w:p w:rsidR="00A46390" w:rsidRPr="00303015" w:rsidRDefault="00303015" w:rsidP="00303015">
      <w:pPr>
        <w:jc w:val="both"/>
        <w:rPr>
          <w:rFonts w:ascii="Times New Roman" w:hAnsi="Times New Roman" w:cs="Times New Roman"/>
          <w:sz w:val="32"/>
          <w:szCs w:val="32"/>
          <w:lang w:val="sr-Cyrl-CS"/>
        </w:rPr>
      </w:pPr>
      <w:r>
        <w:rPr>
          <w:rFonts w:ascii="Times New Roman" w:hAnsi="Times New Roman" w:cs="Times New Roman"/>
          <w:sz w:val="32"/>
          <w:szCs w:val="32"/>
          <w:lang w:val="sr-Cyrl-CS"/>
        </w:rPr>
        <w:t>1</w:t>
      </w:r>
      <w:r w:rsidR="009B2C3C">
        <w:rPr>
          <w:rFonts w:ascii="Times New Roman" w:hAnsi="Times New Roman" w:cs="Times New Roman"/>
          <w:sz w:val="32"/>
          <w:szCs w:val="32"/>
          <w:lang w:val="sr-Cyrl-CS"/>
        </w:rPr>
        <w:t>1</w:t>
      </w:r>
      <w:r>
        <w:rPr>
          <w:rFonts w:ascii="Times New Roman" w:hAnsi="Times New Roman" w:cs="Times New Roman"/>
          <w:sz w:val="32"/>
          <w:szCs w:val="32"/>
          <w:lang w:val="sr-Cyrl-CS"/>
        </w:rPr>
        <w:t xml:space="preserve">. </w:t>
      </w:r>
      <w:r w:rsidR="00BD151E">
        <w:rPr>
          <w:rFonts w:ascii="Times New Roman" w:hAnsi="Times New Roman" w:cs="Times New Roman"/>
          <w:sz w:val="32"/>
          <w:szCs w:val="32"/>
          <w:lang w:val="sr-Cyrl-CS"/>
        </w:rPr>
        <w:t xml:space="preserve"> </w:t>
      </w:r>
      <w:r w:rsidR="00A46390" w:rsidRPr="00303015">
        <w:rPr>
          <w:rFonts w:ascii="Times New Roman" w:hAnsi="Times New Roman" w:cs="Times New Roman"/>
          <w:sz w:val="32"/>
          <w:szCs w:val="32"/>
        </w:rPr>
        <w:t>Да се Извјештај са комплетном документацијом коју Комисија посједује преда главном специјалном тужиоцу Миливоју Катнићу, јер постоји сумња</w:t>
      </w:r>
      <w:r w:rsidR="006B6EF1">
        <w:rPr>
          <w:rFonts w:ascii="Times New Roman" w:hAnsi="Times New Roman" w:cs="Times New Roman"/>
          <w:sz w:val="32"/>
          <w:szCs w:val="32"/>
          <w:lang w:val="sr-Cyrl-CS"/>
        </w:rPr>
        <w:t>,</w:t>
      </w:r>
      <w:r w:rsidR="00A46390" w:rsidRPr="00303015">
        <w:rPr>
          <w:rFonts w:ascii="Times New Roman" w:hAnsi="Times New Roman" w:cs="Times New Roman"/>
          <w:sz w:val="32"/>
          <w:szCs w:val="32"/>
        </w:rPr>
        <w:t xml:space="preserve"> на основу чињеница наведених у извјештају </w:t>
      </w:r>
      <w:r w:rsidR="00A46390" w:rsidRPr="00303015">
        <w:rPr>
          <w:rFonts w:ascii="Times New Roman" w:hAnsi="Times New Roman" w:cs="Times New Roman"/>
          <w:sz w:val="32"/>
          <w:szCs w:val="32"/>
        </w:rPr>
        <w:lastRenderedPageBreak/>
        <w:t>Комисије</w:t>
      </w:r>
      <w:r w:rsidR="006B6EF1">
        <w:rPr>
          <w:rFonts w:ascii="Times New Roman" w:hAnsi="Times New Roman" w:cs="Times New Roman"/>
          <w:sz w:val="32"/>
          <w:szCs w:val="32"/>
          <w:lang w:val="sr-Cyrl-CS"/>
        </w:rPr>
        <w:t>,</w:t>
      </w:r>
      <w:r w:rsidR="00A46390" w:rsidRPr="00303015">
        <w:rPr>
          <w:rFonts w:ascii="Times New Roman" w:hAnsi="Times New Roman" w:cs="Times New Roman"/>
          <w:sz w:val="32"/>
          <w:szCs w:val="32"/>
        </w:rPr>
        <w:t xml:space="preserve"> да се ради о организованом криминалу и злоупотреби службеног положаја, како у Општини Беране тако и у ЦФССИ.</w:t>
      </w:r>
    </w:p>
    <w:p w:rsidR="00395612" w:rsidRDefault="00303015" w:rsidP="00303015">
      <w:pPr>
        <w:jc w:val="both"/>
        <w:rPr>
          <w:rFonts w:ascii="Times New Roman" w:hAnsi="Times New Roman" w:cs="Times New Roman"/>
          <w:sz w:val="32"/>
          <w:szCs w:val="32"/>
          <w:lang w:val="sr-Cyrl-CS"/>
        </w:rPr>
      </w:pPr>
      <w:r>
        <w:rPr>
          <w:rFonts w:ascii="Times New Roman" w:hAnsi="Times New Roman" w:cs="Times New Roman"/>
          <w:sz w:val="32"/>
          <w:szCs w:val="32"/>
          <w:lang w:val="sr-Cyrl-CS"/>
        </w:rPr>
        <w:t>1</w:t>
      </w:r>
      <w:r w:rsidR="009B2C3C">
        <w:rPr>
          <w:rFonts w:ascii="Times New Roman" w:hAnsi="Times New Roman" w:cs="Times New Roman"/>
          <w:sz w:val="32"/>
          <w:szCs w:val="32"/>
          <w:lang w:val="sr-Cyrl-CS"/>
        </w:rPr>
        <w:t>2</w:t>
      </w:r>
      <w:r>
        <w:rPr>
          <w:rFonts w:ascii="Times New Roman" w:hAnsi="Times New Roman" w:cs="Times New Roman"/>
          <w:sz w:val="32"/>
          <w:szCs w:val="32"/>
          <w:lang w:val="sr-Cyrl-CS"/>
        </w:rPr>
        <w:t xml:space="preserve">. </w:t>
      </w:r>
      <w:r w:rsidR="00395612" w:rsidRPr="00303015">
        <w:rPr>
          <w:rFonts w:ascii="Times New Roman" w:hAnsi="Times New Roman" w:cs="Times New Roman"/>
          <w:sz w:val="32"/>
          <w:szCs w:val="32"/>
        </w:rPr>
        <w:t>Да предсједник Општине, господин Драгослав Шћекић на наредном редовном засјед</w:t>
      </w:r>
      <w:r w:rsidR="001F78AD" w:rsidRPr="00303015">
        <w:rPr>
          <w:rFonts w:ascii="Times New Roman" w:hAnsi="Times New Roman" w:cs="Times New Roman"/>
          <w:sz w:val="32"/>
          <w:szCs w:val="32"/>
        </w:rPr>
        <w:t>ању</w:t>
      </w:r>
      <w:r w:rsidR="001F78AD" w:rsidRPr="00303015">
        <w:rPr>
          <w:rFonts w:ascii="Times New Roman" w:hAnsi="Times New Roman" w:cs="Times New Roman"/>
          <w:sz w:val="32"/>
          <w:szCs w:val="32"/>
          <w:lang w:val="sr-Cyrl-CS"/>
        </w:rPr>
        <w:t xml:space="preserve"> </w:t>
      </w:r>
      <w:r w:rsidR="00395612" w:rsidRPr="00303015">
        <w:rPr>
          <w:rFonts w:ascii="Times New Roman" w:hAnsi="Times New Roman" w:cs="Times New Roman"/>
          <w:sz w:val="32"/>
          <w:szCs w:val="32"/>
        </w:rPr>
        <w:t>Скупштине</w:t>
      </w:r>
      <w:r w:rsidR="00B672DB">
        <w:rPr>
          <w:rFonts w:ascii="Times New Roman" w:hAnsi="Times New Roman" w:cs="Times New Roman"/>
          <w:sz w:val="32"/>
          <w:szCs w:val="32"/>
          <w:lang w:val="sr-Cyrl-CS"/>
        </w:rPr>
        <w:t>,</w:t>
      </w:r>
      <w:r w:rsidR="00395612" w:rsidRPr="00303015">
        <w:rPr>
          <w:rFonts w:ascii="Times New Roman" w:hAnsi="Times New Roman" w:cs="Times New Roman"/>
          <w:sz w:val="32"/>
          <w:szCs w:val="32"/>
        </w:rPr>
        <w:t xml:space="preserve"> информише одборнике о реализацији закључака Комисије за преиспитивање законитости поступка расподјеле кадровских станова и станова за службенике и намјештенике</w:t>
      </w:r>
      <w:r w:rsidR="00395612" w:rsidRPr="00303015">
        <w:rPr>
          <w:rFonts w:ascii="Times New Roman" w:hAnsi="Times New Roman" w:cs="Times New Roman"/>
          <w:sz w:val="32"/>
          <w:szCs w:val="32"/>
          <w:lang w:val="sr-Cyrl-CS"/>
        </w:rPr>
        <w:t>.</w:t>
      </w:r>
    </w:p>
    <w:p w:rsidR="00871DAE" w:rsidRPr="00303015" w:rsidRDefault="00871DAE" w:rsidP="00303015">
      <w:pPr>
        <w:jc w:val="both"/>
        <w:rPr>
          <w:rFonts w:ascii="Times New Roman" w:hAnsi="Times New Roman" w:cs="Times New Roman"/>
          <w:sz w:val="32"/>
          <w:szCs w:val="32"/>
          <w:lang w:val="sr-Cyrl-CS"/>
        </w:rPr>
      </w:pPr>
    </w:p>
    <w:p w:rsidR="00871DAE" w:rsidRPr="00395612" w:rsidRDefault="00871DAE" w:rsidP="0093219A">
      <w:pPr>
        <w:ind w:left="360"/>
        <w:jc w:val="center"/>
        <w:rPr>
          <w:rFonts w:ascii="Times New Roman" w:hAnsi="Times New Roman" w:cs="Times New Roman"/>
          <w:b/>
          <w:sz w:val="32"/>
          <w:szCs w:val="32"/>
          <w:lang w:val="sr-Cyrl-CS"/>
        </w:rPr>
      </w:pPr>
      <w:r>
        <w:rPr>
          <w:rFonts w:ascii="Times New Roman" w:hAnsi="Times New Roman" w:cs="Times New Roman"/>
          <w:b/>
          <w:sz w:val="32"/>
          <w:szCs w:val="32"/>
          <w:lang w:val="sr-Cyrl-CS"/>
        </w:rPr>
        <w:t>__________________________________________</w:t>
      </w:r>
    </w:p>
    <w:p w:rsidR="00871DAE" w:rsidRPr="00D52C9B" w:rsidRDefault="00871DAE" w:rsidP="00871DAE">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 xml:space="preserve">На основу свега изложеног у Извјештају и петомјесечног рада Комисије може се закључити да је цио процес од изградње па до расподјеле станова био незаконит и са пуно елемента кривичних дјела. </w:t>
      </w:r>
    </w:p>
    <w:p w:rsidR="00871DAE" w:rsidRPr="00D52C9B" w:rsidRDefault="00871DAE" w:rsidP="00871DAE">
      <w:pPr>
        <w:pStyle w:val="NoSpacing"/>
        <w:jc w:val="both"/>
        <w:rPr>
          <w:rFonts w:ascii="Times New Roman" w:hAnsi="Times New Roman" w:cs="Times New Roman"/>
          <w:sz w:val="32"/>
          <w:szCs w:val="32"/>
        </w:rPr>
      </w:pPr>
    </w:p>
    <w:p w:rsidR="00871DAE" w:rsidRPr="00D52C9B" w:rsidRDefault="00871DAE" w:rsidP="00871DAE">
      <w:pPr>
        <w:pStyle w:val="NoSpacing"/>
        <w:ind w:firstLine="720"/>
        <w:jc w:val="both"/>
        <w:rPr>
          <w:rFonts w:ascii="Times New Roman" w:hAnsi="Times New Roman" w:cs="Times New Roman"/>
          <w:sz w:val="32"/>
          <w:szCs w:val="32"/>
        </w:rPr>
      </w:pPr>
      <w:r w:rsidRPr="00D52C9B">
        <w:rPr>
          <w:rFonts w:ascii="Times New Roman" w:hAnsi="Times New Roman" w:cs="Times New Roman"/>
          <w:sz w:val="32"/>
          <w:szCs w:val="32"/>
        </w:rPr>
        <w:t>Комисија је установила да је по свим основама Општина Беране за станове уложила 1.531.966,90 € од чега је као преостала обавеза према ЦФССИ у износу од 557.485,42 €. Комисија није у посједу података колики су издаци за судске спорове које против општинских одлука о додјели станова воде 4 лица.  Према процјени Комисије зарада ЦФССИ од Општине Беране као и од лица која су станове добила износ 1.840.042,77 € рачунајући и камату од 8% као и власништво на 11 станова.</w:t>
      </w:r>
    </w:p>
    <w:p w:rsidR="00005810" w:rsidRDefault="00005810">
      <w:pPr>
        <w:rPr>
          <w:b/>
          <w:sz w:val="32"/>
          <w:szCs w:val="32"/>
          <w:lang w:val="sr-Cyrl-CS"/>
        </w:rPr>
      </w:pPr>
    </w:p>
    <w:p w:rsidR="00EA01B5" w:rsidRDefault="00EA01B5">
      <w:pPr>
        <w:rPr>
          <w:b/>
          <w:sz w:val="32"/>
          <w:szCs w:val="32"/>
          <w:lang w:val="sr-Cyrl-CS"/>
        </w:rPr>
      </w:pPr>
    </w:p>
    <w:p w:rsidR="00EA01B5" w:rsidRDefault="00EA01B5">
      <w:pPr>
        <w:rPr>
          <w:b/>
          <w:sz w:val="32"/>
          <w:szCs w:val="32"/>
          <w:lang w:val="sr-Cyrl-CS"/>
        </w:rPr>
      </w:pPr>
    </w:p>
    <w:p w:rsidR="0093219A" w:rsidRPr="006047B8" w:rsidRDefault="0093219A">
      <w:pPr>
        <w:rPr>
          <w:b/>
          <w:sz w:val="16"/>
          <w:szCs w:val="16"/>
          <w:lang w:val="sr-Cyrl-CS"/>
        </w:rPr>
      </w:pPr>
    </w:p>
    <w:p w:rsidR="0093219A" w:rsidRDefault="00446E07" w:rsidP="0093219A">
      <w:pPr>
        <w:jc w:val="center"/>
        <w:rPr>
          <w:rFonts w:ascii="Times New Roman" w:hAnsi="Times New Roman" w:cs="Times New Roman"/>
          <w:b/>
          <w:sz w:val="28"/>
          <w:szCs w:val="28"/>
          <w:lang w:val="sr-Cyrl-CS"/>
        </w:rPr>
      </w:pPr>
      <w:r w:rsidRPr="0088063D">
        <w:rPr>
          <w:rFonts w:ascii="Times New Roman" w:hAnsi="Times New Roman" w:cs="Times New Roman"/>
          <w:b/>
          <w:sz w:val="28"/>
          <w:szCs w:val="28"/>
        </w:rPr>
        <w:t>Комисиј</w:t>
      </w:r>
      <w:r w:rsidRPr="0088063D">
        <w:rPr>
          <w:rFonts w:ascii="Times New Roman" w:hAnsi="Times New Roman" w:cs="Times New Roman"/>
          <w:b/>
          <w:sz w:val="28"/>
          <w:szCs w:val="28"/>
          <w:lang w:val="sr-Cyrl-CS"/>
        </w:rPr>
        <w:t>а</w:t>
      </w:r>
      <w:r w:rsidRPr="0088063D">
        <w:rPr>
          <w:rFonts w:ascii="Times New Roman" w:hAnsi="Times New Roman" w:cs="Times New Roman"/>
          <w:b/>
          <w:sz w:val="28"/>
          <w:szCs w:val="28"/>
        </w:rPr>
        <w:t xml:space="preserve"> за преиспитивање законитости поступка расподјеле кадровских станова и станова за службенике и намјештенике</w:t>
      </w:r>
    </w:p>
    <w:p w:rsidR="00EA01B5" w:rsidRDefault="00EA01B5" w:rsidP="006047B8">
      <w:pPr>
        <w:rPr>
          <w:rFonts w:ascii="Times New Roman" w:hAnsi="Times New Roman" w:cs="Times New Roman"/>
          <w:sz w:val="36"/>
          <w:szCs w:val="36"/>
          <w:lang w:val="sr-Cyrl-CS"/>
        </w:rPr>
      </w:pPr>
    </w:p>
    <w:p w:rsidR="00005810" w:rsidRPr="0093219A" w:rsidRDefault="00005810" w:rsidP="006047B8">
      <w:pPr>
        <w:rPr>
          <w:b/>
          <w:sz w:val="28"/>
          <w:szCs w:val="28"/>
          <w:lang w:val="sr-Cyrl-CS"/>
        </w:rPr>
      </w:pPr>
      <w:r w:rsidRPr="00C20E66">
        <w:rPr>
          <w:rFonts w:ascii="Times New Roman" w:hAnsi="Times New Roman" w:cs="Times New Roman"/>
          <w:sz w:val="36"/>
          <w:szCs w:val="36"/>
        </w:rPr>
        <w:lastRenderedPageBreak/>
        <w:t>Прилог:</w:t>
      </w:r>
    </w:p>
    <w:p w:rsidR="00005810" w:rsidRDefault="00005810" w:rsidP="00005810">
      <w:pPr>
        <w:pStyle w:val="NoSpacing"/>
        <w:jc w:val="both"/>
        <w:rPr>
          <w:rFonts w:ascii="Times New Roman" w:hAnsi="Times New Roman" w:cs="Times New Roman"/>
          <w:sz w:val="32"/>
          <w:szCs w:val="32"/>
        </w:rPr>
      </w:pPr>
    </w:p>
    <w:p w:rsidR="00005810" w:rsidRDefault="00005810" w:rsidP="00005810">
      <w:pPr>
        <w:pStyle w:val="NoSpacing"/>
        <w:numPr>
          <w:ilvl w:val="0"/>
          <w:numId w:val="9"/>
        </w:numPr>
        <w:jc w:val="both"/>
        <w:rPr>
          <w:rFonts w:ascii="Times New Roman" w:hAnsi="Times New Roman" w:cs="Times New Roman"/>
          <w:sz w:val="28"/>
          <w:szCs w:val="28"/>
        </w:rPr>
      </w:pPr>
      <w:r w:rsidRPr="0047784F">
        <w:rPr>
          <w:rFonts w:ascii="Times New Roman" w:hAnsi="Times New Roman" w:cs="Times New Roman"/>
          <w:sz w:val="28"/>
          <w:szCs w:val="28"/>
        </w:rPr>
        <w:t xml:space="preserve">Одлука о задужењу Општине бр. </w:t>
      </w:r>
      <w:r>
        <w:rPr>
          <w:rFonts w:ascii="Times New Roman" w:hAnsi="Times New Roman" w:cs="Times New Roman"/>
          <w:sz w:val="28"/>
          <w:szCs w:val="28"/>
        </w:rPr>
        <w:t>01-9093/1 од 13.12.2007.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Стандардни Уговор о кредиту са страним инвеститорима бр. ЕУР 2007/04 од 14.12.2007.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Уговор о извођењу радова на изградњи стамбеног објекта „Холандска кућа“ у Новом Насељу ул. Горњосељска општина Беране бр. 01-031-985 од 16.06.2008.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Одлука о плаћању камате бр. 02-030-349 од 27.12.2012.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Уговор о хипотеци бр. 01-031-1678 од 30.08.2010.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Анекс бр.1 Уговора ЕУР 2007-04 од 09.12.2010.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Уговор о новчаном зајму по основу преузимању кредита ДИГХ-а бр. ЕУР 2007-04  бр.01-031-1258 од 01.07.2011.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Уговор о преносу права својине бр. 01-031-1259 од 01.07.2011.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Одлука о преносу права на коришћење градског грађевинског земљишта без накнаде бр. 01-031-4826 од 18.07.2007.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Уговор о уређивању међусобних односа у погледу уређивања грађевинског земљишта и плаћања накнаде за уређивање грађевинског земљишта бр. 01-031-1810 од 20.09.2011.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Уговор о уређивању међусобних односа у погледу уређивања грађевинског земљишта и плаћања накнаде за уређивање грађевинског земљишта бр. 01-031-1811 од 20.09.2011.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Уговор о уређивању међусобних односа у погледу уређивања грађевинског земљишта и плаћања накнаде за уређивање грађевинског земљишта бр. 01-031-1812 од 20.09.2011.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Одлука о прелиминарној расподјели 90 станова солидарности бр. 01-576/2 од 31.03.2009.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Одлука о ослобађању плаћања накнаде за комунално опремање грађевинског земљишта бр.01-031-174 од 07.10.2009.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Одлука о финансијском учешћу Општине Беране у р</w:t>
      </w:r>
      <w:r w:rsidR="00ED1E7F">
        <w:rPr>
          <w:rFonts w:ascii="Times New Roman" w:hAnsi="Times New Roman" w:cs="Times New Roman"/>
          <w:sz w:val="28"/>
          <w:szCs w:val="28"/>
          <w:lang w:val="sr-Cyrl-CS"/>
        </w:rPr>
        <w:t>ј</w:t>
      </w:r>
      <w:r>
        <w:rPr>
          <w:rFonts w:ascii="Times New Roman" w:hAnsi="Times New Roman" w:cs="Times New Roman"/>
          <w:sz w:val="28"/>
          <w:szCs w:val="28"/>
        </w:rPr>
        <w:t>ешавању стамбених питања бр. 02-030-303 од 25.11.2011. године;</w:t>
      </w:r>
    </w:p>
    <w:p w:rsidR="00005810" w:rsidRDefault="00005810" w:rsidP="00005810">
      <w:pPr>
        <w:pStyle w:val="NoSpacing"/>
        <w:numPr>
          <w:ilvl w:val="0"/>
          <w:numId w:val="9"/>
        </w:numPr>
        <w:jc w:val="both"/>
        <w:rPr>
          <w:rFonts w:ascii="Times New Roman" w:hAnsi="Times New Roman" w:cs="Times New Roman"/>
          <w:sz w:val="28"/>
          <w:szCs w:val="28"/>
        </w:rPr>
      </w:pPr>
      <w:r>
        <w:rPr>
          <w:rFonts w:ascii="Times New Roman" w:hAnsi="Times New Roman" w:cs="Times New Roman"/>
          <w:sz w:val="28"/>
          <w:szCs w:val="28"/>
        </w:rPr>
        <w:t>Одлука о измјенама и допунама Одлуке о финансијском учешћу Општине Беране у р</w:t>
      </w:r>
      <w:r w:rsidR="00ED1E7F">
        <w:rPr>
          <w:rFonts w:ascii="Times New Roman" w:hAnsi="Times New Roman" w:cs="Times New Roman"/>
          <w:sz w:val="28"/>
          <w:szCs w:val="28"/>
          <w:lang w:val="sr-Cyrl-CS"/>
        </w:rPr>
        <w:t>ј</w:t>
      </w:r>
      <w:r>
        <w:rPr>
          <w:rFonts w:ascii="Times New Roman" w:hAnsi="Times New Roman" w:cs="Times New Roman"/>
          <w:sz w:val="28"/>
          <w:szCs w:val="28"/>
        </w:rPr>
        <w:t>ешавању стамбених питања бр. 02-030-79 од 06.04.2012. године.</w:t>
      </w:r>
    </w:p>
    <w:p w:rsidR="00005810" w:rsidRPr="0047784F" w:rsidRDefault="00005810" w:rsidP="00005810">
      <w:pPr>
        <w:pStyle w:val="NoSpacing"/>
        <w:ind w:left="720"/>
        <w:rPr>
          <w:rFonts w:ascii="Times New Roman" w:hAnsi="Times New Roman" w:cs="Times New Roman"/>
          <w:sz w:val="28"/>
          <w:szCs w:val="28"/>
        </w:rPr>
      </w:pPr>
    </w:p>
    <w:p w:rsidR="00005810" w:rsidRPr="00005810" w:rsidRDefault="00005810">
      <w:pPr>
        <w:rPr>
          <w:b/>
          <w:sz w:val="32"/>
          <w:szCs w:val="32"/>
          <w:lang w:val="sr-Cyrl-CS"/>
        </w:rPr>
      </w:pPr>
    </w:p>
    <w:sectPr w:rsidR="00005810" w:rsidRPr="00005810" w:rsidSect="00760D47">
      <w:footerReference w:type="default" r:id="rId9"/>
      <w:pgSz w:w="12240" w:h="15840"/>
      <w:pgMar w:top="1417" w:right="1417" w:bottom="72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EB2" w:rsidRDefault="005A6EB2" w:rsidP="00A31CB6">
      <w:pPr>
        <w:spacing w:after="0" w:line="240" w:lineRule="auto"/>
      </w:pPr>
      <w:r>
        <w:separator/>
      </w:r>
    </w:p>
  </w:endnote>
  <w:endnote w:type="continuationSeparator" w:id="1">
    <w:p w:rsidR="005A6EB2" w:rsidRDefault="005A6EB2" w:rsidP="00A3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1333"/>
      <w:docPartObj>
        <w:docPartGallery w:val="Page Numbers (Bottom of Page)"/>
        <w:docPartUnique/>
      </w:docPartObj>
    </w:sdtPr>
    <w:sdtContent>
      <w:p w:rsidR="00BF6773" w:rsidRDefault="0022085E">
        <w:pPr>
          <w:pStyle w:val="Footer"/>
        </w:pPr>
        <w:r>
          <w:rPr>
            <w:lang w:eastAsia="zh-TW"/>
          </w:rPr>
          <w:pict>
            <v:rect id="_x0000_s10242" style="position:absolute;margin-left:18.35pt;margin-top:26.35pt;width:44.55pt;height:20.75pt;rotation:-180;flip:x;z-index:251660288;mso-position-horizontal-relative:right-margin-area;mso-position-vertical-relative:bottom-margin-area;mso-height-relative:bottom-margin-area" filled="f" fillcolor="#c0504d [3205]" stroked="f" strokecolor="#4f81bd [3204]" strokeweight="2.25pt">
              <v:textbox style="mso-next-textbox:#_x0000_s10242" inset=",0,,0">
                <w:txbxContent>
                  <w:p w:rsidR="00BF6773" w:rsidRPr="00D76029" w:rsidRDefault="0022085E">
                    <w:pPr>
                      <w:pBdr>
                        <w:top w:val="single" w:sz="4" w:space="1" w:color="7F7F7F" w:themeColor="background1" w:themeShade="7F"/>
                      </w:pBdr>
                      <w:jc w:val="center"/>
                      <w:rPr>
                        <w:b/>
                        <w:color w:val="C0504D" w:themeColor="accent2"/>
                        <w:sz w:val="18"/>
                        <w:szCs w:val="18"/>
                      </w:rPr>
                    </w:pPr>
                    <w:r w:rsidRPr="00D76029">
                      <w:rPr>
                        <w:b/>
                        <w:sz w:val="18"/>
                        <w:szCs w:val="18"/>
                      </w:rPr>
                      <w:fldChar w:fldCharType="begin"/>
                    </w:r>
                    <w:r w:rsidR="00BF6773" w:rsidRPr="00D76029">
                      <w:rPr>
                        <w:b/>
                        <w:sz w:val="18"/>
                        <w:szCs w:val="18"/>
                      </w:rPr>
                      <w:instrText xml:space="preserve"> PAGE   \* MERGEFORMAT </w:instrText>
                    </w:r>
                    <w:r w:rsidRPr="00D76029">
                      <w:rPr>
                        <w:b/>
                        <w:sz w:val="18"/>
                        <w:szCs w:val="18"/>
                      </w:rPr>
                      <w:fldChar w:fldCharType="separate"/>
                    </w:r>
                    <w:r w:rsidR="00627C1B" w:rsidRPr="00627C1B">
                      <w:rPr>
                        <w:b/>
                        <w:noProof/>
                        <w:color w:val="C0504D" w:themeColor="accent2"/>
                        <w:sz w:val="18"/>
                        <w:szCs w:val="18"/>
                      </w:rPr>
                      <w:t>31</w:t>
                    </w:r>
                    <w:r w:rsidRPr="00D76029">
                      <w:rPr>
                        <w:b/>
                        <w:sz w:val="18"/>
                        <w:szCs w:val="18"/>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EB2" w:rsidRDefault="005A6EB2" w:rsidP="00A31CB6">
      <w:pPr>
        <w:spacing w:after="0" w:line="240" w:lineRule="auto"/>
      </w:pPr>
      <w:r>
        <w:separator/>
      </w:r>
    </w:p>
  </w:footnote>
  <w:footnote w:type="continuationSeparator" w:id="1">
    <w:p w:rsidR="005A6EB2" w:rsidRDefault="005A6EB2" w:rsidP="00A31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B92"/>
    <w:multiLevelType w:val="hybridMultilevel"/>
    <w:tmpl w:val="8C08A838"/>
    <w:lvl w:ilvl="0" w:tplc="EC24C6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0610D"/>
    <w:multiLevelType w:val="hybridMultilevel"/>
    <w:tmpl w:val="D4DA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8084A"/>
    <w:multiLevelType w:val="hybridMultilevel"/>
    <w:tmpl w:val="F05C8500"/>
    <w:lvl w:ilvl="0" w:tplc="6F06BFA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446B2"/>
    <w:multiLevelType w:val="hybridMultilevel"/>
    <w:tmpl w:val="512C7E84"/>
    <w:lvl w:ilvl="0" w:tplc="04D0DE44">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31815249"/>
    <w:multiLevelType w:val="hybridMultilevel"/>
    <w:tmpl w:val="D30E7526"/>
    <w:lvl w:ilvl="0" w:tplc="E5DE2C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CD58B1"/>
    <w:multiLevelType w:val="hybridMultilevel"/>
    <w:tmpl w:val="4F8ADD20"/>
    <w:lvl w:ilvl="0" w:tplc="058075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62B9A"/>
    <w:multiLevelType w:val="hybridMultilevel"/>
    <w:tmpl w:val="44D0479C"/>
    <w:lvl w:ilvl="0" w:tplc="E894208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9525F4"/>
    <w:multiLevelType w:val="hybridMultilevel"/>
    <w:tmpl w:val="483E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62916"/>
    <w:multiLevelType w:val="hybridMultilevel"/>
    <w:tmpl w:val="F6E4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1"/>
  </w:num>
  <w:num w:numId="6">
    <w:abstractNumId w:val="2"/>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7650"/>
    <o:shapelayout v:ext="edit">
      <o:idmap v:ext="edit" data="10"/>
    </o:shapelayout>
  </w:hdrShapeDefaults>
  <w:footnotePr>
    <w:footnote w:id="0"/>
    <w:footnote w:id="1"/>
  </w:footnotePr>
  <w:endnotePr>
    <w:endnote w:id="0"/>
    <w:endnote w:id="1"/>
  </w:endnotePr>
  <w:compat/>
  <w:rsids>
    <w:rsidRoot w:val="00A13D29"/>
    <w:rsid w:val="00005810"/>
    <w:rsid w:val="000158CB"/>
    <w:rsid w:val="00021BBD"/>
    <w:rsid w:val="000374A4"/>
    <w:rsid w:val="00046EFE"/>
    <w:rsid w:val="00072766"/>
    <w:rsid w:val="000C416B"/>
    <w:rsid w:val="00106D0F"/>
    <w:rsid w:val="00117403"/>
    <w:rsid w:val="001248BE"/>
    <w:rsid w:val="00147E9C"/>
    <w:rsid w:val="001711A5"/>
    <w:rsid w:val="001C7648"/>
    <w:rsid w:val="001D1C37"/>
    <w:rsid w:val="001E1465"/>
    <w:rsid w:val="001F78AD"/>
    <w:rsid w:val="0021386A"/>
    <w:rsid w:val="0022085E"/>
    <w:rsid w:val="00223F39"/>
    <w:rsid w:val="002241C7"/>
    <w:rsid w:val="00231CC1"/>
    <w:rsid w:val="002441B2"/>
    <w:rsid w:val="002608B7"/>
    <w:rsid w:val="00270552"/>
    <w:rsid w:val="0027176B"/>
    <w:rsid w:val="00272047"/>
    <w:rsid w:val="0028598C"/>
    <w:rsid w:val="002A1454"/>
    <w:rsid w:val="002B6F30"/>
    <w:rsid w:val="002C0636"/>
    <w:rsid w:val="002C42BB"/>
    <w:rsid w:val="002C6C2D"/>
    <w:rsid w:val="002C7DBA"/>
    <w:rsid w:val="002D2051"/>
    <w:rsid w:val="002E2C64"/>
    <w:rsid w:val="002F1662"/>
    <w:rsid w:val="002F4B0A"/>
    <w:rsid w:val="00303015"/>
    <w:rsid w:val="00305BB0"/>
    <w:rsid w:val="00395612"/>
    <w:rsid w:val="003A2EE2"/>
    <w:rsid w:val="003A368C"/>
    <w:rsid w:val="003C2E44"/>
    <w:rsid w:val="003D4F8B"/>
    <w:rsid w:val="003E2F37"/>
    <w:rsid w:val="004051B9"/>
    <w:rsid w:val="00411C1D"/>
    <w:rsid w:val="00414667"/>
    <w:rsid w:val="00427C7B"/>
    <w:rsid w:val="00436746"/>
    <w:rsid w:val="00446E07"/>
    <w:rsid w:val="0045232E"/>
    <w:rsid w:val="00494ACB"/>
    <w:rsid w:val="004D2093"/>
    <w:rsid w:val="004D54BC"/>
    <w:rsid w:val="004F6301"/>
    <w:rsid w:val="005349C1"/>
    <w:rsid w:val="005414BE"/>
    <w:rsid w:val="00562E02"/>
    <w:rsid w:val="00563A86"/>
    <w:rsid w:val="00570BD2"/>
    <w:rsid w:val="00571711"/>
    <w:rsid w:val="00571F72"/>
    <w:rsid w:val="005850DD"/>
    <w:rsid w:val="00597C69"/>
    <w:rsid w:val="005A6EB2"/>
    <w:rsid w:val="005B481F"/>
    <w:rsid w:val="005B690A"/>
    <w:rsid w:val="005C2897"/>
    <w:rsid w:val="005F0B66"/>
    <w:rsid w:val="006047B8"/>
    <w:rsid w:val="0060632F"/>
    <w:rsid w:val="00614ADF"/>
    <w:rsid w:val="00617235"/>
    <w:rsid w:val="00627C1B"/>
    <w:rsid w:val="00630D8F"/>
    <w:rsid w:val="00631F6A"/>
    <w:rsid w:val="00636016"/>
    <w:rsid w:val="006501AD"/>
    <w:rsid w:val="006506AD"/>
    <w:rsid w:val="00651B60"/>
    <w:rsid w:val="006803B5"/>
    <w:rsid w:val="00686949"/>
    <w:rsid w:val="00691B19"/>
    <w:rsid w:val="006A2AAD"/>
    <w:rsid w:val="006A458A"/>
    <w:rsid w:val="006A7A11"/>
    <w:rsid w:val="006B6EF1"/>
    <w:rsid w:val="006C63BA"/>
    <w:rsid w:val="006E6E8C"/>
    <w:rsid w:val="006E7903"/>
    <w:rsid w:val="007053BD"/>
    <w:rsid w:val="00723852"/>
    <w:rsid w:val="00724B5B"/>
    <w:rsid w:val="007257A0"/>
    <w:rsid w:val="00732310"/>
    <w:rsid w:val="00760D47"/>
    <w:rsid w:val="007913B6"/>
    <w:rsid w:val="00796038"/>
    <w:rsid w:val="007D7566"/>
    <w:rsid w:val="007F55E8"/>
    <w:rsid w:val="00800187"/>
    <w:rsid w:val="00830CD4"/>
    <w:rsid w:val="00855BBF"/>
    <w:rsid w:val="00856F35"/>
    <w:rsid w:val="00865B84"/>
    <w:rsid w:val="00871DAE"/>
    <w:rsid w:val="0088063D"/>
    <w:rsid w:val="00887D66"/>
    <w:rsid w:val="008A4872"/>
    <w:rsid w:val="008A5E7D"/>
    <w:rsid w:val="008B4FB0"/>
    <w:rsid w:val="008C2849"/>
    <w:rsid w:val="008C79CA"/>
    <w:rsid w:val="008D2B2B"/>
    <w:rsid w:val="008F38DE"/>
    <w:rsid w:val="008F55FD"/>
    <w:rsid w:val="008F6296"/>
    <w:rsid w:val="0090174C"/>
    <w:rsid w:val="00921A77"/>
    <w:rsid w:val="0093219A"/>
    <w:rsid w:val="0094656F"/>
    <w:rsid w:val="00951EAD"/>
    <w:rsid w:val="00954CC7"/>
    <w:rsid w:val="00964F03"/>
    <w:rsid w:val="00977573"/>
    <w:rsid w:val="00980A00"/>
    <w:rsid w:val="0098355E"/>
    <w:rsid w:val="00996D03"/>
    <w:rsid w:val="009A1242"/>
    <w:rsid w:val="009B2C3C"/>
    <w:rsid w:val="009B632A"/>
    <w:rsid w:val="009C5CB5"/>
    <w:rsid w:val="009E713B"/>
    <w:rsid w:val="00A13D29"/>
    <w:rsid w:val="00A141C3"/>
    <w:rsid w:val="00A22F56"/>
    <w:rsid w:val="00A31CB6"/>
    <w:rsid w:val="00A4429A"/>
    <w:rsid w:val="00A46390"/>
    <w:rsid w:val="00A96B8B"/>
    <w:rsid w:val="00AA5DBB"/>
    <w:rsid w:val="00AB12BD"/>
    <w:rsid w:val="00AB7741"/>
    <w:rsid w:val="00AC2A12"/>
    <w:rsid w:val="00B06B7B"/>
    <w:rsid w:val="00B14DC6"/>
    <w:rsid w:val="00B32E86"/>
    <w:rsid w:val="00B4050D"/>
    <w:rsid w:val="00B43FD1"/>
    <w:rsid w:val="00B60258"/>
    <w:rsid w:val="00B6581A"/>
    <w:rsid w:val="00B65C21"/>
    <w:rsid w:val="00B66E9B"/>
    <w:rsid w:val="00B672DB"/>
    <w:rsid w:val="00B71B5D"/>
    <w:rsid w:val="00B90FB4"/>
    <w:rsid w:val="00BC7802"/>
    <w:rsid w:val="00BD0F0A"/>
    <w:rsid w:val="00BD151E"/>
    <w:rsid w:val="00BE17E6"/>
    <w:rsid w:val="00BE5071"/>
    <w:rsid w:val="00BF6482"/>
    <w:rsid w:val="00BF6773"/>
    <w:rsid w:val="00C26078"/>
    <w:rsid w:val="00C343B7"/>
    <w:rsid w:val="00C4066D"/>
    <w:rsid w:val="00C51D7A"/>
    <w:rsid w:val="00C57B88"/>
    <w:rsid w:val="00C721B9"/>
    <w:rsid w:val="00C74700"/>
    <w:rsid w:val="00C830E2"/>
    <w:rsid w:val="00C86546"/>
    <w:rsid w:val="00C90E5E"/>
    <w:rsid w:val="00CC24E2"/>
    <w:rsid w:val="00CD5834"/>
    <w:rsid w:val="00CD6705"/>
    <w:rsid w:val="00CE2ED0"/>
    <w:rsid w:val="00D06F06"/>
    <w:rsid w:val="00D12FDD"/>
    <w:rsid w:val="00D20924"/>
    <w:rsid w:val="00D354DA"/>
    <w:rsid w:val="00D448D7"/>
    <w:rsid w:val="00D4709A"/>
    <w:rsid w:val="00D52C9B"/>
    <w:rsid w:val="00D562E2"/>
    <w:rsid w:val="00D76029"/>
    <w:rsid w:val="00D93650"/>
    <w:rsid w:val="00D96A39"/>
    <w:rsid w:val="00DC0B29"/>
    <w:rsid w:val="00DC3FAD"/>
    <w:rsid w:val="00DD053D"/>
    <w:rsid w:val="00DD615E"/>
    <w:rsid w:val="00E11CC0"/>
    <w:rsid w:val="00E177A6"/>
    <w:rsid w:val="00E226D3"/>
    <w:rsid w:val="00E253A4"/>
    <w:rsid w:val="00E46E82"/>
    <w:rsid w:val="00E50ACB"/>
    <w:rsid w:val="00EA01B5"/>
    <w:rsid w:val="00EA2612"/>
    <w:rsid w:val="00EB63BC"/>
    <w:rsid w:val="00EC02B4"/>
    <w:rsid w:val="00EC08CF"/>
    <w:rsid w:val="00EC0BE5"/>
    <w:rsid w:val="00ED1E7F"/>
    <w:rsid w:val="00ED717A"/>
    <w:rsid w:val="00EF66BC"/>
    <w:rsid w:val="00F0750E"/>
    <w:rsid w:val="00F16352"/>
    <w:rsid w:val="00F33679"/>
    <w:rsid w:val="00F431E8"/>
    <w:rsid w:val="00F6662E"/>
    <w:rsid w:val="00F71C92"/>
    <w:rsid w:val="00F8702D"/>
    <w:rsid w:val="00FA046F"/>
    <w:rsid w:val="00FB34DF"/>
    <w:rsid w:val="00FC06A5"/>
    <w:rsid w:val="00FD6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D29"/>
    <w:pPr>
      <w:spacing w:after="0" w:line="240" w:lineRule="auto"/>
    </w:pPr>
  </w:style>
  <w:style w:type="paragraph" w:styleId="BalloonText">
    <w:name w:val="Balloon Text"/>
    <w:basedOn w:val="Normal"/>
    <w:link w:val="BalloonTextChar"/>
    <w:uiPriority w:val="99"/>
    <w:semiHidden/>
    <w:unhideWhenUsed/>
    <w:rsid w:val="00A13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D29"/>
    <w:rPr>
      <w:rFonts w:ascii="Tahoma" w:hAnsi="Tahoma" w:cs="Tahoma"/>
      <w:sz w:val="16"/>
      <w:szCs w:val="16"/>
    </w:rPr>
  </w:style>
  <w:style w:type="paragraph" w:styleId="Header">
    <w:name w:val="header"/>
    <w:basedOn w:val="Normal"/>
    <w:link w:val="HeaderChar"/>
    <w:uiPriority w:val="99"/>
    <w:semiHidden/>
    <w:unhideWhenUsed/>
    <w:rsid w:val="00A13D2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13D29"/>
  </w:style>
  <w:style w:type="paragraph" w:styleId="Footer">
    <w:name w:val="footer"/>
    <w:basedOn w:val="Normal"/>
    <w:link w:val="FooterChar"/>
    <w:uiPriority w:val="99"/>
    <w:unhideWhenUsed/>
    <w:rsid w:val="00A13D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13D29"/>
  </w:style>
  <w:style w:type="paragraph" w:styleId="ListParagraph">
    <w:name w:val="List Paragraph"/>
    <w:basedOn w:val="Normal"/>
    <w:uiPriority w:val="34"/>
    <w:qFormat/>
    <w:rsid w:val="005850DD"/>
    <w:pPr>
      <w:ind w:left="720"/>
      <w:contextualSpacing/>
    </w:pPr>
  </w:style>
  <w:style w:type="table" w:styleId="TableGrid">
    <w:name w:val="Table Grid"/>
    <w:basedOn w:val="TableNormal"/>
    <w:uiPriority w:val="59"/>
    <w:rsid w:val="00D06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EDB9-2F78-4C62-AB1C-09F9E6B7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37</Pages>
  <Words>9702</Words>
  <Characters>55305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Admin</cp:lastModifiedBy>
  <cp:revision>209</cp:revision>
  <cp:lastPrinted>2015-10-08T20:47:00Z</cp:lastPrinted>
  <dcterms:created xsi:type="dcterms:W3CDTF">2015-10-02T07:47:00Z</dcterms:created>
  <dcterms:modified xsi:type="dcterms:W3CDTF">2015-10-09T02:46:00Z</dcterms:modified>
</cp:coreProperties>
</file>